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1CA33" w14:textId="2C81CE3F" w:rsidR="0000633B" w:rsidRPr="004C1FFD" w:rsidRDefault="004C1FFD" w:rsidP="004C1FFD">
      <w:pPr>
        <w:pStyle w:val="NoSpacing"/>
        <w:jc w:val="center"/>
      </w:pPr>
      <w:r w:rsidRPr="004C1FFD">
        <w:t xml:space="preserve">[Based on </w:t>
      </w:r>
      <w:proofErr w:type="gramStart"/>
      <w:r w:rsidRPr="004C1FFD">
        <w:t>a</w:t>
      </w:r>
      <w:proofErr w:type="gramEnd"/>
      <w:r w:rsidRPr="004C1FFD">
        <w:t xml:space="preserve"> NGO located in Canada]</w:t>
      </w:r>
      <w:bookmarkStart w:id="0" w:name="_GoBack"/>
      <w:bookmarkEnd w:id="0"/>
    </w:p>
    <w:p w14:paraId="078CC88C" w14:textId="77777777" w:rsidR="0000633B" w:rsidRPr="0000633B" w:rsidRDefault="0000633B" w:rsidP="0000633B">
      <w:pPr>
        <w:pStyle w:val="NoSpacing"/>
        <w:rPr>
          <w:sz w:val="20"/>
          <w:szCs w:val="20"/>
        </w:rPr>
      </w:pPr>
    </w:p>
    <w:p w14:paraId="5CBFEF1F" w14:textId="27C98F0E" w:rsidR="002E7235" w:rsidRPr="00154912" w:rsidRDefault="00154912" w:rsidP="00154912">
      <w:pPr>
        <w:pStyle w:val="NoSpacing"/>
        <w:jc w:val="center"/>
        <w:rPr>
          <w:b/>
          <w:bCs/>
        </w:rPr>
      </w:pPr>
      <w:r w:rsidRPr="00154912">
        <w:rPr>
          <w:b/>
          <w:bCs/>
        </w:rPr>
        <w:t>By-Laws</w:t>
      </w:r>
    </w:p>
    <w:p w14:paraId="4A456847" w14:textId="20EF2235" w:rsidR="00154912" w:rsidRDefault="00154912" w:rsidP="00154912">
      <w:pPr>
        <w:pStyle w:val="NoSpacing"/>
      </w:pPr>
    </w:p>
    <w:p w14:paraId="11000447" w14:textId="5CD52D11" w:rsidR="00154912" w:rsidRPr="007F0488" w:rsidRDefault="005E282E" w:rsidP="00154912">
      <w:pPr>
        <w:pStyle w:val="NoSpacing"/>
        <w:rPr>
          <w:rFonts w:cstheme="minorHAnsi"/>
        </w:rPr>
      </w:pPr>
      <w:r w:rsidRPr="007F0488">
        <w:rPr>
          <w:rFonts w:eastAsia="Arial" w:cstheme="minorHAnsi"/>
          <w:b/>
        </w:rPr>
        <w:t>PREAMBLE</w:t>
      </w:r>
    </w:p>
    <w:p w14:paraId="63BE5AD6" w14:textId="792ED929" w:rsidR="00154912" w:rsidRPr="007F0488" w:rsidRDefault="00154912" w:rsidP="00154912">
      <w:pPr>
        <w:pStyle w:val="NoSpacing"/>
        <w:rPr>
          <w:rFonts w:cstheme="minorHAnsi"/>
        </w:rPr>
      </w:pPr>
    </w:p>
    <w:p w14:paraId="154E00FE" w14:textId="2CCDA882" w:rsidR="005E282E" w:rsidRPr="007F0488" w:rsidRDefault="005E282E" w:rsidP="00124C67">
      <w:pPr>
        <w:pStyle w:val="NoSpacing"/>
        <w:jc w:val="both"/>
        <w:rPr>
          <w:rFonts w:cstheme="minorHAnsi"/>
          <w:color w:val="FF0000"/>
        </w:rPr>
      </w:pPr>
      <w:r w:rsidRPr="007F0488">
        <w:rPr>
          <w:rFonts w:cstheme="minorHAnsi"/>
          <w:color w:val="FF0000"/>
        </w:rPr>
        <w:t xml:space="preserve">[name of the Organisation] </w:t>
      </w:r>
      <w:r w:rsidRPr="007F0488">
        <w:rPr>
          <w:rFonts w:eastAsia="Arial" w:cstheme="minorHAnsi"/>
        </w:rPr>
        <w:t xml:space="preserve">has been incorporated for the purpose of providing </w:t>
      </w:r>
      <w:r w:rsidRPr="007F0488">
        <w:rPr>
          <w:rFonts w:eastAsia="Arial" w:cstheme="minorHAnsi"/>
          <w:color w:val="FF0000"/>
        </w:rPr>
        <w:t>[insert]</w:t>
      </w:r>
      <w:r w:rsidRPr="007F0488">
        <w:rPr>
          <w:rFonts w:eastAsia="Arial" w:cstheme="minorHAnsi"/>
        </w:rPr>
        <w:t xml:space="preserve"> to </w:t>
      </w:r>
      <w:r w:rsidRPr="007F0488">
        <w:rPr>
          <w:rFonts w:eastAsia="Arial" w:cstheme="minorHAnsi"/>
          <w:color w:val="FF0000"/>
        </w:rPr>
        <w:t>[insert name of target group(s)]</w:t>
      </w:r>
      <w:r w:rsidRPr="007F0488">
        <w:rPr>
          <w:rFonts w:eastAsia="Arial" w:cstheme="minorHAnsi"/>
        </w:rPr>
        <w:t xml:space="preserve"> x from </w:t>
      </w:r>
      <w:r w:rsidRPr="007F0488">
        <w:rPr>
          <w:rFonts w:eastAsia="Arial" w:cstheme="minorHAnsi"/>
          <w:color w:val="FF0000"/>
        </w:rPr>
        <w:t>[insert location of the target group(s), e.g. country(</w:t>
      </w:r>
      <w:proofErr w:type="spellStart"/>
      <w:r w:rsidRPr="007F0488">
        <w:rPr>
          <w:rFonts w:eastAsia="Arial" w:cstheme="minorHAnsi"/>
          <w:color w:val="FF0000"/>
        </w:rPr>
        <w:t>ies</w:t>
      </w:r>
      <w:proofErr w:type="spellEnd"/>
      <w:r w:rsidRPr="007F0488">
        <w:rPr>
          <w:rFonts w:eastAsia="Arial" w:cstheme="minorHAnsi"/>
          <w:color w:val="FF0000"/>
        </w:rPr>
        <w:t>), province(s), etc.]</w:t>
      </w:r>
      <w:r w:rsidRPr="007F0488">
        <w:rPr>
          <w:rFonts w:eastAsia="Arial" w:cstheme="minorHAnsi"/>
        </w:rPr>
        <w:t xml:space="preserve">. In its service delivery, the organisation is committed to working </w:t>
      </w:r>
      <w:r w:rsidRPr="007F0488">
        <w:rPr>
          <w:rFonts w:eastAsia="Arial" w:cstheme="minorHAnsi"/>
          <w:color w:val="FF0000"/>
        </w:rPr>
        <w:t>[insert the ethical values relevant to your organisation, e.g. inclusive, non-discriminatory, participatory, etc.]</w:t>
      </w:r>
      <w:r w:rsidRPr="007F0488">
        <w:rPr>
          <w:rFonts w:eastAsia="Arial" w:cstheme="minorHAnsi"/>
        </w:rPr>
        <w:t xml:space="preserve"> framework. The organisation is also committed to addressing </w:t>
      </w:r>
      <w:r w:rsidRPr="007F0488">
        <w:rPr>
          <w:rFonts w:eastAsia="Arial" w:cstheme="minorHAnsi"/>
          <w:color w:val="FF0000"/>
        </w:rPr>
        <w:t>[insert sector, e.g. healthcare]</w:t>
      </w:r>
      <w:r w:rsidRPr="007F0488">
        <w:rPr>
          <w:rFonts w:eastAsia="Arial" w:cstheme="minorHAnsi"/>
        </w:rPr>
        <w:t xml:space="preserve"> for our mandated priority populations, encompassing gender, gender identity, race, class, age, sexual orientation, religion, culture, language, disability, immigration status, violence and socio-economic circumstances.</w:t>
      </w:r>
    </w:p>
    <w:p w14:paraId="58AA4D50" w14:textId="77777777" w:rsidR="005E282E" w:rsidRPr="007F0488" w:rsidRDefault="005E282E" w:rsidP="00154912">
      <w:pPr>
        <w:pStyle w:val="NoSpacing"/>
        <w:rPr>
          <w:rFonts w:cstheme="minorHAnsi"/>
        </w:rPr>
      </w:pPr>
    </w:p>
    <w:p w14:paraId="18AFA4ED" w14:textId="071BB328" w:rsidR="00154912" w:rsidRPr="007F0488" w:rsidRDefault="005E282E" w:rsidP="00124C67">
      <w:pPr>
        <w:pStyle w:val="NoSpacing"/>
        <w:jc w:val="both"/>
        <w:rPr>
          <w:rFonts w:eastAsia="Arial" w:cstheme="minorHAnsi"/>
        </w:rPr>
      </w:pPr>
      <w:r w:rsidRPr="007F0488">
        <w:rPr>
          <w:rFonts w:eastAsia="Arial" w:cstheme="minorHAnsi"/>
          <w:color w:val="000000" w:themeColor="text1"/>
        </w:rPr>
        <w:t xml:space="preserve">The Board of Directors of </w:t>
      </w:r>
      <w:r w:rsidRPr="007F0488">
        <w:rPr>
          <w:rFonts w:cstheme="minorHAnsi"/>
          <w:color w:val="FF0000"/>
        </w:rPr>
        <w:t xml:space="preserve">[name of the Organisation] </w:t>
      </w:r>
      <w:r w:rsidRPr="007F0488">
        <w:rPr>
          <w:rFonts w:eastAsia="Arial" w:cstheme="minorHAnsi"/>
        </w:rPr>
        <w:t>(the Board), is responsible for the mission, mandate, and development of major strategies for the organisation. The Board is responsible for making decisions regarding policies, mission statement and goals, and provides input into programme planning through the development of the organisation’s strategic direction.</w:t>
      </w:r>
    </w:p>
    <w:p w14:paraId="4CB4B7CF" w14:textId="4BFC5578" w:rsidR="005E282E" w:rsidRPr="007F0488" w:rsidRDefault="005E282E" w:rsidP="00154912">
      <w:pPr>
        <w:pStyle w:val="NoSpacing"/>
        <w:rPr>
          <w:rFonts w:eastAsia="Arial" w:cstheme="minorHAnsi"/>
        </w:rPr>
      </w:pPr>
    </w:p>
    <w:p w14:paraId="554F8190" w14:textId="77777777" w:rsidR="007F0488" w:rsidRPr="007F0488" w:rsidRDefault="007F0488" w:rsidP="007F0488">
      <w:pPr>
        <w:spacing w:line="0" w:lineRule="atLeast"/>
        <w:rPr>
          <w:rFonts w:asciiTheme="minorHAnsi" w:eastAsia="Arial" w:hAnsiTheme="minorHAnsi" w:cstheme="minorHAnsi"/>
          <w:b/>
          <w:sz w:val="22"/>
          <w:szCs w:val="22"/>
        </w:rPr>
      </w:pPr>
      <w:r w:rsidRPr="007F0488">
        <w:rPr>
          <w:rFonts w:asciiTheme="minorHAnsi" w:eastAsia="Arial" w:hAnsiTheme="minorHAnsi" w:cstheme="minorHAnsi"/>
          <w:b/>
          <w:sz w:val="22"/>
          <w:szCs w:val="22"/>
        </w:rPr>
        <w:t>ARTICLE 1</w:t>
      </w:r>
    </w:p>
    <w:p w14:paraId="662A5471" w14:textId="77777777" w:rsidR="007F0488" w:rsidRPr="007F0488" w:rsidRDefault="007F0488" w:rsidP="007F0488">
      <w:pPr>
        <w:spacing w:line="70" w:lineRule="exact"/>
        <w:rPr>
          <w:rFonts w:asciiTheme="minorHAnsi" w:eastAsia="Times New Roman" w:hAnsiTheme="minorHAnsi" w:cstheme="minorHAnsi"/>
          <w:sz w:val="22"/>
          <w:szCs w:val="22"/>
        </w:rPr>
      </w:pPr>
    </w:p>
    <w:p w14:paraId="00F658CF" w14:textId="77777777" w:rsidR="007F0488" w:rsidRPr="007F0488" w:rsidRDefault="007F0488" w:rsidP="007F0488">
      <w:pPr>
        <w:spacing w:line="0" w:lineRule="atLeast"/>
        <w:rPr>
          <w:rFonts w:asciiTheme="minorHAnsi" w:eastAsia="Arial" w:hAnsiTheme="minorHAnsi" w:cstheme="minorHAnsi"/>
          <w:b/>
          <w:sz w:val="22"/>
          <w:szCs w:val="22"/>
        </w:rPr>
      </w:pPr>
      <w:r w:rsidRPr="007F0488">
        <w:rPr>
          <w:rFonts w:asciiTheme="minorHAnsi" w:eastAsia="Arial" w:hAnsiTheme="minorHAnsi" w:cstheme="minorHAnsi"/>
          <w:b/>
          <w:sz w:val="22"/>
          <w:szCs w:val="22"/>
        </w:rPr>
        <w:t>HEAD OFFICE</w:t>
      </w:r>
    </w:p>
    <w:p w14:paraId="2556E221" w14:textId="6F54D067" w:rsidR="00154912" w:rsidRDefault="008E62CB" w:rsidP="00124C67">
      <w:pPr>
        <w:pStyle w:val="NoSpacing"/>
        <w:jc w:val="both"/>
        <w:rPr>
          <w:rFonts w:eastAsia="Arial" w:cstheme="minorHAnsi"/>
          <w:color w:val="000000" w:themeColor="text1"/>
        </w:rPr>
      </w:pPr>
      <w:r w:rsidRPr="008E62CB">
        <w:rPr>
          <w:rFonts w:eastAsia="Arial" w:cstheme="minorHAnsi"/>
          <w:color w:val="000000" w:themeColor="text1"/>
        </w:rPr>
        <w:t xml:space="preserve">The Head Office of the </w:t>
      </w:r>
      <w:r>
        <w:rPr>
          <w:rFonts w:eastAsia="Arial" w:cstheme="minorHAnsi"/>
          <w:color w:val="000000" w:themeColor="text1"/>
        </w:rPr>
        <w:t>organisation</w:t>
      </w:r>
      <w:r w:rsidRPr="008E62CB">
        <w:rPr>
          <w:rFonts w:eastAsia="Arial" w:cstheme="minorHAnsi"/>
          <w:color w:val="000000" w:themeColor="text1"/>
        </w:rPr>
        <w:t xml:space="preserve"> shall be in </w:t>
      </w:r>
      <w:r w:rsidR="003B0A44">
        <w:rPr>
          <w:rFonts w:eastAsia="Arial" w:cstheme="minorHAnsi"/>
          <w:color w:val="FF0000"/>
        </w:rPr>
        <w:t>[insert name of city]</w:t>
      </w:r>
      <w:r w:rsidRPr="008E62CB">
        <w:rPr>
          <w:rFonts w:eastAsia="Arial" w:cstheme="minorHAnsi"/>
          <w:color w:val="000000" w:themeColor="text1"/>
        </w:rPr>
        <w:t xml:space="preserve">, in </w:t>
      </w:r>
      <w:r w:rsidR="003B0A44">
        <w:rPr>
          <w:rFonts w:eastAsia="Arial" w:cstheme="minorHAnsi"/>
          <w:color w:val="FF0000"/>
        </w:rPr>
        <w:t>[insert name of province</w:t>
      </w:r>
      <w:r w:rsidR="00770427">
        <w:rPr>
          <w:rFonts w:eastAsia="Arial" w:cstheme="minorHAnsi"/>
          <w:color w:val="FF0000"/>
        </w:rPr>
        <w:t xml:space="preserve"> and name of country</w:t>
      </w:r>
      <w:r w:rsidR="003B0A44">
        <w:rPr>
          <w:rFonts w:eastAsia="Arial" w:cstheme="minorHAnsi"/>
          <w:color w:val="FF0000"/>
        </w:rPr>
        <w:t>]</w:t>
      </w:r>
      <w:r w:rsidRPr="008E62CB">
        <w:rPr>
          <w:rFonts w:eastAsia="Arial" w:cstheme="minorHAnsi"/>
          <w:color w:val="000000" w:themeColor="text1"/>
        </w:rPr>
        <w:t>, and at such place therein as the directors may from time to time determine.</w:t>
      </w:r>
    </w:p>
    <w:p w14:paraId="7A9641BC" w14:textId="7164B38B" w:rsidR="003B0A44" w:rsidRPr="00275408" w:rsidRDefault="003B0A44" w:rsidP="00275408">
      <w:pPr>
        <w:pStyle w:val="NoSpacing"/>
        <w:rPr>
          <w:rFonts w:eastAsia="Arial" w:cstheme="minorHAnsi"/>
          <w:color w:val="000000" w:themeColor="text1"/>
        </w:rPr>
      </w:pPr>
    </w:p>
    <w:p w14:paraId="64DC29F3" w14:textId="77777777" w:rsidR="00275408" w:rsidRPr="00275408" w:rsidRDefault="00275408" w:rsidP="00275408">
      <w:pPr>
        <w:spacing w:line="0" w:lineRule="atLeast"/>
        <w:rPr>
          <w:rFonts w:asciiTheme="minorHAnsi" w:eastAsia="Arial" w:hAnsiTheme="minorHAnsi" w:cstheme="minorHAnsi"/>
          <w:b/>
          <w:color w:val="000000" w:themeColor="text1"/>
          <w:sz w:val="22"/>
          <w:szCs w:val="22"/>
        </w:rPr>
      </w:pPr>
      <w:r w:rsidRPr="00275408">
        <w:rPr>
          <w:rFonts w:asciiTheme="minorHAnsi" w:eastAsia="Arial" w:hAnsiTheme="minorHAnsi" w:cstheme="minorHAnsi"/>
          <w:b/>
          <w:color w:val="000000" w:themeColor="text1"/>
          <w:sz w:val="22"/>
          <w:szCs w:val="22"/>
        </w:rPr>
        <w:t>ARTICLE 2</w:t>
      </w:r>
    </w:p>
    <w:p w14:paraId="6D424A3B" w14:textId="77777777" w:rsidR="00275408" w:rsidRPr="00275408" w:rsidRDefault="00275408" w:rsidP="00275408">
      <w:pPr>
        <w:spacing w:line="70" w:lineRule="exact"/>
        <w:rPr>
          <w:rFonts w:asciiTheme="minorHAnsi" w:eastAsia="Times New Roman" w:hAnsiTheme="minorHAnsi" w:cstheme="minorHAnsi"/>
          <w:color w:val="000000" w:themeColor="text1"/>
          <w:sz w:val="22"/>
          <w:szCs w:val="22"/>
        </w:rPr>
      </w:pPr>
    </w:p>
    <w:p w14:paraId="2326BC69" w14:textId="77777777" w:rsidR="00275408" w:rsidRPr="00275408" w:rsidRDefault="00275408" w:rsidP="00275408">
      <w:pPr>
        <w:spacing w:line="0" w:lineRule="atLeast"/>
        <w:rPr>
          <w:rFonts w:asciiTheme="minorHAnsi" w:eastAsia="Arial" w:hAnsiTheme="minorHAnsi" w:cstheme="minorHAnsi"/>
          <w:b/>
          <w:color w:val="000000" w:themeColor="text1"/>
          <w:sz w:val="22"/>
          <w:szCs w:val="22"/>
        </w:rPr>
      </w:pPr>
      <w:r w:rsidRPr="00275408">
        <w:rPr>
          <w:rFonts w:asciiTheme="minorHAnsi" w:eastAsia="Arial" w:hAnsiTheme="minorHAnsi" w:cstheme="minorHAnsi"/>
          <w:b/>
          <w:color w:val="000000" w:themeColor="text1"/>
          <w:sz w:val="22"/>
          <w:szCs w:val="22"/>
        </w:rPr>
        <w:t>SEAL</w:t>
      </w:r>
    </w:p>
    <w:p w14:paraId="2016CF1B" w14:textId="77777777" w:rsidR="00275408" w:rsidRPr="00275408" w:rsidRDefault="00275408" w:rsidP="00275408">
      <w:pPr>
        <w:spacing w:line="160" w:lineRule="exact"/>
        <w:rPr>
          <w:rFonts w:asciiTheme="minorHAnsi" w:eastAsia="Times New Roman" w:hAnsiTheme="minorHAnsi" w:cstheme="minorHAnsi"/>
          <w:color w:val="000000" w:themeColor="text1"/>
          <w:sz w:val="22"/>
          <w:szCs w:val="22"/>
        </w:rPr>
      </w:pPr>
    </w:p>
    <w:p w14:paraId="3F48CB37" w14:textId="7FE1936F" w:rsidR="003B0A44" w:rsidRPr="00275408" w:rsidRDefault="00275408" w:rsidP="00124C67">
      <w:pPr>
        <w:pStyle w:val="NoSpacing"/>
        <w:jc w:val="both"/>
        <w:rPr>
          <w:rFonts w:cstheme="minorHAnsi"/>
          <w:color w:val="FF0000"/>
        </w:rPr>
      </w:pPr>
      <w:r w:rsidRPr="00275408">
        <w:rPr>
          <w:rFonts w:eastAsia="Arial" w:cstheme="minorHAnsi"/>
          <w:color w:val="000000" w:themeColor="text1"/>
        </w:rPr>
        <w:t xml:space="preserve">The seal, an impression whereof is stamped in the margin hereof, shall be the corporate seal of the </w:t>
      </w:r>
      <w:r>
        <w:rPr>
          <w:rFonts w:eastAsia="Arial" w:cstheme="minorHAnsi"/>
          <w:color w:val="000000" w:themeColor="text1"/>
        </w:rPr>
        <w:t>Organisation</w:t>
      </w:r>
      <w:r w:rsidRPr="00275408">
        <w:rPr>
          <w:rFonts w:eastAsia="Arial" w:cstheme="minorHAnsi"/>
          <w:color w:val="000000" w:themeColor="text1"/>
        </w:rPr>
        <w:t>.</w:t>
      </w:r>
      <w:r>
        <w:rPr>
          <w:rFonts w:eastAsia="Arial" w:cstheme="minorHAnsi"/>
          <w:color w:val="000000" w:themeColor="text1"/>
        </w:rPr>
        <w:t xml:space="preserve"> </w:t>
      </w:r>
      <w:r>
        <w:rPr>
          <w:rFonts w:eastAsia="Arial" w:cstheme="minorHAnsi"/>
          <w:color w:val="FF0000"/>
        </w:rPr>
        <w:t>[delete this Article if not relevant]</w:t>
      </w:r>
    </w:p>
    <w:p w14:paraId="112DD126" w14:textId="77777777" w:rsidR="00154912" w:rsidRDefault="00154912" w:rsidP="00154912">
      <w:pPr>
        <w:pStyle w:val="NoSpacing"/>
      </w:pPr>
    </w:p>
    <w:p w14:paraId="1D1E2A38" w14:textId="77777777" w:rsidR="00260F8E" w:rsidRPr="00260F8E" w:rsidRDefault="00260F8E" w:rsidP="00260F8E">
      <w:pPr>
        <w:spacing w:line="0" w:lineRule="atLeast"/>
        <w:rPr>
          <w:rFonts w:asciiTheme="minorHAnsi" w:eastAsia="Arial" w:hAnsiTheme="minorHAnsi" w:cstheme="minorHAnsi"/>
          <w:b/>
          <w:color w:val="000000" w:themeColor="text1"/>
          <w:sz w:val="22"/>
          <w:szCs w:val="22"/>
        </w:rPr>
      </w:pPr>
      <w:r w:rsidRPr="00260F8E">
        <w:rPr>
          <w:rFonts w:asciiTheme="minorHAnsi" w:eastAsia="Arial" w:hAnsiTheme="minorHAnsi" w:cstheme="minorHAnsi"/>
          <w:b/>
          <w:color w:val="000000" w:themeColor="text1"/>
          <w:sz w:val="22"/>
          <w:szCs w:val="22"/>
        </w:rPr>
        <w:t>ARTICLE 3</w:t>
      </w:r>
    </w:p>
    <w:p w14:paraId="29466523" w14:textId="77777777" w:rsidR="00260F8E" w:rsidRPr="00260F8E" w:rsidRDefault="00260F8E" w:rsidP="00260F8E">
      <w:pPr>
        <w:spacing w:line="70" w:lineRule="exact"/>
        <w:rPr>
          <w:rFonts w:asciiTheme="minorHAnsi" w:eastAsia="Times New Roman" w:hAnsiTheme="minorHAnsi" w:cstheme="minorHAnsi"/>
          <w:color w:val="000000" w:themeColor="text1"/>
          <w:sz w:val="22"/>
          <w:szCs w:val="22"/>
        </w:rPr>
      </w:pPr>
    </w:p>
    <w:p w14:paraId="0CA2AB70" w14:textId="77777777" w:rsidR="00260F8E" w:rsidRPr="00260F8E" w:rsidRDefault="00260F8E" w:rsidP="00260F8E">
      <w:pPr>
        <w:spacing w:line="0" w:lineRule="atLeast"/>
        <w:rPr>
          <w:rFonts w:asciiTheme="minorHAnsi" w:eastAsia="Arial" w:hAnsiTheme="minorHAnsi" w:cstheme="minorHAnsi"/>
          <w:b/>
          <w:color w:val="000000" w:themeColor="text1"/>
          <w:sz w:val="22"/>
          <w:szCs w:val="22"/>
        </w:rPr>
      </w:pPr>
      <w:r w:rsidRPr="00260F8E">
        <w:rPr>
          <w:rFonts w:asciiTheme="minorHAnsi" w:eastAsia="Arial" w:hAnsiTheme="minorHAnsi" w:cstheme="minorHAnsi"/>
          <w:b/>
          <w:color w:val="000000" w:themeColor="text1"/>
          <w:sz w:val="22"/>
          <w:szCs w:val="22"/>
        </w:rPr>
        <w:t>ELECTION, RESIGNATION AND REMOVAL OF DIRECTORS</w:t>
      </w:r>
    </w:p>
    <w:p w14:paraId="5797923F" w14:textId="77777777" w:rsidR="00260F8E" w:rsidRPr="00260F8E" w:rsidRDefault="00260F8E" w:rsidP="00260F8E">
      <w:pPr>
        <w:spacing w:line="160" w:lineRule="exact"/>
        <w:rPr>
          <w:rFonts w:asciiTheme="minorHAnsi" w:eastAsia="Times New Roman" w:hAnsiTheme="minorHAnsi" w:cstheme="minorHAnsi"/>
          <w:color w:val="000000" w:themeColor="text1"/>
          <w:sz w:val="22"/>
          <w:szCs w:val="22"/>
        </w:rPr>
      </w:pPr>
    </w:p>
    <w:p w14:paraId="6CD25B51" w14:textId="03140532" w:rsidR="00260F8E" w:rsidRPr="00260F8E" w:rsidRDefault="00260F8E" w:rsidP="00124C67">
      <w:pPr>
        <w:tabs>
          <w:tab w:val="left" w:pos="709"/>
        </w:tabs>
        <w:spacing w:line="238" w:lineRule="auto"/>
        <w:ind w:left="709" w:right="261" w:hanging="709"/>
        <w:jc w:val="both"/>
        <w:rPr>
          <w:rFonts w:asciiTheme="minorHAnsi" w:eastAsia="Arial" w:hAnsiTheme="minorHAnsi" w:cstheme="minorHAnsi"/>
          <w:color w:val="000000" w:themeColor="text1"/>
          <w:sz w:val="22"/>
          <w:szCs w:val="22"/>
        </w:rPr>
      </w:pPr>
      <w:r w:rsidRPr="00260F8E">
        <w:rPr>
          <w:rFonts w:asciiTheme="minorHAnsi" w:eastAsia="Arial" w:hAnsiTheme="minorHAnsi" w:cstheme="minorHAnsi"/>
          <w:color w:val="000000" w:themeColor="text1"/>
          <w:sz w:val="22"/>
          <w:szCs w:val="22"/>
        </w:rPr>
        <w:t>3.1</w:t>
      </w:r>
      <w:r w:rsidRPr="00260F8E">
        <w:rPr>
          <w:rFonts w:asciiTheme="minorHAnsi" w:eastAsia="Arial" w:hAnsiTheme="minorHAnsi" w:cstheme="minorHAnsi"/>
          <w:color w:val="000000" w:themeColor="text1"/>
          <w:sz w:val="22"/>
          <w:szCs w:val="22"/>
        </w:rPr>
        <w:tab/>
        <w:t xml:space="preserve">The affairs of the </w:t>
      </w:r>
      <w:r>
        <w:rPr>
          <w:rFonts w:asciiTheme="minorHAnsi" w:eastAsia="Arial" w:hAnsiTheme="minorHAnsi" w:cstheme="minorHAnsi"/>
          <w:color w:val="000000" w:themeColor="text1"/>
          <w:sz w:val="22"/>
          <w:szCs w:val="22"/>
        </w:rPr>
        <w:t>Organisation</w:t>
      </w:r>
      <w:r w:rsidRPr="00260F8E">
        <w:rPr>
          <w:rFonts w:asciiTheme="minorHAnsi" w:eastAsia="Arial" w:hAnsiTheme="minorHAnsi" w:cstheme="minorHAnsi"/>
          <w:color w:val="000000" w:themeColor="text1"/>
          <w:sz w:val="22"/>
          <w:szCs w:val="22"/>
        </w:rPr>
        <w:t xml:space="preserve"> shall be managed by a Board of </w:t>
      </w:r>
      <w:r>
        <w:rPr>
          <w:rFonts w:asciiTheme="minorHAnsi" w:eastAsia="Arial" w:hAnsiTheme="minorHAnsi" w:cstheme="minorHAnsi"/>
          <w:color w:val="FF0000"/>
          <w:sz w:val="22"/>
          <w:szCs w:val="22"/>
        </w:rPr>
        <w:t>[insert number using text]</w:t>
      </w:r>
      <w:r w:rsidRPr="00260F8E">
        <w:rPr>
          <w:rFonts w:asciiTheme="minorHAnsi" w:eastAsia="Arial" w:hAnsiTheme="minorHAnsi" w:cstheme="minorHAnsi"/>
          <w:color w:val="000000" w:themeColor="text1"/>
          <w:sz w:val="22"/>
          <w:szCs w:val="22"/>
        </w:rPr>
        <w:t xml:space="preserve"> (</w:t>
      </w:r>
      <w:r>
        <w:rPr>
          <w:rFonts w:asciiTheme="minorHAnsi" w:eastAsia="Arial" w:hAnsiTheme="minorHAnsi" w:cstheme="minorHAnsi"/>
          <w:color w:val="FF0000"/>
          <w:sz w:val="22"/>
          <w:szCs w:val="22"/>
        </w:rPr>
        <w:t>insert number</w:t>
      </w:r>
      <w:r w:rsidRPr="00260F8E">
        <w:rPr>
          <w:rFonts w:asciiTheme="minorHAnsi" w:eastAsia="Arial" w:hAnsiTheme="minorHAnsi" w:cstheme="minorHAnsi"/>
          <w:color w:val="000000" w:themeColor="text1"/>
          <w:sz w:val="22"/>
          <w:szCs w:val="22"/>
        </w:rPr>
        <w:t>) directors, each of whom, at the time of her</w:t>
      </w:r>
      <w:r>
        <w:rPr>
          <w:rFonts w:asciiTheme="minorHAnsi" w:eastAsia="Arial" w:hAnsiTheme="minorHAnsi" w:cstheme="minorHAnsi"/>
          <w:color w:val="000000" w:themeColor="text1"/>
          <w:sz w:val="22"/>
          <w:szCs w:val="22"/>
        </w:rPr>
        <w:t>/his</w:t>
      </w:r>
      <w:r w:rsidRPr="00260F8E">
        <w:rPr>
          <w:rFonts w:asciiTheme="minorHAnsi" w:eastAsia="Arial" w:hAnsiTheme="minorHAnsi" w:cstheme="minorHAnsi"/>
          <w:color w:val="000000" w:themeColor="text1"/>
          <w:sz w:val="22"/>
          <w:szCs w:val="22"/>
        </w:rPr>
        <w:t xml:space="preserve"> election or within 10 days thereafter and throughout her</w:t>
      </w:r>
      <w:r>
        <w:rPr>
          <w:rFonts w:asciiTheme="minorHAnsi" w:eastAsia="Arial" w:hAnsiTheme="minorHAnsi" w:cstheme="minorHAnsi"/>
          <w:color w:val="000000" w:themeColor="text1"/>
          <w:sz w:val="22"/>
          <w:szCs w:val="22"/>
        </w:rPr>
        <w:t>/his</w:t>
      </w:r>
      <w:r w:rsidRPr="00260F8E">
        <w:rPr>
          <w:rFonts w:asciiTheme="minorHAnsi" w:eastAsia="Arial" w:hAnsiTheme="minorHAnsi" w:cstheme="minorHAnsi"/>
          <w:color w:val="000000" w:themeColor="text1"/>
          <w:sz w:val="22"/>
          <w:szCs w:val="22"/>
        </w:rPr>
        <w:t xml:space="preserve"> term of office, shall be a voting member of the </w:t>
      </w:r>
      <w:r>
        <w:rPr>
          <w:rFonts w:asciiTheme="minorHAnsi" w:eastAsia="Arial" w:hAnsiTheme="minorHAnsi" w:cstheme="minorHAnsi"/>
          <w:color w:val="000000" w:themeColor="text1"/>
          <w:sz w:val="22"/>
          <w:szCs w:val="22"/>
        </w:rPr>
        <w:t>Organisation</w:t>
      </w:r>
      <w:r w:rsidRPr="00260F8E">
        <w:rPr>
          <w:rFonts w:asciiTheme="minorHAnsi" w:eastAsia="Arial" w:hAnsiTheme="minorHAnsi" w:cstheme="minorHAnsi"/>
          <w:color w:val="000000" w:themeColor="text1"/>
          <w:sz w:val="22"/>
          <w:szCs w:val="22"/>
        </w:rPr>
        <w:t>.</w:t>
      </w:r>
    </w:p>
    <w:p w14:paraId="5D0629DC" w14:textId="3CEC9E8C" w:rsidR="00260F8E" w:rsidRPr="00260F8E" w:rsidRDefault="00260F8E" w:rsidP="00260F8E">
      <w:pPr>
        <w:spacing w:line="20" w:lineRule="exact"/>
        <w:rPr>
          <w:rFonts w:asciiTheme="minorHAnsi" w:eastAsia="Times New Roman" w:hAnsiTheme="minorHAnsi" w:cstheme="minorHAnsi"/>
          <w:color w:val="000000" w:themeColor="text1"/>
          <w:sz w:val="22"/>
          <w:szCs w:val="22"/>
        </w:rPr>
      </w:pPr>
    </w:p>
    <w:p w14:paraId="5080CB71" w14:textId="77777777" w:rsidR="00260F8E" w:rsidRPr="00260F8E" w:rsidRDefault="00260F8E" w:rsidP="00260F8E">
      <w:pPr>
        <w:spacing w:line="72" w:lineRule="exact"/>
        <w:rPr>
          <w:rFonts w:asciiTheme="minorHAnsi" w:eastAsia="Times New Roman" w:hAnsiTheme="minorHAnsi" w:cstheme="minorHAnsi"/>
          <w:color w:val="000000" w:themeColor="text1"/>
          <w:sz w:val="22"/>
          <w:szCs w:val="22"/>
        </w:rPr>
      </w:pPr>
    </w:p>
    <w:p w14:paraId="25BD6B62" w14:textId="5853487E" w:rsidR="00154912" w:rsidRDefault="00260F8E" w:rsidP="00124C67">
      <w:pPr>
        <w:pStyle w:val="NoSpacing"/>
        <w:tabs>
          <w:tab w:val="left" w:pos="709"/>
        </w:tabs>
        <w:ind w:left="709" w:hanging="709"/>
        <w:jc w:val="both"/>
        <w:rPr>
          <w:rFonts w:eastAsia="Arial" w:cstheme="minorHAnsi"/>
          <w:color w:val="000000" w:themeColor="text1"/>
        </w:rPr>
      </w:pPr>
      <w:r w:rsidRPr="00260F8E">
        <w:rPr>
          <w:rFonts w:eastAsia="Arial" w:cstheme="minorHAnsi"/>
          <w:color w:val="000000" w:themeColor="text1"/>
        </w:rPr>
        <w:t>3.2</w:t>
      </w:r>
      <w:r w:rsidRPr="00260F8E">
        <w:rPr>
          <w:rFonts w:eastAsia="Arial" w:cstheme="minorHAnsi"/>
          <w:color w:val="000000" w:themeColor="text1"/>
        </w:rPr>
        <w:tab/>
        <w:t xml:space="preserve">The directors of the </w:t>
      </w:r>
      <w:r>
        <w:rPr>
          <w:rFonts w:eastAsia="Arial" w:cstheme="minorHAnsi"/>
          <w:color w:val="000000" w:themeColor="text1"/>
        </w:rPr>
        <w:t>Organisation</w:t>
      </w:r>
      <w:r w:rsidRPr="00260F8E">
        <w:rPr>
          <w:rFonts w:eastAsia="Arial" w:cstheme="minorHAnsi"/>
          <w:color w:val="000000" w:themeColor="text1"/>
        </w:rPr>
        <w:t xml:space="preserve"> shall be elected for terms not exceeding </w:t>
      </w:r>
      <w:r>
        <w:rPr>
          <w:rFonts w:eastAsia="Arial" w:cstheme="minorHAnsi"/>
          <w:color w:val="FF0000"/>
        </w:rPr>
        <w:t>[insert relevant number for your Organisation]</w:t>
      </w:r>
      <w:r w:rsidRPr="00260F8E">
        <w:rPr>
          <w:rFonts w:eastAsia="Arial" w:cstheme="minorHAnsi"/>
          <w:color w:val="000000" w:themeColor="text1"/>
        </w:rPr>
        <w:t xml:space="preserve"> consecutive terms of not more than three years each. Furthermore, directors shall be elected and retired in rotation. At each annual meeting of members, directors shall be elected, by simple majority, to fill the positions of those directors who have resigned or whose term of office has expired.</w:t>
      </w:r>
    </w:p>
    <w:p w14:paraId="0E10DEF8" w14:textId="384697BA" w:rsidR="00124C67" w:rsidRDefault="00124C67" w:rsidP="00124C67">
      <w:pPr>
        <w:pStyle w:val="NoSpacing"/>
        <w:tabs>
          <w:tab w:val="left" w:pos="709"/>
        </w:tabs>
        <w:ind w:left="709" w:hanging="709"/>
        <w:jc w:val="both"/>
        <w:rPr>
          <w:rFonts w:eastAsia="Arial" w:cstheme="minorHAnsi"/>
          <w:color w:val="000000" w:themeColor="text1"/>
        </w:rPr>
      </w:pPr>
    </w:p>
    <w:p w14:paraId="073786ED" w14:textId="13F3BACD" w:rsidR="00124C67" w:rsidRDefault="00124C67" w:rsidP="00124C67">
      <w:pPr>
        <w:pStyle w:val="NoSpacing"/>
        <w:tabs>
          <w:tab w:val="left" w:pos="709"/>
        </w:tabs>
        <w:ind w:left="709" w:hanging="709"/>
        <w:jc w:val="both"/>
        <w:rPr>
          <w:sz w:val="23"/>
          <w:szCs w:val="23"/>
        </w:rPr>
      </w:pPr>
      <w:r>
        <w:rPr>
          <w:rFonts w:eastAsia="Arial" w:cstheme="minorHAnsi"/>
          <w:color w:val="000000" w:themeColor="text1"/>
        </w:rPr>
        <w:t>3.3</w:t>
      </w:r>
      <w:r>
        <w:rPr>
          <w:rFonts w:eastAsia="Arial" w:cstheme="minorHAnsi"/>
          <w:color w:val="000000" w:themeColor="text1"/>
        </w:rPr>
        <w:tab/>
        <w:t>T</w:t>
      </w:r>
      <w:r>
        <w:rPr>
          <w:sz w:val="23"/>
          <w:szCs w:val="23"/>
        </w:rPr>
        <w:t xml:space="preserve">he election of Directors shall be by ballot unless the </w:t>
      </w:r>
      <w:r w:rsidRPr="00124C67">
        <w:rPr>
          <w:i/>
          <w:iCs/>
          <w:sz w:val="23"/>
          <w:szCs w:val="23"/>
        </w:rPr>
        <w:t>Board Development and Recruitment Committee</w:t>
      </w:r>
      <w:r>
        <w:rPr>
          <w:sz w:val="23"/>
          <w:szCs w:val="23"/>
        </w:rPr>
        <w:t xml:space="preserve"> and the </w:t>
      </w:r>
      <w:r w:rsidRPr="00124C67">
        <w:rPr>
          <w:i/>
          <w:iCs/>
          <w:sz w:val="23"/>
          <w:szCs w:val="23"/>
        </w:rPr>
        <w:t>Chair</w:t>
      </w:r>
      <w:r>
        <w:rPr>
          <w:sz w:val="23"/>
          <w:szCs w:val="23"/>
        </w:rPr>
        <w:t xml:space="preserve"> declare that, in the specific circumstances, the Directors are acclaimed.</w:t>
      </w:r>
    </w:p>
    <w:p w14:paraId="08521302" w14:textId="4FAFE09C" w:rsidR="00124C67" w:rsidRDefault="00124C67" w:rsidP="00124C67">
      <w:pPr>
        <w:pStyle w:val="NoSpacing"/>
        <w:tabs>
          <w:tab w:val="left" w:pos="709"/>
        </w:tabs>
        <w:ind w:left="709" w:hanging="709"/>
        <w:jc w:val="both"/>
        <w:rPr>
          <w:rFonts w:cstheme="minorHAnsi"/>
          <w:color w:val="000000" w:themeColor="text1"/>
        </w:rPr>
      </w:pPr>
    </w:p>
    <w:p w14:paraId="294892F2" w14:textId="3DCDACD7" w:rsidR="00124C67" w:rsidRDefault="00124C67" w:rsidP="00124C67">
      <w:pPr>
        <w:pStyle w:val="NoSpacing"/>
        <w:tabs>
          <w:tab w:val="left" w:pos="709"/>
        </w:tabs>
        <w:ind w:left="709" w:hanging="709"/>
        <w:jc w:val="both"/>
        <w:rPr>
          <w:sz w:val="23"/>
          <w:szCs w:val="23"/>
        </w:rPr>
      </w:pPr>
      <w:r>
        <w:rPr>
          <w:rFonts w:cstheme="minorHAnsi"/>
          <w:color w:val="000000" w:themeColor="text1"/>
        </w:rPr>
        <w:t>3.4</w:t>
      </w:r>
      <w:r>
        <w:rPr>
          <w:rFonts w:cstheme="minorHAnsi"/>
          <w:color w:val="000000" w:themeColor="text1"/>
        </w:rPr>
        <w:tab/>
      </w:r>
      <w:r>
        <w:rPr>
          <w:sz w:val="23"/>
          <w:szCs w:val="23"/>
        </w:rPr>
        <w:t xml:space="preserve">The Directors of </w:t>
      </w:r>
      <w:r w:rsidRPr="007F0488">
        <w:rPr>
          <w:rFonts w:cstheme="minorHAnsi"/>
          <w:color w:val="FF0000"/>
        </w:rPr>
        <w:t>[name of the Organisation]</w:t>
      </w:r>
      <w:r>
        <w:rPr>
          <w:rFonts w:cstheme="minorHAnsi"/>
          <w:color w:val="FF0000"/>
        </w:rPr>
        <w:t xml:space="preserve"> </w:t>
      </w:r>
      <w:r>
        <w:rPr>
          <w:sz w:val="23"/>
          <w:szCs w:val="23"/>
        </w:rPr>
        <w:t xml:space="preserve">shall be elected for at most </w:t>
      </w:r>
      <w:r w:rsidRPr="00124C67">
        <w:rPr>
          <w:color w:val="FF0000"/>
          <w:sz w:val="23"/>
          <w:szCs w:val="23"/>
        </w:rPr>
        <w:t>[insert number using text]</w:t>
      </w:r>
      <w:r>
        <w:rPr>
          <w:sz w:val="23"/>
          <w:szCs w:val="23"/>
        </w:rPr>
        <w:t xml:space="preserve"> (</w:t>
      </w:r>
      <w:r w:rsidRPr="00124C67">
        <w:rPr>
          <w:color w:val="FF0000"/>
          <w:sz w:val="23"/>
          <w:szCs w:val="23"/>
        </w:rPr>
        <w:t>insert number</w:t>
      </w:r>
      <w:r>
        <w:rPr>
          <w:sz w:val="23"/>
          <w:szCs w:val="23"/>
        </w:rPr>
        <w:t xml:space="preserve">) terms, not exceeding </w:t>
      </w:r>
      <w:r w:rsidRPr="00124C67">
        <w:rPr>
          <w:color w:val="FF0000"/>
          <w:sz w:val="23"/>
          <w:szCs w:val="23"/>
        </w:rPr>
        <w:t>[insert number using text]</w:t>
      </w:r>
      <w:r>
        <w:rPr>
          <w:sz w:val="23"/>
          <w:szCs w:val="23"/>
        </w:rPr>
        <w:t xml:space="preserve"> (</w:t>
      </w:r>
      <w:r w:rsidRPr="00124C67">
        <w:rPr>
          <w:color w:val="FF0000"/>
          <w:sz w:val="23"/>
          <w:szCs w:val="23"/>
        </w:rPr>
        <w:t>insert number</w:t>
      </w:r>
      <w:r>
        <w:rPr>
          <w:sz w:val="23"/>
          <w:szCs w:val="23"/>
        </w:rPr>
        <w:t xml:space="preserve">) consecutive years. After </w:t>
      </w:r>
      <w:r w:rsidRPr="00124C67">
        <w:rPr>
          <w:color w:val="FF0000"/>
          <w:sz w:val="23"/>
          <w:szCs w:val="23"/>
        </w:rPr>
        <w:t>[insert number using text]</w:t>
      </w:r>
      <w:r>
        <w:rPr>
          <w:sz w:val="23"/>
          <w:szCs w:val="23"/>
        </w:rPr>
        <w:t xml:space="preserve"> (</w:t>
      </w:r>
      <w:r w:rsidRPr="00124C67">
        <w:rPr>
          <w:color w:val="FF0000"/>
          <w:sz w:val="23"/>
          <w:szCs w:val="23"/>
        </w:rPr>
        <w:t>insert number</w:t>
      </w:r>
      <w:r>
        <w:rPr>
          <w:sz w:val="23"/>
          <w:szCs w:val="23"/>
        </w:rPr>
        <w:t xml:space="preserve">) consecutive </w:t>
      </w:r>
      <w:r>
        <w:rPr>
          <w:sz w:val="23"/>
          <w:szCs w:val="23"/>
        </w:rPr>
        <w:lastRenderedPageBreak/>
        <w:t xml:space="preserve">years of service, Directors may be eligible to resume service after </w:t>
      </w:r>
      <w:r w:rsidRPr="00124C67">
        <w:rPr>
          <w:color w:val="FF0000"/>
          <w:sz w:val="23"/>
          <w:szCs w:val="23"/>
        </w:rPr>
        <w:t>[insert number using text]</w:t>
      </w:r>
      <w:r>
        <w:rPr>
          <w:sz w:val="23"/>
          <w:szCs w:val="23"/>
        </w:rPr>
        <w:t xml:space="preserve"> (</w:t>
      </w:r>
      <w:r w:rsidRPr="00124C67">
        <w:rPr>
          <w:color w:val="FF0000"/>
          <w:sz w:val="23"/>
          <w:szCs w:val="23"/>
        </w:rPr>
        <w:t>insert number</w:t>
      </w:r>
      <w:r>
        <w:rPr>
          <w:sz w:val="23"/>
          <w:szCs w:val="23"/>
        </w:rPr>
        <w:t>) months absence from the Board.</w:t>
      </w:r>
    </w:p>
    <w:p w14:paraId="166C7C0A" w14:textId="5ADF4D7E" w:rsidR="00124C67" w:rsidRDefault="00124C67" w:rsidP="00124C67">
      <w:pPr>
        <w:pStyle w:val="NoSpacing"/>
        <w:tabs>
          <w:tab w:val="left" w:pos="709"/>
        </w:tabs>
        <w:ind w:left="709" w:hanging="709"/>
        <w:jc w:val="both"/>
        <w:rPr>
          <w:rFonts w:cstheme="minorHAnsi"/>
          <w:color w:val="000000" w:themeColor="text1"/>
        </w:rPr>
      </w:pPr>
    </w:p>
    <w:p w14:paraId="43ACCE03" w14:textId="240CE094" w:rsidR="00124C67" w:rsidRDefault="00124C67" w:rsidP="00124C67">
      <w:pPr>
        <w:pStyle w:val="NoSpacing"/>
        <w:tabs>
          <w:tab w:val="left" w:pos="709"/>
        </w:tabs>
        <w:ind w:left="709" w:hanging="709"/>
        <w:jc w:val="both"/>
        <w:rPr>
          <w:sz w:val="23"/>
          <w:szCs w:val="23"/>
        </w:rPr>
      </w:pPr>
      <w:r>
        <w:rPr>
          <w:rFonts w:cstheme="minorHAnsi"/>
          <w:color w:val="000000" w:themeColor="text1"/>
        </w:rPr>
        <w:t>3.5</w:t>
      </w:r>
      <w:r>
        <w:rPr>
          <w:rFonts w:cstheme="minorHAnsi"/>
          <w:color w:val="000000" w:themeColor="text1"/>
        </w:rPr>
        <w:tab/>
      </w:r>
      <w:r w:rsidR="00A56E3D">
        <w:rPr>
          <w:sz w:val="23"/>
          <w:szCs w:val="23"/>
        </w:rPr>
        <w:t xml:space="preserve">The Directors of </w:t>
      </w:r>
      <w:r w:rsidR="00A56E3D" w:rsidRPr="007F0488">
        <w:rPr>
          <w:rFonts w:cstheme="minorHAnsi"/>
          <w:color w:val="FF0000"/>
        </w:rPr>
        <w:t>[name of the Organisation]</w:t>
      </w:r>
      <w:r w:rsidR="00A56E3D">
        <w:rPr>
          <w:sz w:val="23"/>
          <w:szCs w:val="23"/>
        </w:rPr>
        <w:t xml:space="preserve"> may remove any Director from office before the expiration of his/her term for cause, by resolution passed by at least two-thirds (2/3) of the votes cast at a meeting held in accordance with Article 22 herein.</w:t>
      </w:r>
    </w:p>
    <w:p w14:paraId="1D106044" w14:textId="1849C3A8" w:rsidR="00A56E3D" w:rsidRDefault="00A56E3D" w:rsidP="00124C67">
      <w:pPr>
        <w:pStyle w:val="NoSpacing"/>
        <w:tabs>
          <w:tab w:val="left" w:pos="709"/>
        </w:tabs>
        <w:ind w:left="709" w:hanging="709"/>
        <w:jc w:val="both"/>
        <w:rPr>
          <w:rFonts w:cstheme="minorHAnsi"/>
          <w:color w:val="000000" w:themeColor="text1"/>
        </w:rPr>
      </w:pPr>
    </w:p>
    <w:p w14:paraId="60E3CB49" w14:textId="12DDB756" w:rsidR="00A56E3D" w:rsidRDefault="00A56E3D" w:rsidP="00124C67">
      <w:pPr>
        <w:pStyle w:val="NoSpacing"/>
        <w:tabs>
          <w:tab w:val="left" w:pos="709"/>
        </w:tabs>
        <w:ind w:left="709" w:hanging="709"/>
        <w:jc w:val="both"/>
        <w:rPr>
          <w:sz w:val="23"/>
          <w:szCs w:val="23"/>
        </w:rPr>
      </w:pPr>
      <w:r>
        <w:rPr>
          <w:rFonts w:cstheme="minorHAnsi"/>
          <w:color w:val="000000" w:themeColor="text1"/>
        </w:rPr>
        <w:t>3.6</w:t>
      </w:r>
      <w:r>
        <w:rPr>
          <w:rFonts w:cstheme="minorHAnsi"/>
          <w:color w:val="000000" w:themeColor="text1"/>
        </w:rPr>
        <w:tab/>
      </w:r>
      <w:r>
        <w:rPr>
          <w:sz w:val="23"/>
          <w:szCs w:val="23"/>
        </w:rPr>
        <w:t>A Director may resign in writing and his/her resignation is effective upon acceptance of same by the Board.</w:t>
      </w:r>
    </w:p>
    <w:p w14:paraId="5ECF1324" w14:textId="491E2F0F" w:rsidR="00A56E3D" w:rsidRDefault="00A56E3D" w:rsidP="00124C67">
      <w:pPr>
        <w:pStyle w:val="NoSpacing"/>
        <w:tabs>
          <w:tab w:val="left" w:pos="709"/>
        </w:tabs>
        <w:ind w:left="709" w:hanging="709"/>
        <w:jc w:val="both"/>
        <w:rPr>
          <w:rFonts w:cstheme="minorHAnsi"/>
          <w:color w:val="000000" w:themeColor="text1"/>
        </w:rPr>
      </w:pPr>
    </w:p>
    <w:p w14:paraId="2739174B" w14:textId="77777777" w:rsidR="001A0BAD" w:rsidRPr="001A0BAD" w:rsidRDefault="001A0BAD" w:rsidP="001A0BAD">
      <w:pPr>
        <w:rPr>
          <w:b/>
          <w:bCs/>
          <w:sz w:val="22"/>
          <w:szCs w:val="22"/>
        </w:rPr>
      </w:pPr>
      <w:r w:rsidRPr="001A0BAD">
        <w:rPr>
          <w:b/>
          <w:bCs/>
          <w:sz w:val="22"/>
          <w:szCs w:val="22"/>
        </w:rPr>
        <w:t xml:space="preserve">ARTICLE 4 </w:t>
      </w:r>
    </w:p>
    <w:p w14:paraId="26002A44" w14:textId="543F583C" w:rsidR="00A56E3D" w:rsidRPr="001A0BAD" w:rsidRDefault="001A0BAD" w:rsidP="001A0BAD">
      <w:pPr>
        <w:rPr>
          <w:b/>
          <w:bCs/>
          <w:color w:val="000000" w:themeColor="text1"/>
          <w:sz w:val="22"/>
          <w:szCs w:val="22"/>
        </w:rPr>
      </w:pPr>
      <w:r w:rsidRPr="001A0BAD">
        <w:rPr>
          <w:b/>
          <w:bCs/>
          <w:sz w:val="22"/>
          <w:szCs w:val="22"/>
        </w:rPr>
        <w:t>QUALIFICATIONS OF DIRECTORS</w:t>
      </w:r>
    </w:p>
    <w:p w14:paraId="75265498" w14:textId="5A88371D" w:rsidR="00263C73" w:rsidRDefault="00263C73" w:rsidP="00154912">
      <w:pPr>
        <w:pStyle w:val="NoSpacing"/>
      </w:pPr>
    </w:p>
    <w:p w14:paraId="1A394D29" w14:textId="6841FDE2" w:rsidR="001A0BAD" w:rsidRPr="001A0BAD" w:rsidRDefault="001A0BAD" w:rsidP="001A0BAD">
      <w:pPr>
        <w:pStyle w:val="Default"/>
        <w:tabs>
          <w:tab w:val="left" w:pos="709"/>
        </w:tabs>
        <w:ind w:left="709" w:hanging="709"/>
        <w:rPr>
          <w:rFonts w:asciiTheme="minorHAnsi" w:hAnsiTheme="minorHAnsi" w:cstheme="minorHAnsi"/>
          <w:color w:val="000000" w:themeColor="text1"/>
          <w:sz w:val="22"/>
          <w:szCs w:val="22"/>
        </w:rPr>
      </w:pPr>
      <w:r w:rsidRPr="001A0BAD">
        <w:rPr>
          <w:rFonts w:asciiTheme="minorHAnsi" w:hAnsiTheme="minorHAnsi" w:cstheme="minorHAnsi"/>
          <w:color w:val="000000" w:themeColor="text1"/>
          <w:sz w:val="22"/>
          <w:szCs w:val="22"/>
        </w:rPr>
        <w:t>4.1</w:t>
      </w:r>
      <w:r>
        <w:rPr>
          <w:rFonts w:asciiTheme="minorHAnsi" w:hAnsiTheme="minorHAnsi" w:cstheme="minorHAnsi"/>
          <w:color w:val="000000" w:themeColor="text1"/>
          <w:sz w:val="22"/>
          <w:szCs w:val="22"/>
        </w:rPr>
        <w:tab/>
      </w:r>
      <w:r w:rsidRPr="001A0BAD">
        <w:rPr>
          <w:rFonts w:asciiTheme="minorHAnsi" w:hAnsiTheme="minorHAnsi" w:cstheme="minorHAnsi"/>
          <w:color w:val="000000" w:themeColor="text1"/>
          <w:sz w:val="22"/>
          <w:szCs w:val="22"/>
        </w:rPr>
        <w:t xml:space="preserve">Each Director shall </w:t>
      </w:r>
    </w:p>
    <w:p w14:paraId="458C59F1" w14:textId="77777777" w:rsidR="001A0BAD" w:rsidRDefault="001A0BAD" w:rsidP="001A0BAD">
      <w:pPr>
        <w:pStyle w:val="Default"/>
        <w:rPr>
          <w:rFonts w:asciiTheme="minorHAnsi" w:hAnsiTheme="minorHAnsi" w:cstheme="minorHAnsi"/>
          <w:color w:val="000000" w:themeColor="text1"/>
          <w:sz w:val="22"/>
          <w:szCs w:val="22"/>
        </w:rPr>
      </w:pPr>
    </w:p>
    <w:p w14:paraId="2351E35B" w14:textId="7384BF20" w:rsidR="001A0BAD" w:rsidRPr="001A0BAD" w:rsidRDefault="001A0BAD" w:rsidP="001A0BAD">
      <w:pPr>
        <w:pStyle w:val="Default"/>
        <w:tabs>
          <w:tab w:val="left" w:pos="993"/>
        </w:tabs>
        <w:ind w:left="993" w:hanging="284"/>
        <w:rPr>
          <w:rFonts w:asciiTheme="minorHAnsi" w:hAnsiTheme="minorHAnsi" w:cstheme="minorHAnsi"/>
          <w:color w:val="000000" w:themeColor="text1"/>
          <w:sz w:val="22"/>
          <w:szCs w:val="22"/>
        </w:rPr>
      </w:pPr>
      <w:r w:rsidRPr="001A0BAD">
        <w:rPr>
          <w:rFonts w:asciiTheme="minorHAnsi" w:hAnsiTheme="minorHAnsi" w:cstheme="minorHAnsi"/>
          <w:color w:val="000000" w:themeColor="text1"/>
          <w:sz w:val="22"/>
          <w:szCs w:val="22"/>
        </w:rPr>
        <w:t xml:space="preserve">a) </w:t>
      </w:r>
      <w:r>
        <w:rPr>
          <w:rFonts w:asciiTheme="minorHAnsi" w:hAnsiTheme="minorHAnsi" w:cstheme="minorHAnsi"/>
          <w:color w:val="000000" w:themeColor="text1"/>
          <w:sz w:val="22"/>
          <w:szCs w:val="22"/>
        </w:rPr>
        <w:tab/>
      </w:r>
      <w:r w:rsidRPr="001A0BAD">
        <w:rPr>
          <w:rFonts w:asciiTheme="minorHAnsi" w:hAnsiTheme="minorHAnsi" w:cstheme="minorHAnsi"/>
          <w:color w:val="000000" w:themeColor="text1"/>
          <w:sz w:val="22"/>
          <w:szCs w:val="22"/>
        </w:rPr>
        <w:t xml:space="preserve">be at least eighteen (18) years of age; </w:t>
      </w:r>
    </w:p>
    <w:p w14:paraId="178BDC26" w14:textId="77777777" w:rsidR="001A0BAD" w:rsidRPr="001A0BAD" w:rsidRDefault="001A0BAD" w:rsidP="001A0BAD">
      <w:pPr>
        <w:pStyle w:val="Default"/>
        <w:tabs>
          <w:tab w:val="left" w:pos="993"/>
        </w:tabs>
        <w:ind w:left="993" w:hanging="284"/>
        <w:rPr>
          <w:rFonts w:asciiTheme="minorHAnsi" w:hAnsiTheme="minorHAnsi" w:cstheme="minorHAnsi"/>
          <w:color w:val="000000" w:themeColor="text1"/>
          <w:sz w:val="22"/>
          <w:szCs w:val="22"/>
        </w:rPr>
      </w:pPr>
    </w:p>
    <w:p w14:paraId="6B895938" w14:textId="3DD68097" w:rsidR="001A0BAD" w:rsidRPr="001A0BAD" w:rsidRDefault="001A0BAD" w:rsidP="001A0BAD">
      <w:pPr>
        <w:pStyle w:val="Default"/>
        <w:tabs>
          <w:tab w:val="left" w:pos="993"/>
        </w:tabs>
        <w:ind w:left="993" w:hanging="284"/>
        <w:rPr>
          <w:rFonts w:asciiTheme="minorHAnsi" w:hAnsiTheme="minorHAnsi" w:cstheme="minorHAnsi"/>
          <w:color w:val="000000" w:themeColor="text1"/>
          <w:sz w:val="22"/>
          <w:szCs w:val="22"/>
        </w:rPr>
      </w:pPr>
      <w:r w:rsidRPr="001A0BAD">
        <w:rPr>
          <w:rFonts w:asciiTheme="minorHAnsi" w:hAnsiTheme="minorHAnsi" w:cstheme="minorHAnsi"/>
          <w:color w:val="000000" w:themeColor="text1"/>
          <w:sz w:val="22"/>
          <w:szCs w:val="22"/>
        </w:rPr>
        <w:t xml:space="preserve">b) </w:t>
      </w:r>
      <w:r>
        <w:rPr>
          <w:rFonts w:asciiTheme="minorHAnsi" w:hAnsiTheme="minorHAnsi" w:cstheme="minorHAnsi"/>
          <w:color w:val="000000" w:themeColor="text1"/>
          <w:sz w:val="22"/>
          <w:szCs w:val="22"/>
        </w:rPr>
        <w:tab/>
      </w:r>
      <w:r w:rsidRPr="001A0BAD">
        <w:rPr>
          <w:rFonts w:asciiTheme="minorHAnsi" w:hAnsiTheme="minorHAnsi" w:cstheme="minorHAnsi"/>
          <w:color w:val="000000" w:themeColor="text1"/>
          <w:sz w:val="22"/>
          <w:szCs w:val="22"/>
        </w:rPr>
        <w:t xml:space="preserve">be a voting member of </w:t>
      </w:r>
      <w:r w:rsidRPr="001A0BAD">
        <w:rPr>
          <w:rFonts w:asciiTheme="minorHAnsi" w:hAnsiTheme="minorHAnsi" w:cstheme="minorHAnsi"/>
          <w:color w:val="FF0000"/>
          <w:sz w:val="22"/>
          <w:szCs w:val="22"/>
        </w:rPr>
        <w:t>[name of the Organisation]</w:t>
      </w:r>
      <w:r w:rsidRPr="001A0BAD">
        <w:rPr>
          <w:rFonts w:asciiTheme="minorHAnsi" w:hAnsiTheme="minorHAnsi" w:cstheme="minorHAnsi"/>
          <w:color w:val="000000" w:themeColor="text1"/>
          <w:sz w:val="22"/>
          <w:szCs w:val="22"/>
        </w:rPr>
        <w:t xml:space="preserve"> and in good standing at the time of election; </w:t>
      </w:r>
    </w:p>
    <w:p w14:paraId="0F30BB1F" w14:textId="77777777" w:rsidR="001A0BAD" w:rsidRPr="001A0BAD" w:rsidRDefault="001A0BAD" w:rsidP="001A0BAD">
      <w:pPr>
        <w:pStyle w:val="Default"/>
        <w:tabs>
          <w:tab w:val="left" w:pos="993"/>
        </w:tabs>
        <w:ind w:left="993" w:hanging="284"/>
        <w:rPr>
          <w:rFonts w:asciiTheme="minorHAnsi" w:hAnsiTheme="minorHAnsi" w:cstheme="minorHAnsi"/>
          <w:color w:val="000000" w:themeColor="text1"/>
          <w:sz w:val="22"/>
          <w:szCs w:val="22"/>
        </w:rPr>
      </w:pPr>
    </w:p>
    <w:p w14:paraId="5B875ED0" w14:textId="0D4DAADB" w:rsidR="001A0BAD" w:rsidRPr="001A0BAD" w:rsidRDefault="001A0BAD" w:rsidP="001A0BAD">
      <w:pPr>
        <w:pStyle w:val="Default"/>
        <w:tabs>
          <w:tab w:val="left" w:pos="993"/>
        </w:tabs>
        <w:ind w:left="993" w:hanging="284"/>
        <w:rPr>
          <w:rFonts w:asciiTheme="minorHAnsi" w:hAnsiTheme="minorHAnsi" w:cstheme="minorHAnsi"/>
          <w:color w:val="000000" w:themeColor="text1"/>
          <w:sz w:val="22"/>
          <w:szCs w:val="22"/>
        </w:rPr>
      </w:pPr>
      <w:r w:rsidRPr="001A0BAD">
        <w:rPr>
          <w:rFonts w:asciiTheme="minorHAnsi" w:hAnsiTheme="minorHAnsi" w:cstheme="minorHAnsi"/>
          <w:color w:val="000000" w:themeColor="text1"/>
          <w:sz w:val="22"/>
          <w:szCs w:val="22"/>
        </w:rPr>
        <w:t xml:space="preserve">c) </w:t>
      </w:r>
      <w:r>
        <w:rPr>
          <w:rFonts w:asciiTheme="minorHAnsi" w:hAnsiTheme="minorHAnsi" w:cstheme="minorHAnsi"/>
          <w:color w:val="000000" w:themeColor="text1"/>
          <w:sz w:val="22"/>
          <w:szCs w:val="22"/>
        </w:rPr>
        <w:tab/>
      </w:r>
      <w:r w:rsidRPr="001A0BAD">
        <w:rPr>
          <w:rFonts w:asciiTheme="minorHAnsi" w:hAnsiTheme="minorHAnsi" w:cstheme="minorHAnsi"/>
          <w:color w:val="000000" w:themeColor="text1"/>
          <w:sz w:val="22"/>
          <w:szCs w:val="22"/>
        </w:rPr>
        <w:t xml:space="preserve">not be a former employee of </w:t>
      </w:r>
      <w:r w:rsidRPr="001A0BAD">
        <w:rPr>
          <w:rFonts w:asciiTheme="minorHAnsi" w:hAnsiTheme="minorHAnsi" w:cstheme="minorHAnsi"/>
          <w:color w:val="FF0000"/>
          <w:sz w:val="22"/>
          <w:szCs w:val="22"/>
        </w:rPr>
        <w:t>[name of the Organisation]</w:t>
      </w:r>
      <w:r>
        <w:rPr>
          <w:rFonts w:asciiTheme="minorHAnsi" w:hAnsiTheme="minorHAnsi" w:cstheme="minorHAnsi"/>
          <w:color w:val="FF0000"/>
          <w:sz w:val="22"/>
          <w:szCs w:val="22"/>
        </w:rPr>
        <w:t xml:space="preserve"> </w:t>
      </w:r>
      <w:r w:rsidRPr="001A0BAD">
        <w:rPr>
          <w:rFonts w:asciiTheme="minorHAnsi" w:hAnsiTheme="minorHAnsi" w:cstheme="minorHAnsi"/>
          <w:color w:val="000000" w:themeColor="text1"/>
          <w:sz w:val="22"/>
          <w:szCs w:val="22"/>
        </w:rPr>
        <w:t xml:space="preserve">who had been dismissed for cause; </w:t>
      </w:r>
    </w:p>
    <w:p w14:paraId="734D477F" w14:textId="77777777" w:rsidR="001A0BAD" w:rsidRPr="001A0BAD" w:rsidRDefault="001A0BAD" w:rsidP="001A0BAD">
      <w:pPr>
        <w:pStyle w:val="Default"/>
        <w:tabs>
          <w:tab w:val="left" w:pos="993"/>
        </w:tabs>
        <w:ind w:left="993" w:hanging="284"/>
        <w:rPr>
          <w:rFonts w:asciiTheme="minorHAnsi" w:hAnsiTheme="minorHAnsi" w:cstheme="minorHAnsi"/>
          <w:color w:val="000000" w:themeColor="text1"/>
          <w:sz w:val="22"/>
          <w:szCs w:val="22"/>
        </w:rPr>
      </w:pPr>
    </w:p>
    <w:p w14:paraId="76BCCF97" w14:textId="1275FDD1" w:rsidR="001A0BAD" w:rsidRPr="001A0BAD" w:rsidRDefault="001A0BAD" w:rsidP="001A0BAD">
      <w:pPr>
        <w:pStyle w:val="Default"/>
        <w:tabs>
          <w:tab w:val="left" w:pos="993"/>
        </w:tabs>
        <w:ind w:left="993" w:hanging="284"/>
        <w:rPr>
          <w:rFonts w:asciiTheme="minorHAnsi" w:hAnsiTheme="minorHAnsi" w:cstheme="minorHAnsi"/>
          <w:color w:val="000000" w:themeColor="text1"/>
          <w:sz w:val="22"/>
          <w:szCs w:val="22"/>
        </w:rPr>
      </w:pPr>
      <w:r w:rsidRPr="001A0BAD">
        <w:rPr>
          <w:rFonts w:asciiTheme="minorHAnsi" w:hAnsiTheme="minorHAnsi" w:cstheme="minorHAnsi"/>
          <w:color w:val="000000" w:themeColor="text1"/>
          <w:sz w:val="22"/>
          <w:szCs w:val="22"/>
        </w:rPr>
        <w:t xml:space="preserve">d) </w:t>
      </w:r>
      <w:r>
        <w:rPr>
          <w:rFonts w:asciiTheme="minorHAnsi" w:hAnsiTheme="minorHAnsi" w:cstheme="minorHAnsi"/>
          <w:color w:val="000000" w:themeColor="text1"/>
          <w:sz w:val="22"/>
          <w:szCs w:val="22"/>
        </w:rPr>
        <w:tab/>
      </w:r>
      <w:r w:rsidRPr="001A0BAD">
        <w:rPr>
          <w:rFonts w:asciiTheme="minorHAnsi" w:hAnsiTheme="minorHAnsi" w:cstheme="minorHAnsi"/>
          <w:color w:val="000000" w:themeColor="text1"/>
          <w:sz w:val="22"/>
          <w:szCs w:val="22"/>
        </w:rPr>
        <w:t>not be in undischarged bankruptcy, and notify the Board Executive if bankruptcy is filed during Board term; and</w:t>
      </w:r>
      <w:r>
        <w:rPr>
          <w:rFonts w:asciiTheme="minorHAnsi" w:hAnsiTheme="minorHAnsi" w:cstheme="minorHAnsi"/>
          <w:color w:val="000000" w:themeColor="text1"/>
          <w:sz w:val="22"/>
          <w:szCs w:val="22"/>
        </w:rPr>
        <w:t>,</w:t>
      </w:r>
    </w:p>
    <w:p w14:paraId="4474C8D2" w14:textId="77777777" w:rsidR="001A0BAD" w:rsidRPr="001A0BAD" w:rsidRDefault="001A0BAD" w:rsidP="001A0BAD">
      <w:pPr>
        <w:pStyle w:val="Default"/>
        <w:tabs>
          <w:tab w:val="left" w:pos="993"/>
        </w:tabs>
        <w:ind w:left="993" w:hanging="284"/>
        <w:rPr>
          <w:rFonts w:asciiTheme="minorHAnsi" w:hAnsiTheme="minorHAnsi" w:cstheme="minorHAnsi"/>
          <w:color w:val="000000" w:themeColor="text1"/>
          <w:sz w:val="22"/>
          <w:szCs w:val="22"/>
        </w:rPr>
      </w:pPr>
    </w:p>
    <w:p w14:paraId="4F48E898" w14:textId="5B7FB448" w:rsidR="001A0BAD" w:rsidRPr="001A0BAD" w:rsidRDefault="001A0BAD" w:rsidP="001A0BAD">
      <w:pPr>
        <w:pStyle w:val="Default"/>
        <w:tabs>
          <w:tab w:val="left" w:pos="993"/>
        </w:tabs>
        <w:ind w:left="993" w:hanging="284"/>
        <w:rPr>
          <w:rFonts w:asciiTheme="minorHAnsi" w:hAnsiTheme="minorHAnsi" w:cstheme="minorHAnsi"/>
          <w:color w:val="000000" w:themeColor="text1"/>
          <w:sz w:val="22"/>
          <w:szCs w:val="22"/>
        </w:rPr>
      </w:pPr>
      <w:r w:rsidRPr="001A0BAD">
        <w:rPr>
          <w:rFonts w:asciiTheme="minorHAnsi" w:hAnsiTheme="minorHAnsi" w:cstheme="minorHAnsi"/>
          <w:color w:val="000000" w:themeColor="text1"/>
          <w:sz w:val="22"/>
          <w:szCs w:val="22"/>
        </w:rPr>
        <w:t xml:space="preserve">e) </w:t>
      </w:r>
      <w:r>
        <w:rPr>
          <w:rFonts w:asciiTheme="minorHAnsi" w:hAnsiTheme="minorHAnsi" w:cstheme="minorHAnsi"/>
          <w:color w:val="000000" w:themeColor="text1"/>
          <w:sz w:val="22"/>
          <w:szCs w:val="22"/>
        </w:rPr>
        <w:tab/>
      </w:r>
      <w:r w:rsidRPr="001A0BAD">
        <w:rPr>
          <w:rFonts w:asciiTheme="minorHAnsi" w:hAnsiTheme="minorHAnsi" w:cstheme="minorHAnsi"/>
          <w:color w:val="000000" w:themeColor="text1"/>
          <w:sz w:val="22"/>
          <w:szCs w:val="22"/>
        </w:rPr>
        <w:t xml:space="preserve">not be deemed medically or mentally incompetent during </w:t>
      </w:r>
      <w:r>
        <w:rPr>
          <w:rFonts w:asciiTheme="minorHAnsi" w:hAnsiTheme="minorHAnsi" w:cstheme="minorHAnsi"/>
          <w:color w:val="000000" w:themeColor="text1"/>
          <w:sz w:val="22"/>
          <w:szCs w:val="22"/>
        </w:rPr>
        <w:t>his/</w:t>
      </w:r>
      <w:r w:rsidRPr="001A0BAD">
        <w:rPr>
          <w:rFonts w:asciiTheme="minorHAnsi" w:hAnsiTheme="minorHAnsi" w:cstheme="minorHAnsi"/>
          <w:color w:val="000000" w:themeColor="text1"/>
          <w:sz w:val="22"/>
          <w:szCs w:val="22"/>
        </w:rPr>
        <w:t xml:space="preserve">her term on the Board. </w:t>
      </w:r>
    </w:p>
    <w:p w14:paraId="36B742F4" w14:textId="2F90684D" w:rsidR="00263C73" w:rsidRDefault="00263C73" w:rsidP="00154912">
      <w:pPr>
        <w:pStyle w:val="NoSpacing"/>
      </w:pPr>
    </w:p>
    <w:p w14:paraId="51FE2DC2" w14:textId="17EE8206" w:rsidR="00263C73" w:rsidRDefault="008D7D80" w:rsidP="00FD5FCF">
      <w:pPr>
        <w:pStyle w:val="NoSpacing"/>
        <w:tabs>
          <w:tab w:val="left" w:pos="709"/>
        </w:tabs>
        <w:ind w:left="709" w:hanging="709"/>
        <w:jc w:val="both"/>
      </w:pPr>
      <w:r>
        <w:t>4.2</w:t>
      </w:r>
      <w:r>
        <w:tab/>
      </w:r>
      <w:r w:rsidR="00FD5FCF" w:rsidRPr="00FD5FCF">
        <w:t xml:space="preserve">Upon failure of a Director to attend </w:t>
      </w:r>
      <w:r w:rsidR="00FD5FCF" w:rsidRPr="00124C67">
        <w:rPr>
          <w:color w:val="FF0000"/>
          <w:sz w:val="23"/>
          <w:szCs w:val="23"/>
        </w:rPr>
        <w:t>[insert number using text]</w:t>
      </w:r>
      <w:r w:rsidR="00FD5FCF" w:rsidRPr="00FD5FCF">
        <w:t xml:space="preserve"> (</w:t>
      </w:r>
      <w:r w:rsidR="00FD5FCF" w:rsidRPr="00124C67">
        <w:rPr>
          <w:color w:val="FF0000"/>
          <w:sz w:val="23"/>
          <w:szCs w:val="23"/>
        </w:rPr>
        <w:t>insert number</w:t>
      </w:r>
      <w:r w:rsidR="00FD5FCF" w:rsidRPr="00FD5FCF">
        <w:t>) consecutive Board meetings without permission of the Board (for which permission may be granted after the fact), the Board of Directors may, by resolution passed by a simple majority, remove the said Director from the Board.</w:t>
      </w:r>
    </w:p>
    <w:p w14:paraId="33FEE57D" w14:textId="54B6C6EC" w:rsidR="00FD5FCF" w:rsidRDefault="00FD5FCF" w:rsidP="00FD5FCF">
      <w:pPr>
        <w:pStyle w:val="NoSpacing"/>
        <w:tabs>
          <w:tab w:val="left" w:pos="709"/>
        </w:tabs>
        <w:ind w:left="709" w:hanging="709"/>
        <w:jc w:val="both"/>
      </w:pPr>
    </w:p>
    <w:p w14:paraId="4336A0EB" w14:textId="10A5F039" w:rsidR="00B3042C" w:rsidRPr="00B3042C" w:rsidRDefault="00B3042C" w:rsidP="00B3042C">
      <w:pPr>
        <w:autoSpaceDE w:val="0"/>
        <w:autoSpaceDN w:val="0"/>
        <w:adjustRightInd w:val="0"/>
        <w:jc w:val="center"/>
        <w:rPr>
          <w:rFonts w:asciiTheme="minorHAnsi" w:eastAsiaTheme="minorHAnsi" w:hAnsiTheme="minorHAnsi" w:cstheme="minorHAnsi"/>
          <w:color w:val="000000" w:themeColor="text1"/>
          <w:sz w:val="22"/>
          <w:szCs w:val="22"/>
          <w:lang w:eastAsia="en-US"/>
        </w:rPr>
      </w:pPr>
      <w:r w:rsidRPr="00B3042C">
        <w:rPr>
          <w:rFonts w:asciiTheme="minorHAnsi" w:eastAsiaTheme="minorHAnsi" w:hAnsiTheme="minorHAnsi" w:cstheme="minorHAnsi"/>
          <w:b/>
          <w:bCs/>
          <w:color w:val="000000" w:themeColor="text1"/>
          <w:sz w:val="22"/>
          <w:szCs w:val="22"/>
          <w:lang w:eastAsia="en-US"/>
        </w:rPr>
        <w:t>ARTICLE 5</w:t>
      </w:r>
    </w:p>
    <w:p w14:paraId="02FA35C3" w14:textId="21C82EE4" w:rsidR="00FD5FCF" w:rsidRPr="00B3042C" w:rsidRDefault="00B3042C" w:rsidP="00B3042C">
      <w:pPr>
        <w:pStyle w:val="NoSpacing"/>
        <w:tabs>
          <w:tab w:val="left" w:pos="709"/>
        </w:tabs>
        <w:ind w:left="709" w:hanging="709"/>
        <w:jc w:val="center"/>
        <w:rPr>
          <w:rFonts w:cstheme="minorHAnsi"/>
          <w:color w:val="000000" w:themeColor="text1"/>
          <w:sz w:val="20"/>
          <w:szCs w:val="20"/>
        </w:rPr>
      </w:pPr>
      <w:r w:rsidRPr="00B3042C">
        <w:rPr>
          <w:rFonts w:cstheme="minorHAnsi"/>
          <w:b/>
          <w:bCs/>
          <w:color w:val="000000" w:themeColor="text1"/>
        </w:rPr>
        <w:t>VACANCIES, BOARD OF DIRECTORS</w:t>
      </w:r>
    </w:p>
    <w:p w14:paraId="7801E3E4" w14:textId="48FD73A7" w:rsidR="00275408" w:rsidRDefault="00275408" w:rsidP="00154912">
      <w:pPr>
        <w:pStyle w:val="NoSpacing"/>
      </w:pPr>
    </w:p>
    <w:p w14:paraId="3E4AA94E" w14:textId="55979CC4" w:rsidR="00B3042C" w:rsidRDefault="00B3042C" w:rsidP="00B3042C">
      <w:pPr>
        <w:pStyle w:val="NoSpacing"/>
        <w:tabs>
          <w:tab w:val="left" w:pos="709"/>
        </w:tabs>
        <w:ind w:left="709" w:hanging="709"/>
        <w:jc w:val="both"/>
      </w:pPr>
      <w:r>
        <w:t>5.1</w:t>
      </w:r>
      <w:r>
        <w:tab/>
      </w:r>
      <w:r w:rsidRPr="00B3042C">
        <w:t xml:space="preserve">Vacancies on the Board of Directors, however caused, may, so long as a quorum of Directors remains in office, be filled by the Directors from among the qualified voting members of the </w:t>
      </w:r>
      <w:r w:rsidRPr="007F0488">
        <w:rPr>
          <w:rFonts w:cstheme="minorHAnsi"/>
          <w:color w:val="FF0000"/>
        </w:rPr>
        <w:t>[name of the Organisation]</w:t>
      </w:r>
      <w:r w:rsidRPr="00B3042C">
        <w:t>. Otherwise, such vacancy shall be filled at the next annual members’ meeting at which the Directors for the ensuing years are elected. If there is not a quorum of Directors, the remaining Directors shall forthwith call a members’ meeting to fill the vacancy.</w:t>
      </w:r>
    </w:p>
    <w:p w14:paraId="3465E39F" w14:textId="43DA0B20" w:rsidR="00B3042C" w:rsidRDefault="00B3042C" w:rsidP="00B3042C">
      <w:pPr>
        <w:pStyle w:val="NoSpacing"/>
        <w:tabs>
          <w:tab w:val="left" w:pos="709"/>
        </w:tabs>
        <w:ind w:left="709" w:hanging="709"/>
        <w:jc w:val="both"/>
      </w:pPr>
    </w:p>
    <w:p w14:paraId="1EE9A597" w14:textId="19593A84" w:rsidR="00B3042C" w:rsidRPr="00B3042C" w:rsidRDefault="00B3042C" w:rsidP="00B3042C">
      <w:pPr>
        <w:pStyle w:val="NoSpacing"/>
        <w:tabs>
          <w:tab w:val="left" w:pos="709"/>
        </w:tabs>
        <w:ind w:left="709" w:hanging="709"/>
        <w:jc w:val="both"/>
      </w:pPr>
      <w:r>
        <w:t>5.2</w:t>
      </w:r>
      <w:r>
        <w:tab/>
      </w:r>
      <w:r w:rsidRPr="00B3042C">
        <w:t xml:space="preserve">The Board of Directors may, by a simple majority of the votes cast at any meeting of the Directors, appoint a qualified person to fill a vacancy created by the resignation or the removal of a Director. The appointed person shall serve as Director until the next annual meeting where members may ratify </w:t>
      </w:r>
      <w:r>
        <w:t>his/</w:t>
      </w:r>
      <w:r w:rsidRPr="00B3042C">
        <w:t xml:space="preserve">her continuation for a full term of </w:t>
      </w:r>
      <w:r w:rsidRPr="00124C67">
        <w:rPr>
          <w:color w:val="FF0000"/>
          <w:sz w:val="23"/>
          <w:szCs w:val="23"/>
        </w:rPr>
        <w:t>[insert number using text]</w:t>
      </w:r>
      <w:r w:rsidRPr="00B3042C">
        <w:t xml:space="preserve"> (</w:t>
      </w:r>
      <w:r w:rsidRPr="00124C67">
        <w:rPr>
          <w:color w:val="FF0000"/>
          <w:sz w:val="23"/>
          <w:szCs w:val="23"/>
        </w:rPr>
        <w:t>insert number</w:t>
      </w:r>
      <w:r w:rsidRPr="00B3042C">
        <w:t xml:space="preserve">) or </w:t>
      </w:r>
      <w:r w:rsidRPr="00124C67">
        <w:rPr>
          <w:color w:val="FF0000"/>
          <w:sz w:val="23"/>
          <w:szCs w:val="23"/>
        </w:rPr>
        <w:t>[insert number using text]</w:t>
      </w:r>
      <w:r w:rsidRPr="00B3042C">
        <w:t xml:space="preserve"> (</w:t>
      </w:r>
      <w:r w:rsidRPr="00124C67">
        <w:rPr>
          <w:color w:val="FF0000"/>
          <w:sz w:val="23"/>
          <w:szCs w:val="23"/>
        </w:rPr>
        <w:t>insert number</w:t>
      </w:r>
      <w:r w:rsidRPr="00B3042C">
        <w:t>) years depending on the requirement to stagger the retirement of Directors.</w:t>
      </w:r>
    </w:p>
    <w:p w14:paraId="77D870E3" w14:textId="571ED9D5" w:rsidR="00275408" w:rsidRDefault="00275408" w:rsidP="00154912">
      <w:pPr>
        <w:pStyle w:val="NoSpacing"/>
      </w:pPr>
    </w:p>
    <w:p w14:paraId="68A3DF2D" w14:textId="79DA3552" w:rsidR="00275408" w:rsidRDefault="00275408" w:rsidP="00154912">
      <w:pPr>
        <w:pStyle w:val="NoSpacing"/>
      </w:pPr>
    </w:p>
    <w:p w14:paraId="64BFC3A6" w14:textId="6F6CBBC1" w:rsidR="004F1D3A" w:rsidRPr="004F1D3A" w:rsidRDefault="004F1D3A" w:rsidP="004F1D3A">
      <w:pPr>
        <w:pStyle w:val="NoSpacing"/>
        <w:jc w:val="center"/>
        <w:rPr>
          <w:b/>
          <w:bCs/>
        </w:rPr>
      </w:pPr>
      <w:r w:rsidRPr="004F1D3A">
        <w:rPr>
          <w:b/>
          <w:bCs/>
        </w:rPr>
        <w:lastRenderedPageBreak/>
        <w:t>ARTICLE 6</w:t>
      </w:r>
    </w:p>
    <w:p w14:paraId="433C782F" w14:textId="2BC1920B" w:rsidR="004F1D3A" w:rsidRPr="004F1D3A" w:rsidRDefault="004F1D3A" w:rsidP="004F1D3A">
      <w:pPr>
        <w:pStyle w:val="NoSpacing"/>
        <w:jc w:val="center"/>
        <w:rPr>
          <w:b/>
          <w:bCs/>
        </w:rPr>
      </w:pPr>
      <w:r w:rsidRPr="004F1D3A">
        <w:rPr>
          <w:b/>
          <w:bCs/>
        </w:rPr>
        <w:t>QUORUM AND MEETINGS, BOARD OF DIRECTORS</w:t>
      </w:r>
    </w:p>
    <w:p w14:paraId="5D7361BF" w14:textId="396BC955" w:rsidR="004F1D3A" w:rsidRDefault="004F1D3A" w:rsidP="00154912">
      <w:pPr>
        <w:pStyle w:val="NoSpacing"/>
      </w:pPr>
    </w:p>
    <w:p w14:paraId="7717A335" w14:textId="67FEF3A3" w:rsidR="004F1D3A" w:rsidRDefault="00D924B1" w:rsidP="00D924B1">
      <w:pPr>
        <w:pStyle w:val="NoSpacing"/>
        <w:tabs>
          <w:tab w:val="left" w:pos="709"/>
        </w:tabs>
        <w:ind w:left="709" w:hanging="709"/>
        <w:jc w:val="both"/>
      </w:pPr>
      <w:r>
        <w:t>6.1</w:t>
      </w:r>
      <w:r>
        <w:tab/>
      </w:r>
      <w:r w:rsidRPr="00124C67">
        <w:rPr>
          <w:color w:val="FF0000"/>
          <w:sz w:val="23"/>
          <w:szCs w:val="23"/>
        </w:rPr>
        <w:t>[insert number using text]</w:t>
      </w:r>
      <w:r w:rsidRPr="00D924B1">
        <w:t xml:space="preserve"> (</w:t>
      </w:r>
      <w:r w:rsidRPr="00124C67">
        <w:rPr>
          <w:color w:val="FF0000"/>
          <w:sz w:val="23"/>
          <w:szCs w:val="23"/>
        </w:rPr>
        <w:t>insert number</w:t>
      </w:r>
      <w:r w:rsidRPr="00D924B1">
        <w:t>) Directors shall form a quorum for the transaction of business. Except as otherwise required by law, the Board of Directors may hold its meetings at such place or places as it may from time to time determine. No formal notice of any such meeting shall be necessary if all the Directors are present, or if those absent have signified their consent to the meeting being held in their absence.</w:t>
      </w:r>
    </w:p>
    <w:p w14:paraId="1F1E0590" w14:textId="5DC81A36" w:rsidR="004F1D3A" w:rsidRDefault="004F1D3A" w:rsidP="00154912">
      <w:pPr>
        <w:pStyle w:val="NoSpacing"/>
      </w:pPr>
    </w:p>
    <w:p w14:paraId="60A26C99" w14:textId="31D889AB" w:rsidR="004F1D3A" w:rsidRDefault="00155B56" w:rsidP="00155B56">
      <w:pPr>
        <w:pStyle w:val="NoSpacing"/>
        <w:tabs>
          <w:tab w:val="left" w:pos="709"/>
        </w:tabs>
        <w:ind w:left="709" w:hanging="709"/>
        <w:jc w:val="both"/>
        <w:rPr>
          <w:sz w:val="23"/>
          <w:szCs w:val="23"/>
        </w:rPr>
      </w:pPr>
      <w:r>
        <w:t>6.2</w:t>
      </w:r>
      <w:r>
        <w:tab/>
      </w:r>
      <w:r>
        <w:rPr>
          <w:sz w:val="23"/>
          <w:szCs w:val="23"/>
        </w:rPr>
        <w:t xml:space="preserve">Directors’ meetings may be formally called by the Chair or Vice-Chair, or by any member of the Board on direction in writing of </w:t>
      </w:r>
      <w:r w:rsidRPr="00124C67">
        <w:rPr>
          <w:color w:val="FF0000"/>
          <w:sz w:val="23"/>
          <w:szCs w:val="23"/>
        </w:rPr>
        <w:t>[insert number using text]</w:t>
      </w:r>
      <w:r>
        <w:rPr>
          <w:sz w:val="23"/>
          <w:szCs w:val="23"/>
        </w:rPr>
        <w:t xml:space="preserve"> (</w:t>
      </w:r>
      <w:r w:rsidRPr="00124C67">
        <w:rPr>
          <w:color w:val="FF0000"/>
          <w:sz w:val="23"/>
          <w:szCs w:val="23"/>
        </w:rPr>
        <w:t>insert number</w:t>
      </w:r>
      <w:r>
        <w:rPr>
          <w:sz w:val="23"/>
          <w:szCs w:val="23"/>
        </w:rPr>
        <w:t xml:space="preserve">) Directors. Notice of such meeting shall be delivered, telephoned, or transmitted by facsimile or by e-mail to each Director, not less than </w:t>
      </w:r>
      <w:r w:rsidRPr="00124C67">
        <w:rPr>
          <w:color w:val="FF0000"/>
          <w:sz w:val="23"/>
          <w:szCs w:val="23"/>
        </w:rPr>
        <w:t>[insert number using text]</w:t>
      </w:r>
      <w:r>
        <w:rPr>
          <w:sz w:val="23"/>
          <w:szCs w:val="23"/>
        </w:rPr>
        <w:t xml:space="preserve"> (</w:t>
      </w:r>
      <w:r w:rsidRPr="00124C67">
        <w:rPr>
          <w:color w:val="FF0000"/>
          <w:sz w:val="23"/>
          <w:szCs w:val="23"/>
        </w:rPr>
        <w:t>insert number</w:t>
      </w:r>
      <w:r>
        <w:rPr>
          <w:sz w:val="23"/>
          <w:szCs w:val="23"/>
        </w:rPr>
        <w:t>) day</w:t>
      </w:r>
      <w:r>
        <w:rPr>
          <w:color w:val="FF0000"/>
          <w:sz w:val="23"/>
          <w:szCs w:val="23"/>
        </w:rPr>
        <w:t>(s)</w:t>
      </w:r>
      <w:r>
        <w:rPr>
          <w:sz w:val="23"/>
          <w:szCs w:val="23"/>
        </w:rPr>
        <w:t xml:space="preserve"> before the meeting is to take place, or shall be mailed to each Director not less than </w:t>
      </w:r>
      <w:r w:rsidRPr="00124C67">
        <w:rPr>
          <w:color w:val="FF0000"/>
          <w:sz w:val="23"/>
          <w:szCs w:val="23"/>
        </w:rPr>
        <w:t>[insert number using text]</w:t>
      </w:r>
      <w:r>
        <w:rPr>
          <w:sz w:val="23"/>
          <w:szCs w:val="23"/>
        </w:rPr>
        <w:t xml:space="preserve"> (</w:t>
      </w:r>
      <w:r w:rsidRPr="00124C67">
        <w:rPr>
          <w:color w:val="FF0000"/>
          <w:sz w:val="23"/>
          <w:szCs w:val="23"/>
        </w:rPr>
        <w:t>insert number</w:t>
      </w:r>
      <w:r>
        <w:rPr>
          <w:sz w:val="23"/>
          <w:szCs w:val="23"/>
        </w:rPr>
        <w:t xml:space="preserve">) days before the meeting is to take place. Statutory declaration of the Vice-Chair, Chair, or applicable Board members that notice has been given pursuant to this By-law shall be </w:t>
      </w:r>
      <w:proofErr w:type="gramStart"/>
      <w:r>
        <w:rPr>
          <w:sz w:val="23"/>
          <w:szCs w:val="23"/>
        </w:rPr>
        <w:t>sufficient</w:t>
      </w:r>
      <w:proofErr w:type="gramEnd"/>
      <w:r>
        <w:rPr>
          <w:sz w:val="23"/>
          <w:szCs w:val="23"/>
        </w:rPr>
        <w:t xml:space="preserve"> and conclusive evidence of the giving of such notice. The Board may appoint a day or days in any month or months for regular meetings at an hour to be named, and of such regular meetings no notice need be sent. A Directors’ meeting may also be held, without notice, immediately following the annual meeting of </w:t>
      </w:r>
      <w:r w:rsidRPr="007F0488">
        <w:rPr>
          <w:rFonts w:cstheme="minorHAnsi"/>
          <w:color w:val="FF0000"/>
        </w:rPr>
        <w:t>[name of the Organisation]</w:t>
      </w:r>
      <w:r>
        <w:rPr>
          <w:sz w:val="23"/>
          <w:szCs w:val="23"/>
        </w:rPr>
        <w:t>. The Directors may consider or transact any business, either special or general, at any meeting of the Board.</w:t>
      </w:r>
    </w:p>
    <w:p w14:paraId="5B26372B" w14:textId="641F427D" w:rsidR="00FC79B4" w:rsidRDefault="00FC79B4" w:rsidP="00155B56">
      <w:pPr>
        <w:pStyle w:val="NoSpacing"/>
        <w:tabs>
          <w:tab w:val="left" w:pos="709"/>
        </w:tabs>
        <w:ind w:left="709" w:hanging="709"/>
        <w:jc w:val="both"/>
        <w:rPr>
          <w:sz w:val="23"/>
          <w:szCs w:val="23"/>
        </w:rPr>
      </w:pPr>
    </w:p>
    <w:p w14:paraId="1E469565" w14:textId="0CD3D39F" w:rsidR="00FC79B4" w:rsidRDefault="00FC79B4" w:rsidP="00155B56">
      <w:pPr>
        <w:pStyle w:val="NoSpacing"/>
        <w:tabs>
          <w:tab w:val="left" w:pos="709"/>
        </w:tabs>
        <w:ind w:left="709" w:hanging="709"/>
        <w:jc w:val="both"/>
      </w:pPr>
      <w:r w:rsidRPr="00BB6BA9">
        <w:t>6.3</w:t>
      </w:r>
      <w:r w:rsidRPr="00BB6BA9">
        <w:tab/>
      </w:r>
      <w:r w:rsidRPr="00FC79B4">
        <w:t>A Director may, if all Directors consent, participate in a meeting of Directors by telephone or other communication facility that permits all persons participating in the meeting to hear each other, and that Director shall be deemed present at the meeting.</w:t>
      </w:r>
    </w:p>
    <w:p w14:paraId="356A294B" w14:textId="44BEF45E" w:rsidR="00FC79B4" w:rsidRDefault="00FC79B4" w:rsidP="00155B56">
      <w:pPr>
        <w:pStyle w:val="NoSpacing"/>
        <w:tabs>
          <w:tab w:val="left" w:pos="709"/>
        </w:tabs>
        <w:ind w:left="709" w:hanging="709"/>
        <w:jc w:val="both"/>
      </w:pPr>
    </w:p>
    <w:p w14:paraId="6CB196FB" w14:textId="0292F8AC" w:rsidR="00FC79B4" w:rsidRDefault="00BB6BA9" w:rsidP="00155B56">
      <w:pPr>
        <w:pStyle w:val="NoSpacing"/>
        <w:tabs>
          <w:tab w:val="left" w:pos="709"/>
        </w:tabs>
        <w:ind w:left="709" w:hanging="709"/>
        <w:jc w:val="both"/>
      </w:pPr>
      <w:r>
        <w:t>6.4</w:t>
      </w:r>
      <w:r>
        <w:tab/>
      </w:r>
      <w:r w:rsidRPr="00BB6BA9">
        <w:t>Board meetings that have not been designated in camera may be observed by staff members in accordance with the terms of the personnel policy.</w:t>
      </w:r>
    </w:p>
    <w:p w14:paraId="5B5A7E1A" w14:textId="39A49E50" w:rsidR="003642BD" w:rsidRDefault="003642BD" w:rsidP="00155B56">
      <w:pPr>
        <w:pStyle w:val="NoSpacing"/>
        <w:tabs>
          <w:tab w:val="left" w:pos="709"/>
        </w:tabs>
        <w:ind w:left="709" w:hanging="709"/>
        <w:jc w:val="both"/>
      </w:pPr>
    </w:p>
    <w:p w14:paraId="7B5A3EFF" w14:textId="34CDD393" w:rsidR="003642BD" w:rsidRPr="003642BD" w:rsidRDefault="003642BD" w:rsidP="00155B56">
      <w:pPr>
        <w:pStyle w:val="NoSpacing"/>
        <w:tabs>
          <w:tab w:val="left" w:pos="709"/>
        </w:tabs>
        <w:ind w:left="709" w:hanging="709"/>
        <w:jc w:val="both"/>
      </w:pPr>
      <w:r>
        <w:t>6.5</w:t>
      </w:r>
      <w:r>
        <w:tab/>
      </w:r>
      <w:r w:rsidRPr="003642BD">
        <w:t xml:space="preserve">Board meetings may be attended by individuals who are being considered for nomination or appointment to the Board of Directors provided that these individuals have no voting rights and agree to keep confidential all information concerning </w:t>
      </w:r>
      <w:r w:rsidRPr="007F0488">
        <w:rPr>
          <w:rFonts w:cstheme="minorHAnsi"/>
          <w:color w:val="FF0000"/>
        </w:rPr>
        <w:t>[name of the Organisation]</w:t>
      </w:r>
      <w:r>
        <w:rPr>
          <w:rFonts w:cstheme="minorHAnsi"/>
          <w:color w:val="FF0000"/>
        </w:rPr>
        <w:t xml:space="preserve"> </w:t>
      </w:r>
      <w:r w:rsidRPr="003642BD">
        <w:t>affairs.</w:t>
      </w:r>
    </w:p>
    <w:p w14:paraId="0FBAE774" w14:textId="104E08F0" w:rsidR="004F1D3A" w:rsidRDefault="004F1D3A" w:rsidP="00154912">
      <w:pPr>
        <w:pStyle w:val="NoSpacing"/>
      </w:pPr>
    </w:p>
    <w:p w14:paraId="77F67332" w14:textId="69DF18F7" w:rsidR="003642BD" w:rsidRPr="003642BD" w:rsidRDefault="003642BD" w:rsidP="003642BD">
      <w:pPr>
        <w:pStyle w:val="NoSpacing"/>
        <w:jc w:val="center"/>
        <w:rPr>
          <w:b/>
          <w:bCs/>
        </w:rPr>
      </w:pPr>
      <w:r w:rsidRPr="003642BD">
        <w:rPr>
          <w:b/>
          <w:bCs/>
        </w:rPr>
        <w:t>ARTICLE 7</w:t>
      </w:r>
    </w:p>
    <w:p w14:paraId="1CB990B8" w14:textId="44AE32C9" w:rsidR="004F1D3A" w:rsidRPr="003642BD" w:rsidRDefault="003642BD" w:rsidP="003642BD">
      <w:pPr>
        <w:pStyle w:val="NoSpacing"/>
        <w:jc w:val="center"/>
        <w:rPr>
          <w:b/>
          <w:bCs/>
        </w:rPr>
      </w:pPr>
      <w:r w:rsidRPr="003642BD">
        <w:rPr>
          <w:b/>
          <w:bCs/>
        </w:rPr>
        <w:t>ERRORS IN NOTICE, BOARD OF DIRECTORS</w:t>
      </w:r>
    </w:p>
    <w:p w14:paraId="2799AB03" w14:textId="4D425094" w:rsidR="0042799B" w:rsidRDefault="0042799B" w:rsidP="00154912">
      <w:pPr>
        <w:pStyle w:val="NoSpacing"/>
      </w:pPr>
    </w:p>
    <w:p w14:paraId="041A2A57" w14:textId="749056DC" w:rsidR="0042799B" w:rsidRPr="00527662" w:rsidRDefault="00527662" w:rsidP="00527662">
      <w:pPr>
        <w:pStyle w:val="NoSpacing"/>
        <w:tabs>
          <w:tab w:val="left" w:pos="709"/>
        </w:tabs>
        <w:ind w:left="709" w:hanging="709"/>
        <w:jc w:val="both"/>
      </w:pPr>
      <w:r w:rsidRPr="00527662">
        <w:t>7.</w:t>
      </w:r>
      <w:r w:rsidRPr="00527662">
        <w:tab/>
        <w:t>No error or omission in giving notice for a Directors’ meeting shall invalidate the meeting or any proceedings taken at such meeting, and any Director may at any time waive notice of any such meeting and may ratify and approve of any or all decisions taken after the fact.</w:t>
      </w:r>
    </w:p>
    <w:p w14:paraId="2498BE0B" w14:textId="12BF6F23" w:rsidR="003642BD" w:rsidRDefault="003642BD" w:rsidP="00154912">
      <w:pPr>
        <w:pStyle w:val="NoSpacing"/>
      </w:pPr>
    </w:p>
    <w:p w14:paraId="276FAC24" w14:textId="4267CB84" w:rsidR="008139EA" w:rsidRPr="008139EA" w:rsidRDefault="008139EA" w:rsidP="008139EA">
      <w:pPr>
        <w:pStyle w:val="NoSpacing"/>
        <w:jc w:val="center"/>
        <w:rPr>
          <w:b/>
          <w:bCs/>
        </w:rPr>
      </w:pPr>
      <w:r w:rsidRPr="008139EA">
        <w:rPr>
          <w:b/>
          <w:bCs/>
        </w:rPr>
        <w:t>ARTICLE 8</w:t>
      </w:r>
    </w:p>
    <w:p w14:paraId="55173B99" w14:textId="022BB8D3" w:rsidR="003642BD" w:rsidRPr="008139EA" w:rsidRDefault="008139EA" w:rsidP="008139EA">
      <w:pPr>
        <w:pStyle w:val="NoSpacing"/>
        <w:jc w:val="center"/>
        <w:rPr>
          <w:b/>
          <w:bCs/>
        </w:rPr>
      </w:pPr>
      <w:r w:rsidRPr="008139EA">
        <w:rPr>
          <w:b/>
          <w:bCs/>
        </w:rPr>
        <w:t>VOTING, BOARD OF DIRECTORS</w:t>
      </w:r>
    </w:p>
    <w:p w14:paraId="44891B57" w14:textId="5AEAC3AD" w:rsidR="003642BD" w:rsidRDefault="003642BD" w:rsidP="00154912">
      <w:pPr>
        <w:pStyle w:val="NoSpacing"/>
      </w:pPr>
    </w:p>
    <w:p w14:paraId="6024F22C" w14:textId="24719436" w:rsidR="00B134C4" w:rsidRPr="00B134C4" w:rsidRDefault="00B134C4" w:rsidP="00B134C4">
      <w:pPr>
        <w:pStyle w:val="NoSpacing"/>
        <w:tabs>
          <w:tab w:val="left" w:pos="709"/>
        </w:tabs>
        <w:ind w:left="709" w:hanging="709"/>
        <w:jc w:val="both"/>
      </w:pPr>
      <w:r>
        <w:t>8.1</w:t>
      </w:r>
      <w:r>
        <w:tab/>
      </w:r>
      <w:r w:rsidRPr="00B134C4">
        <w:t xml:space="preserve">Questions arising at any meeting of Directors shall be decided by </w:t>
      </w:r>
      <w:proofErr w:type="gramStart"/>
      <w:r w:rsidRPr="00B134C4">
        <w:t>a majority of</w:t>
      </w:r>
      <w:proofErr w:type="gramEnd"/>
      <w:r w:rsidRPr="00B134C4">
        <w:t xml:space="preserve"> votes. The Chair shall have a single vote and shall cast this vote only in cases where there is a tie. Votes at meetings shall be by assent or dissent, or by ballot if </w:t>
      </w:r>
      <w:proofErr w:type="gramStart"/>
      <w:r w:rsidRPr="00B134C4">
        <w:t>so</w:t>
      </w:r>
      <w:proofErr w:type="gramEnd"/>
      <w:r w:rsidRPr="00B134C4">
        <w:t xml:space="preserve"> demanded by any Director present.</w:t>
      </w:r>
    </w:p>
    <w:p w14:paraId="49CEC2FD" w14:textId="77777777" w:rsidR="00B134C4" w:rsidRDefault="00B134C4" w:rsidP="00B134C4">
      <w:pPr>
        <w:pStyle w:val="NoSpacing"/>
        <w:tabs>
          <w:tab w:val="left" w:pos="709"/>
        </w:tabs>
        <w:ind w:left="709" w:hanging="709"/>
        <w:jc w:val="both"/>
      </w:pPr>
    </w:p>
    <w:p w14:paraId="046B63EB" w14:textId="666A25BE" w:rsidR="00B134C4" w:rsidRDefault="00B134C4" w:rsidP="00B134C4">
      <w:pPr>
        <w:pStyle w:val="NoSpacing"/>
        <w:tabs>
          <w:tab w:val="left" w:pos="709"/>
        </w:tabs>
        <w:ind w:left="709" w:hanging="709"/>
        <w:jc w:val="both"/>
      </w:pPr>
      <w:r w:rsidRPr="00B134C4">
        <w:t>8.2</w:t>
      </w:r>
      <w:r>
        <w:tab/>
      </w:r>
      <w:r w:rsidRPr="00B134C4">
        <w:t xml:space="preserve">A declaration by the Chair that a resolution has been carried, and an entry to that effect in the minutes, shall be admissible in evidence as </w:t>
      </w:r>
      <w:r w:rsidRPr="00B134C4">
        <w:rPr>
          <w:i/>
          <w:iCs/>
        </w:rPr>
        <w:t xml:space="preserve">prima facie </w:t>
      </w:r>
      <w:r w:rsidRPr="00B134C4">
        <w:t xml:space="preserve">proof of the fact without proof of the number or proportion of the votes recorded in favour of or against such resolution. In the </w:t>
      </w:r>
      <w:r w:rsidRPr="00B134C4">
        <w:lastRenderedPageBreak/>
        <w:t xml:space="preserve">absence of the Chair, </w:t>
      </w:r>
      <w:r>
        <w:t>his/</w:t>
      </w:r>
      <w:r w:rsidRPr="00B134C4">
        <w:t>her duties as Chair may be performed by the Vice-Chair or such other Director as the Board may from time to time appoint for the purpose.</w:t>
      </w:r>
    </w:p>
    <w:p w14:paraId="1136E8E1" w14:textId="0290C713" w:rsidR="00A4142B" w:rsidRDefault="00A4142B" w:rsidP="00B134C4">
      <w:pPr>
        <w:pStyle w:val="NoSpacing"/>
        <w:tabs>
          <w:tab w:val="left" w:pos="709"/>
        </w:tabs>
        <w:ind w:left="709" w:hanging="709"/>
        <w:jc w:val="both"/>
      </w:pPr>
    </w:p>
    <w:p w14:paraId="3752DFBC" w14:textId="326F2910" w:rsidR="00E169D3" w:rsidRPr="00E169D3" w:rsidRDefault="00E169D3" w:rsidP="00E169D3">
      <w:pPr>
        <w:pStyle w:val="NoSpacing"/>
        <w:jc w:val="center"/>
        <w:rPr>
          <w:b/>
          <w:bCs/>
        </w:rPr>
      </w:pPr>
      <w:r w:rsidRPr="00E169D3">
        <w:rPr>
          <w:b/>
          <w:bCs/>
        </w:rPr>
        <w:t>ARTICLE 9</w:t>
      </w:r>
    </w:p>
    <w:p w14:paraId="0731D462" w14:textId="015DF01D" w:rsidR="00A4142B" w:rsidRPr="00E169D3" w:rsidRDefault="00E169D3" w:rsidP="00E169D3">
      <w:pPr>
        <w:pStyle w:val="NoSpacing"/>
        <w:jc w:val="center"/>
        <w:rPr>
          <w:b/>
          <w:bCs/>
        </w:rPr>
      </w:pPr>
      <w:r w:rsidRPr="00E169D3">
        <w:rPr>
          <w:b/>
          <w:bCs/>
        </w:rPr>
        <w:t>POWERS OF DIRECTORS</w:t>
      </w:r>
    </w:p>
    <w:p w14:paraId="7B61B356" w14:textId="6E29F53B" w:rsidR="003642BD" w:rsidRDefault="003642BD" w:rsidP="00154912">
      <w:pPr>
        <w:pStyle w:val="NoSpacing"/>
      </w:pPr>
    </w:p>
    <w:p w14:paraId="34EFF525" w14:textId="2D179EB9" w:rsidR="00E169D3" w:rsidRPr="00E169D3" w:rsidRDefault="00E169D3" w:rsidP="00E169D3">
      <w:pPr>
        <w:pStyle w:val="NoSpacing"/>
        <w:tabs>
          <w:tab w:val="left" w:pos="709"/>
        </w:tabs>
        <w:ind w:left="709" w:hanging="709"/>
        <w:jc w:val="both"/>
      </w:pPr>
      <w:r>
        <w:t>9.1</w:t>
      </w:r>
      <w:r>
        <w:tab/>
      </w:r>
      <w:r w:rsidRPr="00E169D3">
        <w:t xml:space="preserve">The Directors of </w:t>
      </w:r>
      <w:r w:rsidRPr="007F0488">
        <w:rPr>
          <w:rFonts w:cstheme="minorHAnsi"/>
          <w:color w:val="FF0000"/>
        </w:rPr>
        <w:t>[name of the Organisation]</w:t>
      </w:r>
      <w:r w:rsidRPr="00E169D3">
        <w:t xml:space="preserve"> shall administer the affairs of </w:t>
      </w:r>
      <w:r w:rsidRPr="007F0488">
        <w:rPr>
          <w:rFonts w:cstheme="minorHAnsi"/>
          <w:color w:val="FF0000"/>
        </w:rPr>
        <w:t>[name of the Organisation]</w:t>
      </w:r>
      <w:r>
        <w:rPr>
          <w:rFonts w:cstheme="minorHAnsi"/>
          <w:color w:val="FF0000"/>
        </w:rPr>
        <w:t xml:space="preserve"> </w:t>
      </w:r>
      <w:r w:rsidRPr="00E169D3">
        <w:t xml:space="preserve">in all things and make or cause to be made for </w:t>
      </w:r>
      <w:r w:rsidRPr="007F0488">
        <w:rPr>
          <w:rFonts w:cstheme="minorHAnsi"/>
          <w:color w:val="FF0000"/>
        </w:rPr>
        <w:t>[name of the Organisation]</w:t>
      </w:r>
      <w:r w:rsidRPr="00E169D3">
        <w:t xml:space="preserve">, in its name, any kind of contract which </w:t>
      </w:r>
      <w:r w:rsidRPr="007F0488">
        <w:rPr>
          <w:rFonts w:cstheme="minorHAnsi"/>
          <w:color w:val="FF0000"/>
        </w:rPr>
        <w:t>[name of the Organisation]</w:t>
      </w:r>
      <w:r w:rsidRPr="00E169D3">
        <w:t xml:space="preserve"> may lawfully enter into. The Directors may, save as hereinafter provided, generally exercise all such powers and do all such other acts and things as </w:t>
      </w:r>
      <w:r w:rsidRPr="007F0488">
        <w:rPr>
          <w:rFonts w:cstheme="minorHAnsi"/>
          <w:color w:val="FF0000"/>
        </w:rPr>
        <w:t>[name of the Organisation]</w:t>
      </w:r>
      <w:r>
        <w:rPr>
          <w:rFonts w:cstheme="minorHAnsi"/>
          <w:color w:val="FF0000"/>
        </w:rPr>
        <w:t xml:space="preserve"> </w:t>
      </w:r>
      <w:r w:rsidRPr="00E169D3">
        <w:t>is, by its letters patent or otherwise, authori</w:t>
      </w:r>
      <w:r>
        <w:t>s</w:t>
      </w:r>
      <w:r w:rsidRPr="00E169D3">
        <w:t xml:space="preserve">ed to do. </w:t>
      </w:r>
    </w:p>
    <w:p w14:paraId="2BBDB9A1" w14:textId="77777777" w:rsidR="00E169D3" w:rsidRDefault="00E169D3" w:rsidP="00E169D3">
      <w:pPr>
        <w:pStyle w:val="NoSpacing"/>
        <w:tabs>
          <w:tab w:val="left" w:pos="709"/>
        </w:tabs>
        <w:ind w:left="709" w:hanging="709"/>
        <w:jc w:val="both"/>
      </w:pPr>
    </w:p>
    <w:p w14:paraId="5AB1D689" w14:textId="7F25331E" w:rsidR="003642BD" w:rsidRDefault="00E169D3" w:rsidP="00E169D3">
      <w:pPr>
        <w:pStyle w:val="NoSpacing"/>
        <w:tabs>
          <w:tab w:val="left" w:pos="709"/>
        </w:tabs>
        <w:ind w:left="709" w:hanging="709"/>
        <w:jc w:val="both"/>
      </w:pPr>
      <w:r w:rsidRPr="00E169D3">
        <w:t>9.2</w:t>
      </w:r>
      <w:r>
        <w:tab/>
      </w:r>
      <w:r w:rsidRPr="00E169D3">
        <w:t xml:space="preserve">Without in any way derogating from the foregoing, the Directors are expressly empowered, from time to time, to purchase, lease, or otherwise acquire, alienate, sell, exchange, or otherwise dispose of any property or any right or interest therein owned by </w:t>
      </w:r>
      <w:r w:rsidRPr="007F0488">
        <w:rPr>
          <w:rFonts w:cstheme="minorHAnsi"/>
          <w:color w:val="FF0000"/>
        </w:rPr>
        <w:t>[name of the Organisation]</w:t>
      </w:r>
      <w:r w:rsidRPr="00E169D3">
        <w:t>, for such consideration and upon such terms and conditions as they may deem advisable.</w:t>
      </w:r>
    </w:p>
    <w:p w14:paraId="195446CA" w14:textId="512C7325" w:rsidR="003642BD" w:rsidRDefault="003642BD" w:rsidP="00154912">
      <w:pPr>
        <w:pStyle w:val="NoSpacing"/>
      </w:pPr>
    </w:p>
    <w:p w14:paraId="1DEB83CD" w14:textId="559243DB" w:rsidR="0024548F" w:rsidRPr="0024548F" w:rsidRDefault="0024548F" w:rsidP="0024548F">
      <w:pPr>
        <w:pStyle w:val="NoSpacing"/>
        <w:jc w:val="center"/>
        <w:rPr>
          <w:b/>
          <w:bCs/>
        </w:rPr>
      </w:pPr>
      <w:r w:rsidRPr="0024548F">
        <w:rPr>
          <w:b/>
          <w:bCs/>
        </w:rPr>
        <w:t>ARTICLE 10</w:t>
      </w:r>
    </w:p>
    <w:p w14:paraId="314A4263" w14:textId="6F2C0977" w:rsidR="003642BD" w:rsidRPr="0024548F" w:rsidRDefault="0024548F" w:rsidP="0024548F">
      <w:pPr>
        <w:pStyle w:val="NoSpacing"/>
        <w:jc w:val="center"/>
        <w:rPr>
          <w:b/>
          <w:bCs/>
        </w:rPr>
      </w:pPr>
      <w:r w:rsidRPr="0024548F">
        <w:rPr>
          <w:b/>
          <w:bCs/>
        </w:rPr>
        <w:t>REMUNERATION OF DIRECTORS</w:t>
      </w:r>
    </w:p>
    <w:p w14:paraId="509E7F26" w14:textId="22F75F85" w:rsidR="003642BD" w:rsidRDefault="003642BD" w:rsidP="00154912">
      <w:pPr>
        <w:pStyle w:val="NoSpacing"/>
      </w:pPr>
    </w:p>
    <w:p w14:paraId="07183F9F" w14:textId="40B9322B" w:rsidR="008139EA" w:rsidRPr="0024548F" w:rsidRDefault="0024548F" w:rsidP="0024548F">
      <w:pPr>
        <w:pStyle w:val="NoSpacing"/>
        <w:tabs>
          <w:tab w:val="left" w:pos="709"/>
        </w:tabs>
        <w:ind w:left="709" w:hanging="709"/>
        <w:jc w:val="both"/>
      </w:pPr>
      <w:r>
        <w:t>10.</w:t>
      </w:r>
      <w:r>
        <w:tab/>
      </w:r>
      <w:r w:rsidRPr="0024548F">
        <w:t xml:space="preserve">The Directors shall receive no remuneration for acting as such, and shall not receive directly or indirectly any profit from their positions as Directors, but they may be paid reasonable expenses incurred in the performance of their duties or in the conduct of the affairs of </w:t>
      </w:r>
      <w:r w:rsidRPr="007F0488">
        <w:rPr>
          <w:rFonts w:cstheme="minorHAnsi"/>
          <w:color w:val="FF0000"/>
        </w:rPr>
        <w:t>[name of the Organisation]</w:t>
      </w:r>
      <w:r w:rsidRPr="0024548F">
        <w:t>.</w:t>
      </w:r>
    </w:p>
    <w:p w14:paraId="5BE0641E" w14:textId="4A6DB428" w:rsidR="008139EA" w:rsidRDefault="008139EA" w:rsidP="00154912">
      <w:pPr>
        <w:pStyle w:val="NoSpacing"/>
      </w:pPr>
    </w:p>
    <w:p w14:paraId="2655C8FB" w14:textId="47D38379" w:rsidR="004A641E" w:rsidRPr="004A641E" w:rsidRDefault="004A641E" w:rsidP="004A641E">
      <w:pPr>
        <w:pStyle w:val="NoSpacing"/>
        <w:jc w:val="center"/>
        <w:rPr>
          <w:b/>
          <w:bCs/>
        </w:rPr>
      </w:pPr>
      <w:r w:rsidRPr="004A641E">
        <w:rPr>
          <w:b/>
          <w:bCs/>
        </w:rPr>
        <w:t>ARTICLE 11</w:t>
      </w:r>
    </w:p>
    <w:p w14:paraId="6DA53387" w14:textId="440C1DD3" w:rsidR="008139EA" w:rsidRPr="004A641E" w:rsidRDefault="004A641E" w:rsidP="004A641E">
      <w:pPr>
        <w:pStyle w:val="NoSpacing"/>
        <w:jc w:val="center"/>
        <w:rPr>
          <w:b/>
          <w:bCs/>
        </w:rPr>
      </w:pPr>
      <w:r w:rsidRPr="004A641E">
        <w:rPr>
          <w:b/>
          <w:bCs/>
        </w:rPr>
        <w:t>OFFICERS OF THE CENTRE</w:t>
      </w:r>
    </w:p>
    <w:p w14:paraId="5F787855" w14:textId="2BAD3158" w:rsidR="00E169D3" w:rsidRDefault="00E169D3" w:rsidP="00154912">
      <w:pPr>
        <w:pStyle w:val="NoSpacing"/>
      </w:pPr>
    </w:p>
    <w:p w14:paraId="0FF53377" w14:textId="7DB6F46C" w:rsidR="00A34192" w:rsidRPr="00A34192" w:rsidRDefault="00A34192" w:rsidP="00A34192">
      <w:pPr>
        <w:pStyle w:val="NoSpacing"/>
        <w:tabs>
          <w:tab w:val="left" w:pos="709"/>
        </w:tabs>
        <w:ind w:left="709" w:hanging="709"/>
        <w:jc w:val="both"/>
      </w:pPr>
      <w:r>
        <w:t>11.1</w:t>
      </w:r>
      <w:r>
        <w:tab/>
      </w:r>
      <w:r w:rsidRPr="00A34192">
        <w:t xml:space="preserve">There shall be a Chair, a Vice-Chair, a Secretary, a Treasurer, and such other Officers as the Board of Directors may determine by By-law from time to time. The Chair shall be elected by the Board of Directors from among themselves at the first meeting of the Board after the </w:t>
      </w:r>
      <w:r>
        <w:rPr>
          <w:color w:val="FF0000"/>
        </w:rPr>
        <w:t>[insert timeframe, e.g. annual, b-annual]</w:t>
      </w:r>
      <w:r w:rsidRPr="00A34192">
        <w:t xml:space="preserve"> election of the Board of Directors, provided that in default of such election the then-incumbents, being members of the Board, shall hold office until their successors are elected. The other Officers of </w:t>
      </w:r>
      <w:r w:rsidRPr="007F0488">
        <w:rPr>
          <w:rFonts w:cstheme="minorHAnsi"/>
          <w:color w:val="FF0000"/>
        </w:rPr>
        <w:t>[name of the Organisation]</w:t>
      </w:r>
      <w:r>
        <w:rPr>
          <w:rFonts w:cstheme="minorHAnsi"/>
          <w:color w:val="FF0000"/>
        </w:rPr>
        <w:t xml:space="preserve"> </w:t>
      </w:r>
      <w:r w:rsidRPr="00A34192">
        <w:t xml:space="preserve">may, but need not, be members of the Board and the terms of engagement of all Officers shall be settled, in writing, from time to time by the Board. </w:t>
      </w:r>
    </w:p>
    <w:p w14:paraId="4CC403A4" w14:textId="77777777" w:rsidR="00A34192" w:rsidRPr="00A34192" w:rsidRDefault="00A34192" w:rsidP="00A34192">
      <w:pPr>
        <w:pStyle w:val="NoSpacing"/>
        <w:tabs>
          <w:tab w:val="left" w:pos="709"/>
        </w:tabs>
        <w:ind w:left="709" w:hanging="709"/>
        <w:jc w:val="both"/>
      </w:pPr>
    </w:p>
    <w:p w14:paraId="16CC9940" w14:textId="0235881F" w:rsidR="00A34192" w:rsidRPr="00A34192" w:rsidRDefault="00A34192" w:rsidP="00A34192">
      <w:pPr>
        <w:pStyle w:val="NoSpacing"/>
        <w:tabs>
          <w:tab w:val="left" w:pos="709"/>
        </w:tabs>
        <w:ind w:left="709" w:hanging="709"/>
        <w:jc w:val="both"/>
      </w:pPr>
      <w:r w:rsidRPr="00A34192">
        <w:t>11.2</w:t>
      </w:r>
      <w:r>
        <w:tab/>
      </w:r>
      <w:r w:rsidRPr="00A34192">
        <w:t xml:space="preserve">All Officers, in the absence of agreement to the contrary, shall be subject to removal from office (but not from membership) by resolution of the Board of Directors at any time, with cause. </w:t>
      </w:r>
    </w:p>
    <w:p w14:paraId="2E4AB5FE" w14:textId="03348D85" w:rsidR="00E169D3" w:rsidRDefault="00E169D3" w:rsidP="00154912">
      <w:pPr>
        <w:pStyle w:val="NoSpacing"/>
      </w:pPr>
    </w:p>
    <w:p w14:paraId="440A3BB9" w14:textId="7E21246D" w:rsidR="001619C3" w:rsidRPr="001619C3" w:rsidRDefault="001619C3" w:rsidP="001619C3">
      <w:pPr>
        <w:pStyle w:val="NoSpacing"/>
        <w:jc w:val="center"/>
        <w:rPr>
          <w:b/>
          <w:bCs/>
        </w:rPr>
      </w:pPr>
      <w:r w:rsidRPr="001619C3">
        <w:rPr>
          <w:b/>
          <w:bCs/>
        </w:rPr>
        <w:t>ARTICLE 12</w:t>
      </w:r>
    </w:p>
    <w:p w14:paraId="1225DC4B" w14:textId="57A20831" w:rsidR="00E169D3" w:rsidRPr="001619C3" w:rsidRDefault="001619C3" w:rsidP="001619C3">
      <w:pPr>
        <w:pStyle w:val="NoSpacing"/>
        <w:jc w:val="center"/>
        <w:rPr>
          <w:b/>
          <w:bCs/>
        </w:rPr>
      </w:pPr>
      <w:r w:rsidRPr="001619C3">
        <w:rPr>
          <w:b/>
          <w:bCs/>
        </w:rPr>
        <w:t>DUTIES OF THE CHAIR AND VICE-CHAIR</w:t>
      </w:r>
    </w:p>
    <w:p w14:paraId="590CE70E" w14:textId="5F08ED5C" w:rsidR="004A641E" w:rsidRDefault="004A641E" w:rsidP="00154912">
      <w:pPr>
        <w:pStyle w:val="NoSpacing"/>
      </w:pPr>
    </w:p>
    <w:p w14:paraId="7486C420" w14:textId="73507A08" w:rsidR="004A641E" w:rsidRPr="001619C3" w:rsidRDefault="001619C3" w:rsidP="001619C3">
      <w:pPr>
        <w:pStyle w:val="NoSpacing"/>
        <w:tabs>
          <w:tab w:val="left" w:pos="709"/>
        </w:tabs>
        <w:ind w:left="709" w:hanging="709"/>
        <w:jc w:val="both"/>
      </w:pPr>
      <w:r>
        <w:t>12.</w:t>
      </w:r>
      <w:r>
        <w:tab/>
      </w:r>
      <w:r w:rsidRPr="001619C3">
        <w:t xml:space="preserve">The Chair shall, when present, assume the responsibilities of a chair and shall preside at all meetings of the members of </w:t>
      </w:r>
      <w:r w:rsidRPr="007F0488">
        <w:rPr>
          <w:rFonts w:cstheme="minorHAnsi"/>
          <w:color w:val="FF0000"/>
        </w:rPr>
        <w:t>[name of the Organisation]</w:t>
      </w:r>
      <w:r>
        <w:rPr>
          <w:rFonts w:cstheme="minorHAnsi"/>
          <w:color w:val="FF0000"/>
        </w:rPr>
        <w:t xml:space="preserve"> </w:t>
      </w:r>
      <w:r w:rsidRPr="001619C3">
        <w:t xml:space="preserve">and of the Board of Directors. The Chair, with the Secretary or other Officer appointed by the Board for the purpose, shall sign all By-laws and membership certificates. During the absence or inability of the Chair, </w:t>
      </w:r>
      <w:r>
        <w:t>his/</w:t>
      </w:r>
      <w:r w:rsidRPr="001619C3">
        <w:t xml:space="preserve">her </w:t>
      </w:r>
      <w:r w:rsidRPr="001619C3">
        <w:lastRenderedPageBreak/>
        <w:t>duties and powers may be exercised by the Vice-Chair or such other Director as the Board may from time to time appoint for the purpose.</w:t>
      </w:r>
    </w:p>
    <w:p w14:paraId="4C7A4313" w14:textId="6ECBBE14" w:rsidR="004A641E" w:rsidRDefault="004A641E" w:rsidP="00154912">
      <w:pPr>
        <w:pStyle w:val="NoSpacing"/>
      </w:pPr>
    </w:p>
    <w:p w14:paraId="1ABBF840" w14:textId="0E5B3AB1" w:rsidR="00901F10" w:rsidRPr="00901F10" w:rsidRDefault="00901F10" w:rsidP="00901F10">
      <w:pPr>
        <w:pStyle w:val="NoSpacing"/>
        <w:jc w:val="center"/>
        <w:rPr>
          <w:b/>
          <w:bCs/>
        </w:rPr>
      </w:pPr>
      <w:r w:rsidRPr="00901F10">
        <w:rPr>
          <w:b/>
          <w:bCs/>
        </w:rPr>
        <w:t>ARTICLE 13</w:t>
      </w:r>
    </w:p>
    <w:p w14:paraId="1948065F" w14:textId="382F6C51" w:rsidR="00A34192" w:rsidRPr="00901F10" w:rsidRDefault="00901F10" w:rsidP="00901F10">
      <w:pPr>
        <w:pStyle w:val="NoSpacing"/>
        <w:jc w:val="center"/>
        <w:rPr>
          <w:b/>
          <w:bCs/>
        </w:rPr>
      </w:pPr>
      <w:r w:rsidRPr="00901F10">
        <w:rPr>
          <w:b/>
          <w:bCs/>
        </w:rPr>
        <w:t>DUTIES OF THE SECRETARY</w:t>
      </w:r>
    </w:p>
    <w:p w14:paraId="734246A6" w14:textId="509D436B" w:rsidR="00A34192" w:rsidRDefault="00A34192" w:rsidP="00154912">
      <w:pPr>
        <w:pStyle w:val="NoSpacing"/>
      </w:pPr>
    </w:p>
    <w:p w14:paraId="4641B186" w14:textId="1BD189C8" w:rsidR="00901F10" w:rsidRPr="00901F10" w:rsidRDefault="00901F10" w:rsidP="00901F10">
      <w:pPr>
        <w:pStyle w:val="NoSpacing"/>
        <w:tabs>
          <w:tab w:val="left" w:pos="709"/>
        </w:tabs>
        <w:ind w:left="709" w:hanging="709"/>
        <w:jc w:val="both"/>
      </w:pPr>
      <w:r>
        <w:t>13.1</w:t>
      </w:r>
      <w:r>
        <w:tab/>
      </w:r>
      <w:r w:rsidRPr="00901F10">
        <w:t xml:space="preserve">The Secretary shall be </w:t>
      </w:r>
      <w:r w:rsidRPr="00901F10">
        <w:rPr>
          <w:i/>
          <w:iCs/>
        </w:rPr>
        <w:t xml:space="preserve">ex officio </w:t>
      </w:r>
      <w:r w:rsidRPr="00901F10">
        <w:t>clerk of the Board of Directors. S</w:t>
      </w:r>
      <w:r>
        <w:t>/</w:t>
      </w:r>
      <w:r w:rsidRPr="00901F10">
        <w:t>he shall attend all meetings of the Board of Directors and record all facts and minutes of all proceedings in the books kept for that purpose. S</w:t>
      </w:r>
      <w:r w:rsidR="006510A4">
        <w:t>/</w:t>
      </w:r>
      <w:r w:rsidRPr="00901F10">
        <w:t xml:space="preserve">he shall give all notices required to be given to members and to Directors and shall be the custodian of the seal of </w:t>
      </w:r>
      <w:r w:rsidR="006510A4" w:rsidRPr="007F0488">
        <w:rPr>
          <w:rFonts w:cstheme="minorHAnsi"/>
          <w:color w:val="FF0000"/>
        </w:rPr>
        <w:t>[name of the Organisation]</w:t>
      </w:r>
      <w:r w:rsidRPr="00901F10">
        <w:t xml:space="preserve"> and of all books, paper, records, correspondence, contracts, and other documents belonging to </w:t>
      </w:r>
      <w:r w:rsidR="006510A4" w:rsidRPr="007F0488">
        <w:rPr>
          <w:rFonts w:cstheme="minorHAnsi"/>
          <w:color w:val="FF0000"/>
        </w:rPr>
        <w:t>[name of the Organisation]</w:t>
      </w:r>
      <w:r w:rsidRPr="00901F10">
        <w:t>, which s</w:t>
      </w:r>
      <w:r w:rsidR="006510A4">
        <w:t>/</w:t>
      </w:r>
      <w:r w:rsidRPr="00901F10">
        <w:t>he shall deliver up only when authori</w:t>
      </w:r>
      <w:r w:rsidR="006510A4">
        <w:t>s</w:t>
      </w:r>
      <w:r w:rsidRPr="00901F10">
        <w:t>ed by a resolution of the Board of Directors to do so and to such person or persons as may be named in the resolution.</w:t>
      </w:r>
    </w:p>
    <w:p w14:paraId="61443659" w14:textId="77777777" w:rsidR="00901F10" w:rsidRPr="00901F10" w:rsidRDefault="00901F10" w:rsidP="00901F10">
      <w:pPr>
        <w:pStyle w:val="NoSpacing"/>
        <w:tabs>
          <w:tab w:val="left" w:pos="709"/>
        </w:tabs>
        <w:ind w:left="709" w:hanging="709"/>
        <w:jc w:val="both"/>
      </w:pPr>
    </w:p>
    <w:p w14:paraId="10E5D7EA" w14:textId="63C2D471" w:rsidR="00901F10" w:rsidRPr="00901F10" w:rsidRDefault="00901F10" w:rsidP="00901F10">
      <w:pPr>
        <w:pStyle w:val="NoSpacing"/>
        <w:tabs>
          <w:tab w:val="left" w:pos="709"/>
        </w:tabs>
        <w:ind w:left="709" w:hanging="709"/>
        <w:jc w:val="both"/>
      </w:pPr>
      <w:r w:rsidRPr="00901F10">
        <w:t>13.2</w:t>
      </w:r>
      <w:r>
        <w:tab/>
      </w:r>
      <w:r w:rsidRPr="00901F10">
        <w:t xml:space="preserve">The Secretary may personally perform the functions described above or may, with the consent or direction of the Board, supervise the performance of same. </w:t>
      </w:r>
    </w:p>
    <w:p w14:paraId="3C30361D" w14:textId="2098D300" w:rsidR="00A34192" w:rsidRDefault="00A34192" w:rsidP="00154912">
      <w:pPr>
        <w:pStyle w:val="NoSpacing"/>
      </w:pPr>
    </w:p>
    <w:p w14:paraId="3282EAF0" w14:textId="273659F2" w:rsidR="00A01B6C" w:rsidRPr="00A01B6C" w:rsidRDefault="00A01B6C" w:rsidP="00A01B6C">
      <w:pPr>
        <w:pStyle w:val="NoSpacing"/>
        <w:jc w:val="center"/>
        <w:rPr>
          <w:b/>
          <w:bCs/>
        </w:rPr>
      </w:pPr>
      <w:r w:rsidRPr="00A01B6C">
        <w:rPr>
          <w:b/>
          <w:bCs/>
        </w:rPr>
        <w:t>ARTICLE 14</w:t>
      </w:r>
    </w:p>
    <w:p w14:paraId="21E36006" w14:textId="637BB820" w:rsidR="00A34192" w:rsidRPr="00A01B6C" w:rsidRDefault="00A01B6C" w:rsidP="00A01B6C">
      <w:pPr>
        <w:pStyle w:val="NoSpacing"/>
        <w:jc w:val="center"/>
        <w:rPr>
          <w:b/>
          <w:bCs/>
        </w:rPr>
      </w:pPr>
      <w:r w:rsidRPr="00A01B6C">
        <w:rPr>
          <w:b/>
          <w:bCs/>
        </w:rPr>
        <w:t>DUTIES OF THE TREASURER</w:t>
      </w:r>
    </w:p>
    <w:p w14:paraId="103495E8" w14:textId="4C679E4D" w:rsidR="004A641E" w:rsidRDefault="004A641E" w:rsidP="00154912">
      <w:pPr>
        <w:pStyle w:val="NoSpacing"/>
      </w:pPr>
    </w:p>
    <w:p w14:paraId="5AD890CD" w14:textId="048D9462" w:rsidR="008E35AB" w:rsidRPr="008E35AB" w:rsidRDefault="008E35AB" w:rsidP="008E35AB">
      <w:pPr>
        <w:pStyle w:val="NoSpacing"/>
        <w:tabs>
          <w:tab w:val="left" w:pos="709"/>
        </w:tabs>
        <w:ind w:left="709" w:hanging="709"/>
        <w:jc w:val="both"/>
      </w:pPr>
      <w:r w:rsidRPr="008E35AB">
        <w:t>14.1</w:t>
      </w:r>
      <w:r>
        <w:tab/>
      </w:r>
      <w:r w:rsidRPr="008E35AB">
        <w:t xml:space="preserve">The Treasurer shall keep full and accurate accounts of all receipt and disbursement of </w:t>
      </w:r>
      <w:r w:rsidRPr="007F0488">
        <w:rPr>
          <w:rFonts w:cstheme="minorHAnsi"/>
          <w:color w:val="FF0000"/>
        </w:rPr>
        <w:t>[name of the Organisation]</w:t>
      </w:r>
      <w:r w:rsidRPr="008E35AB">
        <w:t xml:space="preserve"> in proper books of account and shall deposit all monies or other valuable effects in the name and to the credit of </w:t>
      </w:r>
      <w:r w:rsidRPr="007F0488">
        <w:rPr>
          <w:rFonts w:cstheme="minorHAnsi"/>
          <w:color w:val="FF0000"/>
        </w:rPr>
        <w:t>[name of the Organisation]</w:t>
      </w:r>
      <w:r>
        <w:rPr>
          <w:rFonts w:cstheme="minorHAnsi"/>
          <w:color w:val="FF0000"/>
        </w:rPr>
        <w:t xml:space="preserve"> </w:t>
      </w:r>
      <w:r w:rsidRPr="008E35AB">
        <w:t>in such bank or banks as may from time to time be designated by the Board of Directors. S</w:t>
      </w:r>
      <w:r>
        <w:t>/</w:t>
      </w:r>
      <w:r w:rsidRPr="008E35AB">
        <w:t xml:space="preserve">he shall disburse the funds of </w:t>
      </w:r>
      <w:r w:rsidRPr="007F0488">
        <w:rPr>
          <w:rFonts w:cstheme="minorHAnsi"/>
          <w:color w:val="FF0000"/>
        </w:rPr>
        <w:t>[name of the Organisation]</w:t>
      </w:r>
      <w:r>
        <w:rPr>
          <w:rFonts w:cstheme="minorHAnsi"/>
          <w:color w:val="FF0000"/>
        </w:rPr>
        <w:t xml:space="preserve"> </w:t>
      </w:r>
      <w:r w:rsidRPr="008E35AB">
        <w:t xml:space="preserve">under the direction of the Board of Directors, taking proper vouchers thereof and shall render to the Board of Directors at the regular meetings thereof or whenever required of </w:t>
      </w:r>
      <w:r>
        <w:t>him/</w:t>
      </w:r>
      <w:r w:rsidRPr="008E35AB">
        <w:t xml:space="preserve">her an account of all </w:t>
      </w:r>
      <w:r>
        <w:t>his/</w:t>
      </w:r>
      <w:r w:rsidRPr="008E35AB">
        <w:t xml:space="preserve">her transactions as Treasurer and of the financial position of </w:t>
      </w:r>
      <w:r w:rsidRPr="007F0488">
        <w:rPr>
          <w:rFonts w:cstheme="minorHAnsi"/>
          <w:color w:val="FF0000"/>
        </w:rPr>
        <w:t>[name of the Organisation]</w:t>
      </w:r>
      <w:r w:rsidRPr="008E35AB">
        <w:t>, and s</w:t>
      </w:r>
      <w:r>
        <w:t>/</w:t>
      </w:r>
      <w:r w:rsidRPr="008E35AB">
        <w:t>he shall perform such other duties as may from time to time be determined by the Board of Directors.</w:t>
      </w:r>
    </w:p>
    <w:p w14:paraId="2248B60A" w14:textId="77777777" w:rsidR="008E35AB" w:rsidRDefault="008E35AB" w:rsidP="008E35AB">
      <w:pPr>
        <w:pStyle w:val="NoSpacing"/>
        <w:tabs>
          <w:tab w:val="left" w:pos="709"/>
        </w:tabs>
        <w:ind w:left="709" w:hanging="709"/>
        <w:jc w:val="both"/>
      </w:pPr>
    </w:p>
    <w:p w14:paraId="3E30D294" w14:textId="71F231CB" w:rsidR="004A641E" w:rsidRDefault="008E35AB" w:rsidP="008E35AB">
      <w:pPr>
        <w:pStyle w:val="NoSpacing"/>
        <w:tabs>
          <w:tab w:val="left" w:pos="709"/>
        </w:tabs>
        <w:ind w:left="709" w:hanging="709"/>
        <w:jc w:val="both"/>
      </w:pPr>
      <w:r w:rsidRPr="008E35AB">
        <w:t>14.2</w:t>
      </w:r>
      <w:r>
        <w:tab/>
      </w:r>
      <w:r w:rsidRPr="008E35AB">
        <w:t>The Treasurer may personally perform the functions described above or may, with the consent or direction of the Board, supervise the performance of same.</w:t>
      </w:r>
    </w:p>
    <w:p w14:paraId="377FF665" w14:textId="431C5489" w:rsidR="004A641E" w:rsidRDefault="004A641E" w:rsidP="00154912">
      <w:pPr>
        <w:pStyle w:val="NoSpacing"/>
      </w:pPr>
    </w:p>
    <w:p w14:paraId="15FE301E" w14:textId="3E64F08B" w:rsidR="007813DB" w:rsidRPr="007813DB" w:rsidRDefault="007813DB" w:rsidP="007813DB">
      <w:pPr>
        <w:pStyle w:val="NoSpacing"/>
        <w:jc w:val="center"/>
        <w:rPr>
          <w:b/>
          <w:bCs/>
        </w:rPr>
      </w:pPr>
      <w:r w:rsidRPr="007813DB">
        <w:rPr>
          <w:b/>
          <w:bCs/>
        </w:rPr>
        <w:t>ARTICLE 15</w:t>
      </w:r>
    </w:p>
    <w:p w14:paraId="30E3EF6D" w14:textId="5388B3C2" w:rsidR="004A641E" w:rsidRPr="007813DB" w:rsidRDefault="007813DB" w:rsidP="007813DB">
      <w:pPr>
        <w:pStyle w:val="NoSpacing"/>
        <w:jc w:val="center"/>
        <w:rPr>
          <w:b/>
          <w:bCs/>
        </w:rPr>
      </w:pPr>
      <w:r w:rsidRPr="007813DB">
        <w:rPr>
          <w:b/>
          <w:bCs/>
        </w:rPr>
        <w:t>DUTIES OF OTHER OFFICERS</w:t>
      </w:r>
    </w:p>
    <w:p w14:paraId="1451A313" w14:textId="1AE9DC8E" w:rsidR="00A01B6C" w:rsidRDefault="00A01B6C" w:rsidP="00154912">
      <w:pPr>
        <w:pStyle w:val="NoSpacing"/>
      </w:pPr>
    </w:p>
    <w:p w14:paraId="18BF0676" w14:textId="4450B348" w:rsidR="00A01B6C" w:rsidRPr="007813DB" w:rsidRDefault="007813DB" w:rsidP="007813DB">
      <w:pPr>
        <w:pStyle w:val="NoSpacing"/>
        <w:tabs>
          <w:tab w:val="left" w:pos="709"/>
        </w:tabs>
        <w:ind w:left="709" w:hanging="709"/>
        <w:jc w:val="both"/>
      </w:pPr>
      <w:r>
        <w:t>15.</w:t>
      </w:r>
      <w:r>
        <w:tab/>
      </w:r>
      <w:r w:rsidRPr="007813DB">
        <w:t xml:space="preserve">The duties of all other Officers of </w:t>
      </w:r>
      <w:r w:rsidRPr="007F0488">
        <w:rPr>
          <w:rFonts w:cstheme="minorHAnsi"/>
          <w:color w:val="FF0000"/>
        </w:rPr>
        <w:t>[name of the Organisation]</w:t>
      </w:r>
      <w:r w:rsidRPr="007813DB">
        <w:t xml:space="preserve"> shall be such as the terms of their engagement call for or the Board of Directors requires of them.</w:t>
      </w:r>
    </w:p>
    <w:p w14:paraId="667E189F" w14:textId="0E8383E0" w:rsidR="00A01B6C" w:rsidRDefault="00A01B6C" w:rsidP="00154912">
      <w:pPr>
        <w:pStyle w:val="NoSpacing"/>
      </w:pPr>
    </w:p>
    <w:p w14:paraId="4826FB5B" w14:textId="1417F421" w:rsidR="00B83181" w:rsidRPr="00B83181" w:rsidRDefault="00B83181" w:rsidP="00B83181">
      <w:pPr>
        <w:pStyle w:val="NoSpacing"/>
        <w:jc w:val="center"/>
        <w:rPr>
          <w:b/>
          <w:bCs/>
        </w:rPr>
      </w:pPr>
      <w:r w:rsidRPr="00B83181">
        <w:rPr>
          <w:b/>
          <w:bCs/>
        </w:rPr>
        <w:t>ARTICLE 16</w:t>
      </w:r>
    </w:p>
    <w:p w14:paraId="6666E25E" w14:textId="1A85A502" w:rsidR="00A01B6C" w:rsidRPr="00B83181" w:rsidRDefault="00B83181" w:rsidP="00B83181">
      <w:pPr>
        <w:pStyle w:val="NoSpacing"/>
        <w:jc w:val="center"/>
        <w:rPr>
          <w:b/>
          <w:bCs/>
        </w:rPr>
      </w:pPr>
      <w:r w:rsidRPr="00B83181">
        <w:rPr>
          <w:b/>
          <w:bCs/>
        </w:rPr>
        <w:t>COMMITTEES</w:t>
      </w:r>
    </w:p>
    <w:p w14:paraId="072DFDF4" w14:textId="0A743656" w:rsidR="008E35AB" w:rsidRDefault="008E35AB" w:rsidP="00154912">
      <w:pPr>
        <w:pStyle w:val="NoSpacing"/>
      </w:pPr>
    </w:p>
    <w:p w14:paraId="275539AA" w14:textId="40B95AAC" w:rsidR="008E35AB" w:rsidRPr="00B83181" w:rsidRDefault="00B83181" w:rsidP="00B83181">
      <w:pPr>
        <w:pStyle w:val="NoSpacing"/>
        <w:tabs>
          <w:tab w:val="left" w:pos="709"/>
        </w:tabs>
        <w:ind w:left="709" w:hanging="709"/>
      </w:pPr>
      <w:r>
        <w:t>16.1</w:t>
      </w:r>
      <w:r>
        <w:tab/>
      </w:r>
      <w:r w:rsidRPr="000C5EE1">
        <w:rPr>
          <w:b/>
          <w:bCs/>
        </w:rPr>
        <w:t>Standing Committees</w:t>
      </w:r>
      <w:r w:rsidRPr="00B83181">
        <w:rPr>
          <w:b/>
          <w:bCs/>
        </w:rPr>
        <w:t>:</w:t>
      </w:r>
    </w:p>
    <w:p w14:paraId="7B161620" w14:textId="416CE0E2" w:rsidR="008E35AB" w:rsidRDefault="008E35AB" w:rsidP="00154912">
      <w:pPr>
        <w:pStyle w:val="NoSpacing"/>
      </w:pPr>
    </w:p>
    <w:p w14:paraId="60BD6345" w14:textId="4049A15F" w:rsidR="006E2C18" w:rsidRPr="006E2C18" w:rsidRDefault="006E2C18" w:rsidP="006E2C18">
      <w:pPr>
        <w:pStyle w:val="NoSpacing"/>
        <w:tabs>
          <w:tab w:val="left" w:pos="993"/>
        </w:tabs>
        <w:ind w:left="993" w:hanging="284"/>
        <w:rPr>
          <w:color w:val="FF0000"/>
        </w:rPr>
      </w:pPr>
      <w:r w:rsidRPr="006E2C18">
        <w:t>There shall be the following standing committees:</w:t>
      </w:r>
      <w:r>
        <w:t xml:space="preserve"> </w:t>
      </w:r>
      <w:r>
        <w:rPr>
          <w:color w:val="FF0000"/>
        </w:rPr>
        <w:t>[insert, as relevant, to your organisation]</w:t>
      </w:r>
    </w:p>
    <w:p w14:paraId="1186D03A" w14:textId="77777777" w:rsidR="006E2C18" w:rsidRPr="006E2C18" w:rsidRDefault="006E2C18" w:rsidP="006E2C18">
      <w:pPr>
        <w:pStyle w:val="NoSpacing"/>
        <w:tabs>
          <w:tab w:val="left" w:pos="993"/>
        </w:tabs>
        <w:ind w:left="993" w:hanging="284"/>
      </w:pPr>
    </w:p>
    <w:p w14:paraId="5C96317F" w14:textId="3F8BC22B" w:rsidR="006E2C18" w:rsidRDefault="006E2C18" w:rsidP="00B905EC">
      <w:pPr>
        <w:pStyle w:val="NoSpacing"/>
        <w:numPr>
          <w:ilvl w:val="0"/>
          <w:numId w:val="1"/>
        </w:numPr>
        <w:tabs>
          <w:tab w:val="left" w:pos="993"/>
        </w:tabs>
        <w:rPr>
          <w:color w:val="FF0000"/>
        </w:rPr>
      </w:pPr>
      <w:r w:rsidRPr="006E2C18">
        <w:rPr>
          <w:color w:val="FF0000"/>
        </w:rPr>
        <w:t>Executive Committee;</w:t>
      </w:r>
    </w:p>
    <w:p w14:paraId="686681BB" w14:textId="77777777" w:rsidR="00B905EC" w:rsidRPr="006E2C18" w:rsidRDefault="00B905EC" w:rsidP="00B905EC">
      <w:pPr>
        <w:pStyle w:val="NoSpacing"/>
        <w:ind w:left="709"/>
        <w:rPr>
          <w:color w:val="FF0000"/>
        </w:rPr>
      </w:pPr>
    </w:p>
    <w:p w14:paraId="08F5B067" w14:textId="4BFD3651" w:rsidR="006E2C18" w:rsidRDefault="006E2C18" w:rsidP="00B905EC">
      <w:pPr>
        <w:pStyle w:val="NoSpacing"/>
        <w:numPr>
          <w:ilvl w:val="0"/>
          <w:numId w:val="1"/>
        </w:numPr>
        <w:tabs>
          <w:tab w:val="left" w:pos="993"/>
        </w:tabs>
        <w:rPr>
          <w:color w:val="FF0000"/>
        </w:rPr>
      </w:pPr>
      <w:r w:rsidRPr="006E2C18">
        <w:rPr>
          <w:color w:val="FF0000"/>
        </w:rPr>
        <w:t>Finance Committee;</w:t>
      </w:r>
    </w:p>
    <w:p w14:paraId="2154C458" w14:textId="77777777" w:rsidR="00B905EC" w:rsidRPr="006E2C18" w:rsidRDefault="00B905EC" w:rsidP="00B905EC">
      <w:pPr>
        <w:pStyle w:val="NoSpacing"/>
        <w:ind w:left="709"/>
        <w:rPr>
          <w:color w:val="FF0000"/>
        </w:rPr>
      </w:pPr>
    </w:p>
    <w:p w14:paraId="547D1C09" w14:textId="56363204" w:rsidR="006E2C18" w:rsidRDefault="006E2C18" w:rsidP="00B905EC">
      <w:pPr>
        <w:pStyle w:val="NoSpacing"/>
        <w:numPr>
          <w:ilvl w:val="0"/>
          <w:numId w:val="1"/>
        </w:numPr>
        <w:tabs>
          <w:tab w:val="left" w:pos="993"/>
        </w:tabs>
        <w:rPr>
          <w:color w:val="FF0000"/>
        </w:rPr>
      </w:pPr>
      <w:r w:rsidRPr="006E2C18">
        <w:rPr>
          <w:color w:val="FF0000"/>
        </w:rPr>
        <w:t>Policy Issues and Review Committee; and,</w:t>
      </w:r>
    </w:p>
    <w:p w14:paraId="78299FB0" w14:textId="77777777" w:rsidR="00B905EC" w:rsidRDefault="00B905EC" w:rsidP="00B905EC">
      <w:pPr>
        <w:pStyle w:val="ListParagraph"/>
        <w:rPr>
          <w:color w:val="FF0000"/>
        </w:rPr>
      </w:pPr>
    </w:p>
    <w:p w14:paraId="5EA95D15" w14:textId="039C4936" w:rsidR="006E2C18" w:rsidRPr="006E2C18" w:rsidRDefault="006E2C18" w:rsidP="006E2C18">
      <w:pPr>
        <w:pStyle w:val="NoSpacing"/>
        <w:tabs>
          <w:tab w:val="left" w:pos="993"/>
        </w:tabs>
        <w:ind w:left="993" w:hanging="284"/>
      </w:pPr>
      <w:r w:rsidRPr="006E2C18">
        <w:rPr>
          <w:color w:val="FF0000"/>
        </w:rPr>
        <w:lastRenderedPageBreak/>
        <w:t xml:space="preserve">d) </w:t>
      </w:r>
      <w:r w:rsidRPr="006E2C18">
        <w:rPr>
          <w:color w:val="FF0000"/>
        </w:rPr>
        <w:tab/>
        <w:t>Board Development and Recruitment Committee.</w:t>
      </w:r>
    </w:p>
    <w:p w14:paraId="08FC1685" w14:textId="51D0475B" w:rsidR="007813DB" w:rsidRDefault="007813DB" w:rsidP="00154912">
      <w:pPr>
        <w:pStyle w:val="NoSpacing"/>
      </w:pPr>
    </w:p>
    <w:p w14:paraId="3E4E4427" w14:textId="006D2A77" w:rsidR="00374640" w:rsidRPr="00374640" w:rsidRDefault="00374640" w:rsidP="00374640">
      <w:pPr>
        <w:pStyle w:val="NoSpacing"/>
        <w:tabs>
          <w:tab w:val="left" w:pos="709"/>
        </w:tabs>
        <w:ind w:left="709" w:hanging="709"/>
      </w:pPr>
      <w:r>
        <w:t>16.2</w:t>
      </w:r>
      <w:r w:rsidR="00A40993">
        <w:tab/>
      </w:r>
      <w:r w:rsidRPr="000C5EE1">
        <w:rPr>
          <w:b/>
          <w:bCs/>
        </w:rPr>
        <w:t>Ad Hoc Committees</w:t>
      </w:r>
      <w:r w:rsidRPr="00A40993">
        <w:rPr>
          <w:b/>
          <w:bCs/>
        </w:rPr>
        <w:t>:</w:t>
      </w:r>
    </w:p>
    <w:p w14:paraId="64056A2C" w14:textId="3EC70774" w:rsidR="007813DB" w:rsidRDefault="007813DB" w:rsidP="00154912">
      <w:pPr>
        <w:pStyle w:val="NoSpacing"/>
      </w:pPr>
    </w:p>
    <w:p w14:paraId="7475D570" w14:textId="36A43A08" w:rsidR="007813DB" w:rsidRPr="00B1443D" w:rsidRDefault="00B1443D" w:rsidP="00B1443D">
      <w:pPr>
        <w:pStyle w:val="NoSpacing"/>
        <w:ind w:left="709"/>
        <w:jc w:val="both"/>
      </w:pPr>
      <w:r w:rsidRPr="00B1443D">
        <w:t>There may be ad hoc committees for such purpose as the Board may determine from time to time by resolution. The existence of each ad hoc committee shall be terminated automatically upon the following (whichever first occurs):</w:t>
      </w:r>
    </w:p>
    <w:p w14:paraId="60430863" w14:textId="06A5B39B" w:rsidR="00B83181" w:rsidRDefault="00B83181" w:rsidP="00154912">
      <w:pPr>
        <w:pStyle w:val="NoSpacing"/>
      </w:pPr>
    </w:p>
    <w:p w14:paraId="1DE7FB88" w14:textId="5C8444E6" w:rsidR="00B83181" w:rsidRDefault="006445A4" w:rsidP="006445A4">
      <w:pPr>
        <w:pStyle w:val="NoSpacing"/>
        <w:numPr>
          <w:ilvl w:val="0"/>
          <w:numId w:val="2"/>
        </w:numPr>
        <w:tabs>
          <w:tab w:val="left" w:pos="993"/>
        </w:tabs>
      </w:pPr>
      <w:r w:rsidRPr="006445A4">
        <w:t>delivery of its final report;</w:t>
      </w:r>
    </w:p>
    <w:p w14:paraId="4E779462" w14:textId="77777777" w:rsidR="006445A4" w:rsidRPr="006445A4" w:rsidRDefault="006445A4" w:rsidP="006445A4">
      <w:pPr>
        <w:pStyle w:val="NoSpacing"/>
        <w:ind w:left="709"/>
      </w:pPr>
    </w:p>
    <w:p w14:paraId="64645DD9" w14:textId="441F351A" w:rsidR="00B83181" w:rsidRDefault="006445A4" w:rsidP="006445A4">
      <w:pPr>
        <w:pStyle w:val="NoSpacing"/>
        <w:numPr>
          <w:ilvl w:val="0"/>
          <w:numId w:val="2"/>
        </w:numPr>
        <w:tabs>
          <w:tab w:val="left" w:pos="993"/>
        </w:tabs>
      </w:pPr>
      <w:r w:rsidRPr="006445A4">
        <w:t>completion of its assigned tasks; or,</w:t>
      </w:r>
    </w:p>
    <w:p w14:paraId="6F69AD03" w14:textId="77777777" w:rsidR="006445A4" w:rsidRPr="006445A4" w:rsidRDefault="006445A4" w:rsidP="006445A4">
      <w:pPr>
        <w:pStyle w:val="NoSpacing"/>
        <w:ind w:left="709"/>
      </w:pPr>
    </w:p>
    <w:p w14:paraId="3D6055D4" w14:textId="0A0B24D8" w:rsidR="00B1443D" w:rsidRPr="006445A4" w:rsidRDefault="006445A4" w:rsidP="006445A4">
      <w:pPr>
        <w:pStyle w:val="NoSpacing"/>
        <w:tabs>
          <w:tab w:val="left" w:pos="993"/>
        </w:tabs>
        <w:ind w:left="993" w:hanging="284"/>
      </w:pPr>
      <w:r w:rsidRPr="006445A4">
        <w:t>c) resolution to that effect by the Board by which it was constituted.</w:t>
      </w:r>
    </w:p>
    <w:p w14:paraId="51B6E333" w14:textId="7036F750" w:rsidR="00B1443D" w:rsidRDefault="00B1443D" w:rsidP="00154912">
      <w:pPr>
        <w:pStyle w:val="NoSpacing"/>
      </w:pPr>
    </w:p>
    <w:p w14:paraId="07BAA576" w14:textId="3C14D4B3" w:rsidR="00B1443D" w:rsidRPr="00537E76" w:rsidRDefault="00537E76" w:rsidP="00537E76">
      <w:pPr>
        <w:pStyle w:val="NoSpacing"/>
        <w:tabs>
          <w:tab w:val="left" w:pos="709"/>
        </w:tabs>
        <w:ind w:left="709" w:hanging="709"/>
      </w:pPr>
      <w:r>
        <w:t>16.3</w:t>
      </w:r>
      <w:r>
        <w:tab/>
      </w:r>
      <w:r w:rsidRPr="000C5EE1">
        <w:rPr>
          <w:b/>
          <w:bCs/>
        </w:rPr>
        <w:t>Combined and Inactive Committees</w:t>
      </w:r>
      <w:r w:rsidRPr="00537E76">
        <w:rPr>
          <w:b/>
          <w:bCs/>
        </w:rPr>
        <w:t>:</w:t>
      </w:r>
    </w:p>
    <w:p w14:paraId="712B9BB5" w14:textId="31015209" w:rsidR="00B1443D" w:rsidRDefault="00B1443D" w:rsidP="00154912">
      <w:pPr>
        <w:pStyle w:val="NoSpacing"/>
      </w:pPr>
    </w:p>
    <w:p w14:paraId="1AB4F0AC" w14:textId="4EC82A60" w:rsidR="00B1443D" w:rsidRPr="007746B9" w:rsidRDefault="007746B9" w:rsidP="007746B9">
      <w:pPr>
        <w:pStyle w:val="NoSpacing"/>
        <w:tabs>
          <w:tab w:val="left" w:pos="709"/>
        </w:tabs>
        <w:ind w:left="709"/>
        <w:jc w:val="both"/>
      </w:pPr>
      <w:r w:rsidRPr="007746B9">
        <w:t>From time to time, by resolution, the Board may combine the work of two or more ad hoc committees under such name as the Board shall select and the Board may permit any ad hoc committee to be inactive.</w:t>
      </w:r>
    </w:p>
    <w:p w14:paraId="4F084A02" w14:textId="0C0C0B7E" w:rsidR="00B1443D" w:rsidRDefault="00B1443D" w:rsidP="00154912">
      <w:pPr>
        <w:pStyle w:val="NoSpacing"/>
      </w:pPr>
    </w:p>
    <w:p w14:paraId="45218F4E" w14:textId="3C54B474" w:rsidR="00B1443D" w:rsidRPr="00C916B8" w:rsidRDefault="00C916B8" w:rsidP="00C916B8">
      <w:pPr>
        <w:pStyle w:val="NoSpacing"/>
        <w:tabs>
          <w:tab w:val="left" w:pos="709"/>
        </w:tabs>
        <w:ind w:left="709" w:hanging="709"/>
        <w:rPr>
          <w:b/>
          <w:bCs/>
        </w:rPr>
      </w:pPr>
      <w:r>
        <w:t>16.4</w:t>
      </w:r>
      <w:r>
        <w:tab/>
      </w:r>
      <w:r w:rsidRPr="000C5EE1">
        <w:rPr>
          <w:b/>
          <w:bCs/>
        </w:rPr>
        <w:t>Committee Procedures</w:t>
      </w:r>
      <w:r w:rsidRPr="00C916B8">
        <w:rPr>
          <w:b/>
          <w:bCs/>
        </w:rPr>
        <w:t>:</w:t>
      </w:r>
    </w:p>
    <w:p w14:paraId="14DB87E0" w14:textId="44F85A7E" w:rsidR="00537E76" w:rsidRDefault="00537E76" w:rsidP="00154912">
      <w:pPr>
        <w:pStyle w:val="NoSpacing"/>
      </w:pPr>
    </w:p>
    <w:p w14:paraId="1F32BA24" w14:textId="314F7956" w:rsidR="00856936" w:rsidRDefault="00856936" w:rsidP="00043CD8">
      <w:pPr>
        <w:pStyle w:val="NoSpacing"/>
        <w:tabs>
          <w:tab w:val="left" w:pos="709"/>
        </w:tabs>
        <w:ind w:left="709"/>
        <w:jc w:val="both"/>
      </w:pPr>
      <w:r w:rsidRPr="00856936">
        <w:t xml:space="preserve">Except as otherwise provided by the By-law of </w:t>
      </w:r>
      <w:r w:rsidR="00043CD8" w:rsidRPr="007F0488">
        <w:rPr>
          <w:rFonts w:cstheme="minorHAnsi"/>
          <w:color w:val="FF0000"/>
        </w:rPr>
        <w:t>[name of the Organisation]</w:t>
      </w:r>
      <w:r w:rsidRPr="00856936">
        <w:t>, all committees are subject to the following:</w:t>
      </w:r>
    </w:p>
    <w:p w14:paraId="09DD08FB" w14:textId="77777777" w:rsidR="00043CD8" w:rsidRPr="00856936" w:rsidRDefault="00043CD8" w:rsidP="00043CD8">
      <w:pPr>
        <w:pStyle w:val="NoSpacing"/>
        <w:tabs>
          <w:tab w:val="left" w:pos="709"/>
        </w:tabs>
        <w:ind w:left="709"/>
        <w:jc w:val="both"/>
      </w:pPr>
    </w:p>
    <w:p w14:paraId="781BB02C" w14:textId="36456EE4" w:rsidR="00856936" w:rsidRPr="00856936" w:rsidRDefault="00856936" w:rsidP="00043CD8">
      <w:pPr>
        <w:pStyle w:val="NoSpacing"/>
        <w:tabs>
          <w:tab w:val="left" w:pos="993"/>
        </w:tabs>
        <w:ind w:left="993" w:hanging="284"/>
        <w:jc w:val="both"/>
      </w:pPr>
      <w:r w:rsidRPr="00856936">
        <w:t xml:space="preserve">a) </w:t>
      </w:r>
      <w:r w:rsidR="00043CD8">
        <w:tab/>
      </w:r>
      <w:r w:rsidRPr="00856936">
        <w:t xml:space="preserve">the Chair shall be a Director of </w:t>
      </w:r>
      <w:r w:rsidR="00043CD8" w:rsidRPr="007F0488">
        <w:rPr>
          <w:rFonts w:cstheme="minorHAnsi"/>
          <w:color w:val="FF0000"/>
        </w:rPr>
        <w:t>[name of the Organisation]</w:t>
      </w:r>
      <w:r w:rsidRPr="00856936">
        <w:t xml:space="preserve">; </w:t>
      </w:r>
    </w:p>
    <w:p w14:paraId="79A10A42" w14:textId="77777777" w:rsidR="00337178" w:rsidRDefault="00337178" w:rsidP="00043CD8">
      <w:pPr>
        <w:pStyle w:val="NoSpacing"/>
        <w:tabs>
          <w:tab w:val="left" w:pos="993"/>
        </w:tabs>
        <w:ind w:left="993" w:hanging="284"/>
        <w:jc w:val="both"/>
      </w:pPr>
    </w:p>
    <w:p w14:paraId="5942718F" w14:textId="14180C6A" w:rsidR="00856936" w:rsidRPr="00856936" w:rsidRDefault="00856936" w:rsidP="00043CD8">
      <w:pPr>
        <w:pStyle w:val="NoSpacing"/>
        <w:tabs>
          <w:tab w:val="left" w:pos="993"/>
        </w:tabs>
        <w:ind w:left="993" w:hanging="284"/>
        <w:jc w:val="both"/>
      </w:pPr>
      <w:r w:rsidRPr="00856936">
        <w:t xml:space="preserve">b) </w:t>
      </w:r>
      <w:r w:rsidR="00043CD8">
        <w:tab/>
      </w:r>
      <w:r w:rsidRPr="00856936">
        <w:t xml:space="preserve">the Chair and members shall be appointed by the Board from among the voting members of </w:t>
      </w:r>
      <w:r w:rsidR="00043CD8" w:rsidRPr="007F0488">
        <w:rPr>
          <w:rFonts w:cstheme="minorHAnsi"/>
          <w:color w:val="FF0000"/>
        </w:rPr>
        <w:t>[name of the Organisation]</w:t>
      </w:r>
      <w:r w:rsidR="00043CD8" w:rsidRPr="007813DB">
        <w:t xml:space="preserve"> </w:t>
      </w:r>
      <w:r w:rsidRPr="00856936">
        <w:t xml:space="preserve">who are qualified to hold office, for a term of </w:t>
      </w:r>
      <w:r w:rsidRPr="00043CD8">
        <w:rPr>
          <w:color w:val="FF0000"/>
        </w:rPr>
        <w:t>one (1) year</w:t>
      </w:r>
      <w:r w:rsidRPr="00856936">
        <w:t xml:space="preserve">, and may be re-appointed for one or more additional terms of </w:t>
      </w:r>
      <w:r w:rsidRPr="00043CD8">
        <w:rPr>
          <w:color w:val="FF0000"/>
        </w:rPr>
        <w:t>one (1) year</w:t>
      </w:r>
      <w:r w:rsidR="00043CD8">
        <w:t xml:space="preserve"> </w:t>
      </w:r>
      <w:r w:rsidR="00043CD8">
        <w:rPr>
          <w:color w:val="FF0000"/>
        </w:rPr>
        <w:t>[revise</w:t>
      </w:r>
      <w:r w:rsidR="00337178">
        <w:rPr>
          <w:color w:val="FF0000"/>
        </w:rPr>
        <w:t xml:space="preserve"> timeframe</w:t>
      </w:r>
      <w:r w:rsidR="00043CD8">
        <w:rPr>
          <w:color w:val="FF0000"/>
        </w:rPr>
        <w:t xml:space="preserve"> as needed]</w:t>
      </w:r>
      <w:r w:rsidRPr="00856936">
        <w:t>;</w:t>
      </w:r>
    </w:p>
    <w:p w14:paraId="2FFB9C76" w14:textId="77777777" w:rsidR="00337178" w:rsidRDefault="00337178" w:rsidP="00043CD8">
      <w:pPr>
        <w:pStyle w:val="NoSpacing"/>
        <w:tabs>
          <w:tab w:val="left" w:pos="993"/>
        </w:tabs>
        <w:ind w:left="993" w:hanging="284"/>
        <w:jc w:val="both"/>
      </w:pPr>
    </w:p>
    <w:p w14:paraId="650B523D" w14:textId="32137851" w:rsidR="00856936" w:rsidRPr="00856936" w:rsidRDefault="00856936" w:rsidP="00043CD8">
      <w:pPr>
        <w:pStyle w:val="NoSpacing"/>
        <w:tabs>
          <w:tab w:val="left" w:pos="993"/>
        </w:tabs>
        <w:ind w:left="993" w:hanging="284"/>
        <w:jc w:val="both"/>
      </w:pPr>
      <w:r w:rsidRPr="00856936">
        <w:t xml:space="preserve">c) </w:t>
      </w:r>
      <w:r w:rsidR="00043CD8">
        <w:tab/>
      </w:r>
      <w:r w:rsidRPr="00856936">
        <w:t xml:space="preserve">the committee shall meet at least </w:t>
      </w:r>
      <w:r w:rsidRPr="00337178">
        <w:rPr>
          <w:color w:val="FF0000"/>
        </w:rPr>
        <w:t>annually</w:t>
      </w:r>
      <w:r w:rsidR="00337178">
        <w:t xml:space="preserve"> </w:t>
      </w:r>
      <w:r w:rsidR="00337178">
        <w:rPr>
          <w:color w:val="FF0000"/>
        </w:rPr>
        <w:t>[revise as needed]</w:t>
      </w:r>
      <w:r w:rsidRPr="00856936">
        <w:t xml:space="preserve">, or more frequently at the will of its Chair as required by its terms or reference, and as requested by the Board; </w:t>
      </w:r>
    </w:p>
    <w:p w14:paraId="4BB3A8C5" w14:textId="77777777" w:rsidR="00337178" w:rsidRDefault="00337178" w:rsidP="00043CD8">
      <w:pPr>
        <w:pStyle w:val="NoSpacing"/>
        <w:tabs>
          <w:tab w:val="left" w:pos="993"/>
        </w:tabs>
        <w:ind w:left="993" w:hanging="284"/>
        <w:jc w:val="both"/>
      </w:pPr>
    </w:p>
    <w:p w14:paraId="7E5EDF73" w14:textId="62AE16F5" w:rsidR="00856936" w:rsidRPr="00856936" w:rsidRDefault="00856936" w:rsidP="00043CD8">
      <w:pPr>
        <w:pStyle w:val="NoSpacing"/>
        <w:tabs>
          <w:tab w:val="left" w:pos="993"/>
        </w:tabs>
        <w:ind w:left="993" w:hanging="284"/>
        <w:jc w:val="both"/>
      </w:pPr>
      <w:r w:rsidRPr="00856936">
        <w:t xml:space="preserve">d) </w:t>
      </w:r>
      <w:r w:rsidR="00337178">
        <w:tab/>
      </w:r>
      <w:r w:rsidRPr="00856936">
        <w:t>the committee shall be responsible to, and report after each meeting to, the Board; and</w:t>
      </w:r>
      <w:r w:rsidR="00337178">
        <w:t>,</w:t>
      </w:r>
      <w:r w:rsidRPr="00856936">
        <w:t xml:space="preserve"> </w:t>
      </w:r>
    </w:p>
    <w:p w14:paraId="2C984AA3" w14:textId="77777777" w:rsidR="00337178" w:rsidRDefault="00337178" w:rsidP="00043CD8">
      <w:pPr>
        <w:pStyle w:val="NoSpacing"/>
        <w:tabs>
          <w:tab w:val="left" w:pos="993"/>
        </w:tabs>
        <w:ind w:left="993" w:hanging="284"/>
        <w:jc w:val="both"/>
      </w:pPr>
    </w:p>
    <w:p w14:paraId="06B45D82" w14:textId="465E5965" w:rsidR="00537E76" w:rsidRDefault="00856936" w:rsidP="00043CD8">
      <w:pPr>
        <w:pStyle w:val="NoSpacing"/>
        <w:tabs>
          <w:tab w:val="left" w:pos="993"/>
        </w:tabs>
        <w:ind w:left="993" w:hanging="284"/>
        <w:jc w:val="both"/>
      </w:pPr>
      <w:r w:rsidRPr="00856936">
        <w:t xml:space="preserve">e) </w:t>
      </w:r>
      <w:r w:rsidR="00337178">
        <w:tab/>
      </w:r>
      <w:r w:rsidRPr="00856936">
        <w:t>the committee may establish its own rules of procedure and may appoint sub</w:t>
      </w:r>
      <w:r w:rsidR="00337178">
        <w:t>-</w:t>
      </w:r>
      <w:r w:rsidRPr="00856936">
        <w:t>committees.</w:t>
      </w:r>
    </w:p>
    <w:p w14:paraId="0A6B97A8" w14:textId="5CA5AC12" w:rsidR="00537E76" w:rsidRDefault="00537E76" w:rsidP="00154912">
      <w:pPr>
        <w:pStyle w:val="NoSpacing"/>
      </w:pPr>
    </w:p>
    <w:p w14:paraId="5AC7168A" w14:textId="0224874C" w:rsidR="00537E76" w:rsidRPr="008424AE" w:rsidRDefault="008424AE" w:rsidP="008424AE">
      <w:pPr>
        <w:pStyle w:val="NoSpacing"/>
        <w:tabs>
          <w:tab w:val="left" w:pos="709"/>
        </w:tabs>
        <w:ind w:left="709" w:hanging="709"/>
      </w:pPr>
      <w:r>
        <w:t>16.5</w:t>
      </w:r>
      <w:r>
        <w:tab/>
      </w:r>
      <w:r w:rsidRPr="000C5EE1">
        <w:rPr>
          <w:b/>
          <w:bCs/>
        </w:rPr>
        <w:t>Executive Committee</w:t>
      </w:r>
      <w:r w:rsidRPr="008424AE">
        <w:rPr>
          <w:b/>
          <w:bCs/>
        </w:rPr>
        <w:t>:</w:t>
      </w:r>
    </w:p>
    <w:p w14:paraId="1CA4EB5F" w14:textId="7DE663D0" w:rsidR="00537E76" w:rsidRDefault="00537E76" w:rsidP="00154912">
      <w:pPr>
        <w:pStyle w:val="NoSpacing"/>
      </w:pPr>
    </w:p>
    <w:p w14:paraId="0A902DA2" w14:textId="1485FEC3" w:rsidR="00537E76" w:rsidRPr="008424AE" w:rsidRDefault="008424AE" w:rsidP="008424AE">
      <w:pPr>
        <w:pStyle w:val="NoSpacing"/>
        <w:tabs>
          <w:tab w:val="left" w:pos="709"/>
        </w:tabs>
        <w:ind w:left="709"/>
        <w:jc w:val="both"/>
      </w:pPr>
      <w:r w:rsidRPr="008424AE">
        <w:t xml:space="preserve">The Executive Committee shall be comprised of the Officers of </w:t>
      </w:r>
      <w:r w:rsidR="00BA2D12" w:rsidRPr="007F0488">
        <w:rPr>
          <w:rFonts w:cstheme="minorHAnsi"/>
          <w:color w:val="FF0000"/>
        </w:rPr>
        <w:t>[name of the Organisation]</w:t>
      </w:r>
      <w:r w:rsidR="00BA2D12" w:rsidRPr="007813DB">
        <w:t xml:space="preserve"> </w:t>
      </w:r>
      <w:r w:rsidRPr="008424AE">
        <w:t>and the Executive Director (in a non-voting capacity). The Executive Committee shall have and exercise all the powers vested in the Board during intervals between meetings of the Board of Directors, except as expressly limited by resolutions of the Directors. The rules and procedures applicable to meetings of the Directors shall apply.</w:t>
      </w:r>
    </w:p>
    <w:p w14:paraId="44C886E9" w14:textId="189BAA79" w:rsidR="00537E76" w:rsidRDefault="00537E76" w:rsidP="00154912">
      <w:pPr>
        <w:pStyle w:val="NoSpacing"/>
      </w:pPr>
    </w:p>
    <w:p w14:paraId="474646D2" w14:textId="4CBA1F39" w:rsidR="004A09FA" w:rsidRPr="004A09FA" w:rsidRDefault="004A09FA" w:rsidP="004A09FA">
      <w:pPr>
        <w:pStyle w:val="NoSpacing"/>
      </w:pPr>
      <w:r>
        <w:t>16.6</w:t>
      </w:r>
      <w:r>
        <w:tab/>
      </w:r>
      <w:r w:rsidRPr="000C5EE1">
        <w:rPr>
          <w:b/>
          <w:bCs/>
        </w:rPr>
        <w:t>Finance Committee</w:t>
      </w:r>
      <w:r w:rsidRPr="004A09FA">
        <w:rPr>
          <w:b/>
          <w:bCs/>
        </w:rPr>
        <w:t>:</w:t>
      </w:r>
      <w:r w:rsidRPr="004A09FA">
        <w:t xml:space="preserve"> </w:t>
      </w:r>
    </w:p>
    <w:p w14:paraId="26E79FC0" w14:textId="1EE860A5" w:rsidR="00C916B8" w:rsidRDefault="00C916B8" w:rsidP="00154912">
      <w:pPr>
        <w:pStyle w:val="NoSpacing"/>
      </w:pPr>
    </w:p>
    <w:p w14:paraId="648E3102" w14:textId="2F0A50A5" w:rsidR="004A09FA" w:rsidRDefault="004A09FA" w:rsidP="004A09FA">
      <w:pPr>
        <w:pStyle w:val="NoSpacing"/>
        <w:tabs>
          <w:tab w:val="left" w:pos="709"/>
        </w:tabs>
        <w:ind w:left="709"/>
        <w:jc w:val="both"/>
      </w:pPr>
      <w:r w:rsidRPr="004A09FA">
        <w:lastRenderedPageBreak/>
        <w:t>The Finance Committee must be comprised, at a minimum, of the Chair and the Executive Director (in a non-voting capacity) and shall be chaired by the Treasurer of the Board of Directors.</w:t>
      </w:r>
    </w:p>
    <w:p w14:paraId="39C4A6C7" w14:textId="77777777" w:rsidR="004A09FA" w:rsidRPr="004A09FA" w:rsidRDefault="004A09FA" w:rsidP="004A09FA">
      <w:pPr>
        <w:pStyle w:val="NoSpacing"/>
        <w:tabs>
          <w:tab w:val="left" w:pos="709"/>
        </w:tabs>
        <w:ind w:left="709"/>
        <w:jc w:val="both"/>
      </w:pPr>
    </w:p>
    <w:p w14:paraId="53D04FE4" w14:textId="3DFAF956" w:rsidR="00C916B8" w:rsidRDefault="004A09FA" w:rsidP="004A09FA">
      <w:pPr>
        <w:pStyle w:val="NoSpacing"/>
        <w:tabs>
          <w:tab w:val="left" w:pos="709"/>
        </w:tabs>
        <w:ind w:left="709"/>
        <w:jc w:val="both"/>
      </w:pPr>
      <w:r w:rsidRPr="004A09FA">
        <w:t>Further, the Finance Committee shall do the following:</w:t>
      </w:r>
    </w:p>
    <w:p w14:paraId="7E71FB46" w14:textId="738B2DD1" w:rsidR="00C916B8" w:rsidRDefault="00C916B8" w:rsidP="00154912">
      <w:pPr>
        <w:pStyle w:val="NoSpacing"/>
      </w:pPr>
    </w:p>
    <w:p w14:paraId="16CD32AA" w14:textId="3AF34159" w:rsidR="00BC0DE5" w:rsidRPr="00BC0DE5" w:rsidRDefault="00BC0DE5" w:rsidP="00BC0DE5">
      <w:pPr>
        <w:pStyle w:val="NoSpacing"/>
        <w:tabs>
          <w:tab w:val="left" w:pos="993"/>
        </w:tabs>
        <w:ind w:left="993" w:hanging="284"/>
        <w:jc w:val="both"/>
      </w:pPr>
      <w:r w:rsidRPr="00BC0DE5">
        <w:t xml:space="preserve">a) </w:t>
      </w:r>
      <w:r>
        <w:tab/>
      </w:r>
      <w:r w:rsidRPr="00BC0DE5">
        <w:t>act in an advisory capacity to the Board;</w:t>
      </w:r>
    </w:p>
    <w:p w14:paraId="591D5C7A" w14:textId="77777777" w:rsidR="00BC0DE5" w:rsidRPr="00BC0DE5" w:rsidRDefault="00BC0DE5" w:rsidP="00BC0DE5">
      <w:pPr>
        <w:pStyle w:val="NoSpacing"/>
        <w:tabs>
          <w:tab w:val="left" w:pos="993"/>
        </w:tabs>
        <w:ind w:left="993" w:hanging="284"/>
        <w:jc w:val="both"/>
      </w:pPr>
    </w:p>
    <w:p w14:paraId="5671A16A" w14:textId="349DEF13" w:rsidR="00BC0DE5" w:rsidRPr="00BC0DE5" w:rsidRDefault="00BC0DE5" w:rsidP="00BC0DE5">
      <w:pPr>
        <w:pStyle w:val="NoSpacing"/>
        <w:tabs>
          <w:tab w:val="left" w:pos="993"/>
        </w:tabs>
        <w:ind w:left="993" w:hanging="284"/>
        <w:jc w:val="both"/>
      </w:pPr>
      <w:r w:rsidRPr="00BC0DE5">
        <w:t xml:space="preserve">b) </w:t>
      </w:r>
      <w:r>
        <w:tab/>
      </w:r>
      <w:r w:rsidRPr="00BC0DE5">
        <w:t>meet on a quarterly basis;</w:t>
      </w:r>
    </w:p>
    <w:p w14:paraId="604A4B54" w14:textId="77777777" w:rsidR="00BC0DE5" w:rsidRPr="00BC0DE5" w:rsidRDefault="00BC0DE5" w:rsidP="00BC0DE5">
      <w:pPr>
        <w:pStyle w:val="NoSpacing"/>
        <w:tabs>
          <w:tab w:val="left" w:pos="993"/>
        </w:tabs>
        <w:ind w:left="993" w:hanging="284"/>
        <w:jc w:val="both"/>
      </w:pPr>
    </w:p>
    <w:p w14:paraId="1D38BDF8" w14:textId="7AB789FE" w:rsidR="00BC0DE5" w:rsidRPr="00BC0DE5" w:rsidRDefault="00BC0DE5" w:rsidP="00BC0DE5">
      <w:pPr>
        <w:pStyle w:val="NoSpacing"/>
        <w:tabs>
          <w:tab w:val="left" w:pos="993"/>
        </w:tabs>
        <w:ind w:left="993" w:hanging="284"/>
        <w:jc w:val="both"/>
      </w:pPr>
      <w:r w:rsidRPr="00BC0DE5">
        <w:t xml:space="preserve">c) </w:t>
      </w:r>
      <w:r>
        <w:tab/>
      </w:r>
      <w:r w:rsidRPr="00BC0DE5">
        <w:t>ensure that financial planning, budgeting, reviewing, and reporting take place;</w:t>
      </w:r>
    </w:p>
    <w:p w14:paraId="24DC8E84" w14:textId="77777777" w:rsidR="00BC0DE5" w:rsidRPr="00BC0DE5" w:rsidRDefault="00BC0DE5" w:rsidP="00BC0DE5">
      <w:pPr>
        <w:pStyle w:val="NoSpacing"/>
        <w:tabs>
          <w:tab w:val="left" w:pos="993"/>
        </w:tabs>
        <w:ind w:left="993" w:hanging="284"/>
        <w:jc w:val="both"/>
      </w:pPr>
    </w:p>
    <w:p w14:paraId="3C541301" w14:textId="1F1B1FCC" w:rsidR="00BC0DE5" w:rsidRPr="00BC0DE5" w:rsidRDefault="00BC0DE5" w:rsidP="00BC0DE5">
      <w:pPr>
        <w:pStyle w:val="NoSpacing"/>
        <w:tabs>
          <w:tab w:val="left" w:pos="993"/>
        </w:tabs>
        <w:ind w:left="993" w:hanging="284"/>
        <w:jc w:val="both"/>
      </w:pPr>
      <w:r w:rsidRPr="00BC0DE5">
        <w:t xml:space="preserve">d) </w:t>
      </w:r>
      <w:r>
        <w:tab/>
      </w:r>
      <w:r w:rsidRPr="00BC0DE5">
        <w:t>ensure that the Board’s financial decisions are implemented;</w:t>
      </w:r>
    </w:p>
    <w:p w14:paraId="0069D7EC" w14:textId="77777777" w:rsidR="00BC0DE5" w:rsidRPr="00BC0DE5" w:rsidRDefault="00BC0DE5" w:rsidP="00BC0DE5">
      <w:pPr>
        <w:pStyle w:val="NoSpacing"/>
        <w:tabs>
          <w:tab w:val="left" w:pos="993"/>
        </w:tabs>
        <w:ind w:left="993" w:hanging="284"/>
        <w:jc w:val="both"/>
      </w:pPr>
    </w:p>
    <w:p w14:paraId="778D21F1" w14:textId="7D300728" w:rsidR="00BC0DE5" w:rsidRPr="00BC0DE5" w:rsidRDefault="00BC0DE5" w:rsidP="00BC0DE5">
      <w:pPr>
        <w:pStyle w:val="NoSpacing"/>
        <w:tabs>
          <w:tab w:val="left" w:pos="993"/>
        </w:tabs>
        <w:ind w:left="993" w:hanging="284"/>
        <w:jc w:val="both"/>
      </w:pPr>
      <w:r w:rsidRPr="00BC0DE5">
        <w:t xml:space="preserve">e) </w:t>
      </w:r>
      <w:r>
        <w:tab/>
      </w:r>
      <w:r w:rsidRPr="00BC0DE5">
        <w:t>review the results of all external audits and oversee the development of implementation plans to address recommendations;</w:t>
      </w:r>
    </w:p>
    <w:p w14:paraId="7C5C1701" w14:textId="77777777" w:rsidR="00BC0DE5" w:rsidRPr="00BC0DE5" w:rsidRDefault="00BC0DE5" w:rsidP="00BC0DE5">
      <w:pPr>
        <w:pStyle w:val="NoSpacing"/>
        <w:tabs>
          <w:tab w:val="left" w:pos="993"/>
        </w:tabs>
        <w:ind w:left="993" w:hanging="284"/>
        <w:jc w:val="both"/>
      </w:pPr>
    </w:p>
    <w:p w14:paraId="73EB84B6" w14:textId="3B318D9C" w:rsidR="00BC0DE5" w:rsidRPr="00BC0DE5" w:rsidRDefault="00BC0DE5" w:rsidP="00BC0DE5">
      <w:pPr>
        <w:pStyle w:val="NoSpacing"/>
        <w:tabs>
          <w:tab w:val="left" w:pos="993"/>
        </w:tabs>
        <w:ind w:left="993" w:hanging="284"/>
        <w:jc w:val="both"/>
      </w:pPr>
      <w:r w:rsidRPr="00BC0DE5">
        <w:t xml:space="preserve">f) </w:t>
      </w:r>
      <w:r>
        <w:tab/>
      </w:r>
      <w:r w:rsidRPr="00BC0DE5">
        <w:t xml:space="preserve">establish and monitor standards for the financial management of </w:t>
      </w:r>
      <w:r w:rsidRPr="007F0488">
        <w:rPr>
          <w:rFonts w:cstheme="minorHAnsi"/>
          <w:color w:val="FF0000"/>
        </w:rPr>
        <w:t>[name of the Organisation]</w:t>
      </w:r>
      <w:r w:rsidRPr="00BC0DE5">
        <w:t xml:space="preserve">; </w:t>
      </w:r>
    </w:p>
    <w:p w14:paraId="2D4F23FE" w14:textId="77777777" w:rsidR="00BC0DE5" w:rsidRPr="00BC0DE5" w:rsidRDefault="00BC0DE5" w:rsidP="00BC0DE5">
      <w:pPr>
        <w:pStyle w:val="NoSpacing"/>
        <w:tabs>
          <w:tab w:val="left" w:pos="993"/>
        </w:tabs>
        <w:ind w:left="993" w:hanging="284"/>
        <w:jc w:val="both"/>
      </w:pPr>
    </w:p>
    <w:p w14:paraId="50249413" w14:textId="0CE2C984" w:rsidR="00BC0DE5" w:rsidRPr="00BC0DE5" w:rsidRDefault="00BC0DE5" w:rsidP="00BC0DE5">
      <w:pPr>
        <w:pStyle w:val="NoSpacing"/>
        <w:tabs>
          <w:tab w:val="left" w:pos="993"/>
        </w:tabs>
        <w:ind w:left="993" w:hanging="284"/>
        <w:jc w:val="both"/>
      </w:pPr>
      <w:r w:rsidRPr="00BC0DE5">
        <w:t xml:space="preserve">g) </w:t>
      </w:r>
      <w:r>
        <w:tab/>
      </w:r>
      <w:r w:rsidRPr="00BC0DE5">
        <w:t>regularly review the financial management standards to ensure that they are current and appropriate; and</w:t>
      </w:r>
      <w:r>
        <w:t>,</w:t>
      </w:r>
    </w:p>
    <w:p w14:paraId="26517DB6" w14:textId="77777777" w:rsidR="00BC0DE5" w:rsidRPr="00BC0DE5" w:rsidRDefault="00BC0DE5" w:rsidP="00BC0DE5">
      <w:pPr>
        <w:pStyle w:val="NoSpacing"/>
        <w:tabs>
          <w:tab w:val="left" w:pos="993"/>
        </w:tabs>
        <w:ind w:left="993" w:hanging="284"/>
        <w:jc w:val="both"/>
      </w:pPr>
    </w:p>
    <w:p w14:paraId="1F507CAC" w14:textId="4A000062" w:rsidR="00BC0DE5" w:rsidRPr="00BC0DE5" w:rsidRDefault="00BC0DE5" w:rsidP="00BC0DE5">
      <w:pPr>
        <w:pStyle w:val="NoSpacing"/>
        <w:tabs>
          <w:tab w:val="left" w:pos="993"/>
        </w:tabs>
        <w:ind w:left="993" w:hanging="284"/>
        <w:jc w:val="both"/>
      </w:pPr>
      <w:r w:rsidRPr="00BC0DE5">
        <w:t xml:space="preserve">h) </w:t>
      </w:r>
      <w:r>
        <w:tab/>
      </w:r>
      <w:r w:rsidRPr="00BC0DE5">
        <w:t>present new financial policies and amendments to established policies to the Board for ratification as necessary.</w:t>
      </w:r>
    </w:p>
    <w:p w14:paraId="3D69A6DC" w14:textId="19330A2F" w:rsidR="00BA2D12" w:rsidRDefault="00BA2D12" w:rsidP="00154912">
      <w:pPr>
        <w:pStyle w:val="NoSpacing"/>
      </w:pPr>
    </w:p>
    <w:p w14:paraId="561A72C2" w14:textId="6D6E24CC" w:rsidR="00BA2D12" w:rsidRPr="00EF086E" w:rsidRDefault="00EF086E" w:rsidP="00EF086E">
      <w:pPr>
        <w:pStyle w:val="NoSpacing"/>
        <w:tabs>
          <w:tab w:val="left" w:pos="709"/>
        </w:tabs>
        <w:ind w:left="709" w:hanging="709"/>
      </w:pPr>
      <w:r>
        <w:t>16.7</w:t>
      </w:r>
      <w:r>
        <w:tab/>
      </w:r>
      <w:r w:rsidRPr="000C5EE1">
        <w:rPr>
          <w:b/>
          <w:bCs/>
        </w:rPr>
        <w:t>Board Development and Recruitment Committee</w:t>
      </w:r>
      <w:r w:rsidRPr="00EF086E">
        <w:rPr>
          <w:b/>
          <w:bCs/>
        </w:rPr>
        <w:t>:</w:t>
      </w:r>
    </w:p>
    <w:p w14:paraId="60DBF803" w14:textId="71C667A0" w:rsidR="00BA2D12" w:rsidRDefault="00BA2D12" w:rsidP="00154912">
      <w:pPr>
        <w:pStyle w:val="NoSpacing"/>
      </w:pPr>
    </w:p>
    <w:p w14:paraId="41A107E8" w14:textId="714D4031" w:rsidR="0025470D" w:rsidRDefault="0025470D" w:rsidP="0025470D">
      <w:pPr>
        <w:pStyle w:val="NoSpacing"/>
        <w:ind w:left="709"/>
        <w:jc w:val="both"/>
      </w:pPr>
      <w:r w:rsidRPr="0025470D">
        <w:t>The Board Development and Recruitment Committee shall do as follows:</w:t>
      </w:r>
    </w:p>
    <w:p w14:paraId="3BA48E0A" w14:textId="77777777" w:rsidR="0025470D" w:rsidRPr="0025470D" w:rsidRDefault="0025470D" w:rsidP="0025470D">
      <w:pPr>
        <w:pStyle w:val="NoSpacing"/>
        <w:ind w:left="709"/>
        <w:jc w:val="both"/>
      </w:pPr>
    </w:p>
    <w:p w14:paraId="59B938B4" w14:textId="279852A5" w:rsidR="0025470D" w:rsidRPr="0025470D" w:rsidRDefault="0025470D" w:rsidP="00DF3885">
      <w:pPr>
        <w:pStyle w:val="NoSpacing"/>
        <w:tabs>
          <w:tab w:val="left" w:pos="993"/>
        </w:tabs>
        <w:ind w:left="993" w:hanging="284"/>
        <w:jc w:val="both"/>
      </w:pPr>
      <w:r w:rsidRPr="0025470D">
        <w:t xml:space="preserve">a) </w:t>
      </w:r>
      <w:r w:rsidR="00DF3885">
        <w:tab/>
      </w:r>
      <w:r w:rsidRPr="0025470D">
        <w:t xml:space="preserve">be comprised of at least three (3) members of the Board of Directors and at least one (1) employee representative and act in an advisory capacity to the Board; </w:t>
      </w:r>
    </w:p>
    <w:p w14:paraId="31C14109" w14:textId="77777777" w:rsidR="0025470D" w:rsidRPr="0025470D" w:rsidRDefault="0025470D" w:rsidP="00DF3885">
      <w:pPr>
        <w:pStyle w:val="NoSpacing"/>
        <w:tabs>
          <w:tab w:val="left" w:pos="993"/>
        </w:tabs>
        <w:ind w:left="993" w:hanging="284"/>
        <w:jc w:val="both"/>
      </w:pPr>
    </w:p>
    <w:p w14:paraId="5DE8C278" w14:textId="19A74A27" w:rsidR="0025470D" w:rsidRPr="0025470D" w:rsidRDefault="0025470D" w:rsidP="00DF3885">
      <w:pPr>
        <w:pStyle w:val="NoSpacing"/>
        <w:tabs>
          <w:tab w:val="left" w:pos="993"/>
        </w:tabs>
        <w:ind w:left="993" w:hanging="284"/>
        <w:jc w:val="both"/>
      </w:pPr>
      <w:r w:rsidRPr="0025470D">
        <w:t xml:space="preserve">b) </w:t>
      </w:r>
      <w:r w:rsidR="00DF3885">
        <w:tab/>
      </w:r>
      <w:r w:rsidRPr="0025470D">
        <w:t>ensure that there is Board development and</w:t>
      </w:r>
      <w:proofErr w:type="gramStart"/>
      <w:r w:rsidRPr="0025470D">
        <w:t>, in particular, conduct</w:t>
      </w:r>
      <w:proofErr w:type="gramEnd"/>
      <w:r w:rsidRPr="0025470D">
        <w:t xml:space="preserve"> the following activities: </w:t>
      </w:r>
    </w:p>
    <w:p w14:paraId="63824B7A" w14:textId="189665F5" w:rsidR="00BA2D12" w:rsidRDefault="00BA2D12" w:rsidP="0025470D">
      <w:pPr>
        <w:pStyle w:val="NoSpacing"/>
        <w:ind w:left="709"/>
        <w:jc w:val="both"/>
      </w:pPr>
    </w:p>
    <w:p w14:paraId="17663635" w14:textId="139A8139" w:rsidR="006E4A3C" w:rsidRPr="006E4A3C" w:rsidRDefault="006E4A3C" w:rsidP="006E4A3C">
      <w:pPr>
        <w:pStyle w:val="NoSpacing"/>
        <w:tabs>
          <w:tab w:val="left" w:pos="1276"/>
        </w:tabs>
        <w:ind w:left="1276" w:hanging="283"/>
        <w:jc w:val="both"/>
      </w:pPr>
      <w:proofErr w:type="spellStart"/>
      <w:r w:rsidRPr="006E4A3C">
        <w:t>i</w:t>
      </w:r>
      <w:proofErr w:type="spellEnd"/>
      <w:r w:rsidRPr="006E4A3C">
        <w:t xml:space="preserve">. </w:t>
      </w:r>
      <w:r>
        <w:tab/>
      </w:r>
      <w:proofErr w:type="gramStart"/>
      <w:r w:rsidRPr="006E4A3C">
        <w:t>review</w:t>
      </w:r>
      <w:proofErr w:type="gramEnd"/>
      <w:r w:rsidRPr="006E4A3C">
        <w:t xml:space="preserve"> existing policies on Board development, training, and recruitment to ensure that they are consistent with </w:t>
      </w:r>
      <w:r w:rsidRPr="007F0488">
        <w:rPr>
          <w:rFonts w:cstheme="minorHAnsi"/>
          <w:color w:val="FF0000"/>
        </w:rPr>
        <w:t>[name of the Organisation]</w:t>
      </w:r>
      <w:r w:rsidRPr="006E4A3C">
        <w:rPr>
          <w:rFonts w:cstheme="minorHAnsi"/>
          <w:color w:val="000000" w:themeColor="text1"/>
        </w:rPr>
        <w:t>’s</w:t>
      </w:r>
      <w:r w:rsidRPr="006E4A3C">
        <w:t xml:space="preserve"> mandate; </w:t>
      </w:r>
    </w:p>
    <w:p w14:paraId="473A4D72" w14:textId="77777777" w:rsidR="006E4A3C" w:rsidRPr="006E4A3C" w:rsidRDefault="006E4A3C" w:rsidP="006E4A3C">
      <w:pPr>
        <w:pStyle w:val="NoSpacing"/>
        <w:tabs>
          <w:tab w:val="left" w:pos="1276"/>
        </w:tabs>
        <w:ind w:left="1276" w:hanging="283"/>
        <w:jc w:val="both"/>
      </w:pPr>
    </w:p>
    <w:p w14:paraId="22B9DF1D" w14:textId="1E97738B" w:rsidR="006E4A3C" w:rsidRPr="006E4A3C" w:rsidRDefault="006E4A3C" w:rsidP="006E4A3C">
      <w:pPr>
        <w:pStyle w:val="NoSpacing"/>
        <w:tabs>
          <w:tab w:val="left" w:pos="1276"/>
        </w:tabs>
        <w:ind w:left="1276" w:hanging="283"/>
        <w:jc w:val="both"/>
      </w:pPr>
      <w:r w:rsidRPr="006E4A3C">
        <w:t xml:space="preserve">ii. </w:t>
      </w:r>
      <w:r>
        <w:tab/>
      </w:r>
      <w:r w:rsidRPr="006E4A3C">
        <w:t xml:space="preserve">at appropriate intervals and on its own initiative, propose and develop new policies for Board consideration on the topics of Board development, training, and recruitment as necessary; </w:t>
      </w:r>
    </w:p>
    <w:p w14:paraId="4FB12710" w14:textId="77777777" w:rsidR="006E4A3C" w:rsidRPr="006E4A3C" w:rsidRDefault="006E4A3C" w:rsidP="006E4A3C">
      <w:pPr>
        <w:pStyle w:val="NoSpacing"/>
        <w:tabs>
          <w:tab w:val="left" w:pos="1276"/>
        </w:tabs>
        <w:ind w:left="1276" w:hanging="283"/>
        <w:jc w:val="both"/>
      </w:pPr>
    </w:p>
    <w:p w14:paraId="5A346E3F" w14:textId="0726E0C6" w:rsidR="006E4A3C" w:rsidRPr="006E4A3C" w:rsidRDefault="006E4A3C" w:rsidP="006E4A3C">
      <w:pPr>
        <w:pStyle w:val="NoSpacing"/>
        <w:tabs>
          <w:tab w:val="left" w:pos="1276"/>
        </w:tabs>
        <w:ind w:left="1276" w:hanging="283"/>
        <w:jc w:val="both"/>
      </w:pPr>
      <w:r w:rsidRPr="006E4A3C">
        <w:t xml:space="preserve">iii. </w:t>
      </w:r>
      <w:r>
        <w:tab/>
      </w:r>
      <w:r w:rsidRPr="006E4A3C">
        <w:t>receive, review, and advise the Board on Board development, training, and recruitment put before it by the Executive Director; and</w:t>
      </w:r>
      <w:r>
        <w:t>,</w:t>
      </w:r>
    </w:p>
    <w:p w14:paraId="28765422" w14:textId="77777777" w:rsidR="006E4A3C" w:rsidRPr="006E4A3C" w:rsidRDefault="006E4A3C" w:rsidP="006E4A3C">
      <w:pPr>
        <w:pStyle w:val="NoSpacing"/>
        <w:tabs>
          <w:tab w:val="left" w:pos="1276"/>
        </w:tabs>
        <w:ind w:left="1276" w:hanging="283"/>
        <w:jc w:val="both"/>
      </w:pPr>
    </w:p>
    <w:p w14:paraId="5E866FBF" w14:textId="7989D282" w:rsidR="006E4A3C" w:rsidRPr="006E4A3C" w:rsidRDefault="006E4A3C" w:rsidP="006E4A3C">
      <w:pPr>
        <w:pStyle w:val="NoSpacing"/>
        <w:tabs>
          <w:tab w:val="left" w:pos="1276"/>
        </w:tabs>
        <w:ind w:left="1276" w:hanging="283"/>
        <w:jc w:val="both"/>
      </w:pPr>
      <w:r w:rsidRPr="006E4A3C">
        <w:t xml:space="preserve">iv. </w:t>
      </w:r>
      <w:r>
        <w:tab/>
      </w:r>
      <w:r w:rsidRPr="006E4A3C">
        <w:t>encourage the development of Board Directors through seminars, conferences, and other learning vehicles.</w:t>
      </w:r>
    </w:p>
    <w:p w14:paraId="0AADF174" w14:textId="77777777" w:rsidR="00252F48" w:rsidRPr="00252F48" w:rsidRDefault="00252F48" w:rsidP="00252F48">
      <w:pPr>
        <w:autoSpaceDE w:val="0"/>
        <w:autoSpaceDN w:val="0"/>
        <w:adjustRightInd w:val="0"/>
        <w:rPr>
          <w:rFonts w:ascii="Times New Roman" w:eastAsiaTheme="minorHAnsi" w:hAnsi="Times New Roman" w:cs="Times New Roman"/>
          <w:color w:val="000000"/>
          <w:sz w:val="24"/>
          <w:szCs w:val="24"/>
          <w:lang w:eastAsia="en-US"/>
        </w:rPr>
      </w:pPr>
    </w:p>
    <w:p w14:paraId="4E14ADA1" w14:textId="5EA6C547" w:rsidR="00252F48" w:rsidRPr="00252F48" w:rsidRDefault="00252F48" w:rsidP="00252F48">
      <w:pPr>
        <w:pStyle w:val="NoSpacing"/>
        <w:tabs>
          <w:tab w:val="left" w:pos="993"/>
        </w:tabs>
        <w:ind w:left="993" w:hanging="284"/>
        <w:jc w:val="both"/>
      </w:pPr>
      <w:r w:rsidRPr="00252F48">
        <w:t xml:space="preserve">c) </w:t>
      </w:r>
      <w:r>
        <w:tab/>
      </w:r>
      <w:r w:rsidRPr="00252F48">
        <w:t>ensure that there is regular recruitment to the Board, and</w:t>
      </w:r>
      <w:proofErr w:type="gramStart"/>
      <w:r w:rsidRPr="00252F48">
        <w:t>, in particular, conduct</w:t>
      </w:r>
      <w:proofErr w:type="gramEnd"/>
      <w:r w:rsidRPr="00252F48">
        <w:t xml:space="preserve"> the following activities:</w:t>
      </w:r>
    </w:p>
    <w:p w14:paraId="20E43661" w14:textId="2C4B7DA2" w:rsidR="00BA2D12" w:rsidRDefault="00BA2D12" w:rsidP="00154912">
      <w:pPr>
        <w:pStyle w:val="NoSpacing"/>
      </w:pPr>
    </w:p>
    <w:p w14:paraId="57D60C99" w14:textId="77777777" w:rsidR="00F86DEB" w:rsidRPr="00F86DEB" w:rsidRDefault="00F86DEB" w:rsidP="00F86DEB">
      <w:pPr>
        <w:autoSpaceDE w:val="0"/>
        <w:autoSpaceDN w:val="0"/>
        <w:adjustRightInd w:val="0"/>
        <w:rPr>
          <w:rFonts w:ascii="Times New Roman" w:eastAsiaTheme="minorHAnsi" w:hAnsi="Times New Roman" w:cs="Times New Roman"/>
          <w:color w:val="000000"/>
          <w:sz w:val="24"/>
          <w:szCs w:val="24"/>
          <w:lang w:eastAsia="en-US"/>
        </w:rPr>
      </w:pPr>
    </w:p>
    <w:p w14:paraId="49AE3328" w14:textId="5BA42173" w:rsidR="00F86DEB" w:rsidRPr="00F86DEB" w:rsidRDefault="00F86DEB" w:rsidP="00F86DEB">
      <w:pPr>
        <w:pStyle w:val="NoSpacing"/>
        <w:tabs>
          <w:tab w:val="left" w:pos="1276"/>
        </w:tabs>
        <w:ind w:left="1276" w:hanging="283"/>
        <w:jc w:val="both"/>
      </w:pPr>
      <w:proofErr w:type="spellStart"/>
      <w:r w:rsidRPr="00F86DEB">
        <w:t>i</w:t>
      </w:r>
      <w:proofErr w:type="spellEnd"/>
      <w:r w:rsidRPr="00F86DEB">
        <w:t xml:space="preserve">. </w:t>
      </w:r>
      <w:r>
        <w:tab/>
      </w:r>
      <w:r w:rsidRPr="00F86DEB">
        <w:t xml:space="preserve">review applications for admission to the Board of Directors and make recommendations to the Board to fill vacancies on the Board or on committees that occur throughout the year; </w:t>
      </w:r>
    </w:p>
    <w:p w14:paraId="3AED5CC0" w14:textId="77777777" w:rsidR="00F86DEB" w:rsidRPr="00F86DEB" w:rsidRDefault="00F86DEB" w:rsidP="00F86DEB">
      <w:pPr>
        <w:pStyle w:val="NoSpacing"/>
        <w:tabs>
          <w:tab w:val="left" w:pos="1276"/>
        </w:tabs>
        <w:ind w:left="1276" w:hanging="283"/>
        <w:jc w:val="both"/>
      </w:pPr>
    </w:p>
    <w:p w14:paraId="3F0BF5B6" w14:textId="42A417B6" w:rsidR="00F86DEB" w:rsidRPr="00F86DEB" w:rsidRDefault="00F86DEB" w:rsidP="00F86DEB">
      <w:pPr>
        <w:pStyle w:val="NoSpacing"/>
        <w:tabs>
          <w:tab w:val="left" w:pos="1276"/>
        </w:tabs>
        <w:ind w:left="1276" w:hanging="283"/>
        <w:jc w:val="both"/>
      </w:pPr>
      <w:r w:rsidRPr="00F86DEB">
        <w:t xml:space="preserve">ii. </w:t>
      </w:r>
      <w:r>
        <w:tab/>
      </w:r>
      <w:r w:rsidRPr="00F86DEB">
        <w:t xml:space="preserve">from among voting members in good standing, prepare a slate of one or more candidates for each position on the Board of Directors, which will be vacated and for which an election is to be held at the annual meeting; </w:t>
      </w:r>
    </w:p>
    <w:p w14:paraId="48DE174A" w14:textId="77777777" w:rsidR="00F86DEB" w:rsidRPr="00F86DEB" w:rsidRDefault="00F86DEB" w:rsidP="00F86DEB">
      <w:pPr>
        <w:pStyle w:val="NoSpacing"/>
        <w:tabs>
          <w:tab w:val="left" w:pos="1276"/>
        </w:tabs>
        <w:ind w:left="1276" w:hanging="283"/>
        <w:jc w:val="both"/>
      </w:pPr>
    </w:p>
    <w:p w14:paraId="0B30595D" w14:textId="2F908ADC" w:rsidR="00F86DEB" w:rsidRPr="00F86DEB" w:rsidRDefault="00F86DEB" w:rsidP="00F86DEB">
      <w:pPr>
        <w:pStyle w:val="NoSpacing"/>
        <w:tabs>
          <w:tab w:val="left" w:pos="1276"/>
        </w:tabs>
        <w:ind w:left="1276" w:hanging="283"/>
        <w:jc w:val="both"/>
      </w:pPr>
      <w:r w:rsidRPr="00F86DEB">
        <w:t xml:space="preserve">iii. </w:t>
      </w:r>
      <w:r>
        <w:tab/>
      </w:r>
      <w:r w:rsidRPr="00F86DEB">
        <w:t xml:space="preserve">accept written nominations for a vacant position on the Board of Directors any time prior to </w:t>
      </w:r>
      <w:r w:rsidRPr="00F86DEB">
        <w:rPr>
          <w:color w:val="FF0000"/>
        </w:rPr>
        <w:t xml:space="preserve">ten (10) </w:t>
      </w:r>
      <w:r>
        <w:rPr>
          <w:color w:val="FF0000"/>
        </w:rPr>
        <w:t xml:space="preserve">[revise as necessary] </w:t>
      </w:r>
      <w:r w:rsidRPr="00F86DEB">
        <w:t xml:space="preserve">business days before the holding of annual elections at the annual general meeting; </w:t>
      </w:r>
    </w:p>
    <w:p w14:paraId="58E0F257" w14:textId="77777777" w:rsidR="00F86DEB" w:rsidRPr="00F86DEB" w:rsidRDefault="00F86DEB" w:rsidP="00F86DEB">
      <w:pPr>
        <w:pStyle w:val="NoSpacing"/>
        <w:tabs>
          <w:tab w:val="left" w:pos="1276"/>
        </w:tabs>
        <w:ind w:left="1276" w:hanging="283"/>
        <w:jc w:val="both"/>
      </w:pPr>
    </w:p>
    <w:p w14:paraId="48BDDE3A" w14:textId="572BE8BF" w:rsidR="00F86DEB" w:rsidRPr="00F86DEB" w:rsidRDefault="00F86DEB" w:rsidP="00F86DEB">
      <w:pPr>
        <w:pStyle w:val="NoSpacing"/>
        <w:tabs>
          <w:tab w:val="left" w:pos="1276"/>
        </w:tabs>
        <w:ind w:left="1276" w:hanging="283"/>
        <w:jc w:val="both"/>
      </w:pPr>
      <w:r w:rsidRPr="00F86DEB">
        <w:t xml:space="preserve">iv. </w:t>
      </w:r>
      <w:r>
        <w:tab/>
      </w:r>
      <w:r w:rsidRPr="00F86DEB">
        <w:t xml:space="preserve">select candidates from among the nominees for the slate of Directors with the following criteria: </w:t>
      </w:r>
    </w:p>
    <w:p w14:paraId="064D94A3" w14:textId="77777777" w:rsidR="00604DCD" w:rsidRPr="00604DCD" w:rsidRDefault="00604DCD" w:rsidP="00604DCD">
      <w:pPr>
        <w:autoSpaceDE w:val="0"/>
        <w:autoSpaceDN w:val="0"/>
        <w:adjustRightInd w:val="0"/>
        <w:rPr>
          <w:rFonts w:ascii="Times New Roman" w:eastAsiaTheme="minorHAnsi" w:hAnsi="Times New Roman" w:cs="Times New Roman"/>
          <w:color w:val="000000"/>
          <w:sz w:val="24"/>
          <w:szCs w:val="24"/>
          <w:lang w:eastAsia="en-US"/>
        </w:rPr>
      </w:pPr>
    </w:p>
    <w:p w14:paraId="694BEE94" w14:textId="189AD73A" w:rsidR="00604DCD" w:rsidRPr="00604DCD" w:rsidRDefault="00604DCD" w:rsidP="00604DCD">
      <w:pPr>
        <w:pStyle w:val="NoSpacing"/>
        <w:numPr>
          <w:ilvl w:val="0"/>
          <w:numId w:val="3"/>
        </w:numPr>
        <w:tabs>
          <w:tab w:val="left" w:pos="1560"/>
        </w:tabs>
        <w:ind w:left="1560" w:hanging="284"/>
        <w:jc w:val="both"/>
      </w:pPr>
      <w:r w:rsidRPr="00604DCD">
        <w:t xml:space="preserve">to the greatest extent possible, candidates shall be representative of the following priority groups: </w:t>
      </w:r>
      <w:r w:rsidR="00971E1C">
        <w:rPr>
          <w:color w:val="FF0000"/>
        </w:rPr>
        <w:t>[insert as appropriate]</w:t>
      </w:r>
      <w:r w:rsidRPr="00604DCD">
        <w:t xml:space="preserve">; </w:t>
      </w:r>
    </w:p>
    <w:p w14:paraId="210C9AE7" w14:textId="77777777" w:rsidR="00604DCD" w:rsidRPr="00604DCD" w:rsidRDefault="00604DCD" w:rsidP="00604DCD">
      <w:pPr>
        <w:pStyle w:val="NoSpacing"/>
        <w:tabs>
          <w:tab w:val="left" w:pos="1560"/>
        </w:tabs>
        <w:ind w:left="1560" w:hanging="284"/>
        <w:jc w:val="both"/>
      </w:pPr>
    </w:p>
    <w:p w14:paraId="7B9F6269" w14:textId="6599EF87" w:rsidR="00604DCD" w:rsidRPr="00604DCD" w:rsidRDefault="00604DCD" w:rsidP="00604DCD">
      <w:pPr>
        <w:pStyle w:val="NoSpacing"/>
        <w:numPr>
          <w:ilvl w:val="0"/>
          <w:numId w:val="3"/>
        </w:numPr>
        <w:tabs>
          <w:tab w:val="left" w:pos="1560"/>
        </w:tabs>
        <w:ind w:left="1560" w:hanging="284"/>
        <w:jc w:val="both"/>
      </w:pPr>
      <w:r w:rsidRPr="00604DCD">
        <w:t xml:space="preserve">a candidate’s country of origin and other factors related to geography will be considered to ensure that the slate of candidates for directorship represent the diverse community served by </w:t>
      </w:r>
      <w:r w:rsidR="00C24F8C" w:rsidRPr="007F0488">
        <w:rPr>
          <w:rFonts w:cstheme="minorHAnsi"/>
          <w:color w:val="FF0000"/>
        </w:rPr>
        <w:t>[name of the Organisation]</w:t>
      </w:r>
      <w:r w:rsidRPr="00604DCD">
        <w:t>; and</w:t>
      </w:r>
      <w:r w:rsidR="00C24F8C">
        <w:t>,</w:t>
      </w:r>
    </w:p>
    <w:p w14:paraId="1D69FF3F" w14:textId="77777777" w:rsidR="00604DCD" w:rsidRDefault="00604DCD" w:rsidP="00604DCD">
      <w:pPr>
        <w:pStyle w:val="NoSpacing"/>
        <w:tabs>
          <w:tab w:val="left" w:pos="1560"/>
        </w:tabs>
        <w:ind w:left="1560" w:hanging="284"/>
        <w:jc w:val="both"/>
      </w:pPr>
    </w:p>
    <w:p w14:paraId="11DC46EA" w14:textId="02D1F3EE" w:rsidR="00604DCD" w:rsidRPr="00604DCD" w:rsidRDefault="00604DCD" w:rsidP="00604DCD">
      <w:pPr>
        <w:pStyle w:val="NoSpacing"/>
        <w:numPr>
          <w:ilvl w:val="0"/>
          <w:numId w:val="3"/>
        </w:numPr>
        <w:tabs>
          <w:tab w:val="left" w:pos="1560"/>
        </w:tabs>
        <w:ind w:left="1560" w:hanging="284"/>
        <w:jc w:val="both"/>
      </w:pPr>
      <w:r w:rsidRPr="002862F4">
        <w:rPr>
          <w:color w:val="FF0000"/>
        </w:rPr>
        <w:t>women</w:t>
      </w:r>
      <w:r w:rsidRPr="00604DCD">
        <w:t xml:space="preserve"> </w:t>
      </w:r>
      <w:r w:rsidR="002862F4">
        <w:rPr>
          <w:color w:val="FF0000"/>
        </w:rPr>
        <w:t xml:space="preserve">[revise as necessary] </w:t>
      </w:r>
      <w:r w:rsidRPr="00604DCD">
        <w:t>with experience in community development, social justice, anti-racism, political, and financial matters will receive favourable consideration.</w:t>
      </w:r>
    </w:p>
    <w:p w14:paraId="79F18B6E" w14:textId="427EE49C" w:rsidR="00252F48" w:rsidRDefault="00252F48" w:rsidP="00154912">
      <w:pPr>
        <w:pStyle w:val="NoSpacing"/>
      </w:pPr>
    </w:p>
    <w:p w14:paraId="05373A19" w14:textId="18B12FE2" w:rsidR="0078314A" w:rsidRPr="0078314A" w:rsidRDefault="0078314A" w:rsidP="0078314A">
      <w:pPr>
        <w:pStyle w:val="NoSpacing"/>
        <w:tabs>
          <w:tab w:val="left" w:pos="1276"/>
        </w:tabs>
        <w:ind w:left="1276" w:hanging="283"/>
        <w:jc w:val="both"/>
      </w:pPr>
      <w:r>
        <w:t xml:space="preserve">v. </w:t>
      </w:r>
      <w:r>
        <w:tab/>
      </w:r>
      <w:proofErr w:type="gramStart"/>
      <w:r w:rsidRPr="0078314A">
        <w:t>screen</w:t>
      </w:r>
      <w:proofErr w:type="gramEnd"/>
      <w:r w:rsidRPr="0078314A">
        <w:t xml:space="preserve"> all persons to be appointed or elected to the Board of Directors using the above-noted criteria; and</w:t>
      </w:r>
      <w:r>
        <w:t>,</w:t>
      </w:r>
    </w:p>
    <w:p w14:paraId="32BC7DBE" w14:textId="77777777" w:rsidR="0078314A" w:rsidRPr="0078314A" w:rsidRDefault="0078314A" w:rsidP="0078314A">
      <w:pPr>
        <w:pStyle w:val="NoSpacing"/>
        <w:tabs>
          <w:tab w:val="left" w:pos="1276"/>
        </w:tabs>
        <w:ind w:left="1276" w:hanging="283"/>
        <w:jc w:val="both"/>
      </w:pPr>
    </w:p>
    <w:p w14:paraId="04309F65" w14:textId="6086AE77" w:rsidR="0078314A" w:rsidRPr="0078314A" w:rsidRDefault="0078314A" w:rsidP="0078314A">
      <w:pPr>
        <w:pStyle w:val="NoSpacing"/>
        <w:tabs>
          <w:tab w:val="left" w:pos="1276"/>
        </w:tabs>
        <w:ind w:left="1276" w:hanging="283"/>
        <w:jc w:val="both"/>
      </w:pPr>
      <w:r w:rsidRPr="0078314A">
        <w:t xml:space="preserve">vi. </w:t>
      </w:r>
      <w:r>
        <w:tab/>
      </w:r>
      <w:r w:rsidRPr="0078314A">
        <w:t xml:space="preserve">invite, in their sole discretion, prospective Board members to attend meeting(s) of the Directors or committees as observers to assist in orienting/recruiting the prospects to join the Board of Directors. </w:t>
      </w:r>
    </w:p>
    <w:p w14:paraId="19151302" w14:textId="58870180" w:rsidR="00252F48" w:rsidRDefault="00252F48" w:rsidP="00154912">
      <w:pPr>
        <w:pStyle w:val="NoSpacing"/>
      </w:pPr>
    </w:p>
    <w:p w14:paraId="4E517A2B" w14:textId="66486F16" w:rsidR="00252F48" w:rsidRPr="0078314A" w:rsidRDefault="0078314A" w:rsidP="0078314A">
      <w:pPr>
        <w:pStyle w:val="NoSpacing"/>
        <w:tabs>
          <w:tab w:val="left" w:pos="709"/>
        </w:tabs>
        <w:ind w:left="709" w:hanging="709"/>
      </w:pPr>
      <w:r>
        <w:t>16.8</w:t>
      </w:r>
      <w:r>
        <w:tab/>
      </w:r>
      <w:r w:rsidRPr="000C5EE1">
        <w:rPr>
          <w:b/>
          <w:bCs/>
        </w:rPr>
        <w:t>Policy Issues and Review Committee</w:t>
      </w:r>
      <w:r w:rsidRPr="0078314A">
        <w:rPr>
          <w:b/>
          <w:bCs/>
        </w:rPr>
        <w:t>:</w:t>
      </w:r>
    </w:p>
    <w:p w14:paraId="7AEE56C9" w14:textId="248446AC" w:rsidR="00252F48" w:rsidRDefault="00252F48" w:rsidP="00154912">
      <w:pPr>
        <w:pStyle w:val="NoSpacing"/>
      </w:pPr>
    </w:p>
    <w:p w14:paraId="4C1DCA88" w14:textId="737F5EA6" w:rsidR="00B54F5E" w:rsidRDefault="00B54F5E" w:rsidP="00B54F5E">
      <w:pPr>
        <w:ind w:left="709"/>
        <w:rPr>
          <w:sz w:val="22"/>
          <w:szCs w:val="22"/>
        </w:rPr>
      </w:pPr>
      <w:r w:rsidRPr="00B54F5E">
        <w:rPr>
          <w:sz w:val="22"/>
          <w:szCs w:val="22"/>
        </w:rPr>
        <w:t>The Policy Issues and Review Committee shall:</w:t>
      </w:r>
    </w:p>
    <w:p w14:paraId="785EF785" w14:textId="77777777" w:rsidR="00B54F5E" w:rsidRPr="00B54F5E" w:rsidRDefault="00B54F5E" w:rsidP="00B54F5E">
      <w:pPr>
        <w:ind w:left="709"/>
        <w:rPr>
          <w:sz w:val="22"/>
          <w:szCs w:val="22"/>
        </w:rPr>
      </w:pPr>
    </w:p>
    <w:p w14:paraId="2DEFB0BA" w14:textId="6E4A94D6" w:rsidR="00B54F5E" w:rsidRDefault="00B54F5E" w:rsidP="00B54F5E">
      <w:pPr>
        <w:pStyle w:val="NoSpacing"/>
        <w:tabs>
          <w:tab w:val="left" w:pos="993"/>
        </w:tabs>
        <w:ind w:left="993" w:hanging="284"/>
        <w:jc w:val="both"/>
      </w:pPr>
      <w:r>
        <w:t xml:space="preserve">a. </w:t>
      </w:r>
      <w:r>
        <w:tab/>
        <w:t xml:space="preserve">be composed of at least three (3) directors and at least one (1) employee </w:t>
      </w:r>
      <w:proofErr w:type="gramStart"/>
      <w:r>
        <w:t>representative;</w:t>
      </w:r>
      <w:proofErr w:type="gramEnd"/>
    </w:p>
    <w:p w14:paraId="5A9311E9" w14:textId="5674B499" w:rsidR="00B54F5E" w:rsidRDefault="00B54F5E" w:rsidP="00B54F5E">
      <w:pPr>
        <w:pStyle w:val="NoSpacing"/>
        <w:tabs>
          <w:tab w:val="left" w:pos="993"/>
        </w:tabs>
        <w:ind w:left="993" w:hanging="284"/>
        <w:jc w:val="both"/>
      </w:pPr>
      <w:r>
        <w:t xml:space="preserve">b. </w:t>
      </w:r>
      <w:r>
        <w:tab/>
        <w:t xml:space="preserve">act as an advisory body to the Board on all policy issues relating to </w:t>
      </w:r>
      <w:r w:rsidRPr="007F0488">
        <w:rPr>
          <w:rFonts w:cstheme="minorHAnsi"/>
          <w:color w:val="FF0000"/>
        </w:rPr>
        <w:t>[name of the Organisation]</w:t>
      </w:r>
      <w:r>
        <w:t xml:space="preserve">, excluding those within the mandate of the Directors’ Development/Recruitment </w:t>
      </w:r>
      <w:proofErr w:type="gramStart"/>
      <w:r>
        <w:t>Committee;</w:t>
      </w:r>
      <w:proofErr w:type="gramEnd"/>
    </w:p>
    <w:p w14:paraId="5722FA8C" w14:textId="2B00CDF8" w:rsidR="00B54F5E" w:rsidRDefault="00B54F5E" w:rsidP="00B54F5E">
      <w:pPr>
        <w:pStyle w:val="NoSpacing"/>
        <w:tabs>
          <w:tab w:val="left" w:pos="993"/>
        </w:tabs>
        <w:ind w:left="993" w:hanging="284"/>
        <w:jc w:val="both"/>
      </w:pPr>
      <w:r>
        <w:t xml:space="preserve">c. </w:t>
      </w:r>
      <w:r>
        <w:tab/>
      </w:r>
      <w:proofErr w:type="gramStart"/>
      <w:r>
        <w:t>review</w:t>
      </w:r>
      <w:proofErr w:type="gramEnd"/>
      <w:r>
        <w:t xml:space="preserve"> existing policies to ensure that they are consistent with </w:t>
      </w:r>
      <w:r w:rsidRPr="007F0488">
        <w:rPr>
          <w:rFonts w:cstheme="minorHAnsi"/>
          <w:color w:val="FF0000"/>
        </w:rPr>
        <w:t>[name of the Organisation]</w:t>
      </w:r>
      <w:r>
        <w:t>’s mandate;</w:t>
      </w:r>
    </w:p>
    <w:p w14:paraId="4358C001" w14:textId="2064FCDF" w:rsidR="00B54F5E" w:rsidRDefault="00B54F5E" w:rsidP="00B54F5E">
      <w:pPr>
        <w:pStyle w:val="NoSpacing"/>
        <w:tabs>
          <w:tab w:val="left" w:pos="993"/>
        </w:tabs>
        <w:ind w:left="993" w:hanging="284"/>
        <w:jc w:val="both"/>
      </w:pPr>
      <w:r>
        <w:t xml:space="preserve">d. </w:t>
      </w:r>
      <w:r>
        <w:tab/>
        <w:t>at appropriate intervals and on its own initiative, propose and develop new policies for Board consideration as necessary; and,</w:t>
      </w:r>
    </w:p>
    <w:p w14:paraId="0197EC76" w14:textId="5D45BC78" w:rsidR="00252F48" w:rsidRDefault="00B54F5E" w:rsidP="00B54F5E">
      <w:pPr>
        <w:pStyle w:val="NoSpacing"/>
        <w:tabs>
          <w:tab w:val="left" w:pos="993"/>
        </w:tabs>
        <w:ind w:left="993" w:hanging="284"/>
        <w:jc w:val="both"/>
      </w:pPr>
      <w:r>
        <w:t xml:space="preserve">e. </w:t>
      </w:r>
      <w:r>
        <w:tab/>
      </w:r>
      <w:proofErr w:type="gramStart"/>
      <w:r>
        <w:t>receive</w:t>
      </w:r>
      <w:proofErr w:type="gramEnd"/>
      <w:r>
        <w:t>, review and advise the Board on policy issues put before it by the Executive Director.</w:t>
      </w:r>
    </w:p>
    <w:p w14:paraId="73651C76" w14:textId="77777777" w:rsidR="00252F48" w:rsidRDefault="00252F48" w:rsidP="00154912">
      <w:pPr>
        <w:pStyle w:val="NoSpacing"/>
      </w:pPr>
    </w:p>
    <w:p w14:paraId="111B2153" w14:textId="77777777" w:rsidR="004A3747" w:rsidRPr="004A3747" w:rsidRDefault="004A3747" w:rsidP="004A3747">
      <w:pPr>
        <w:pStyle w:val="NoSpacing"/>
        <w:jc w:val="center"/>
        <w:rPr>
          <w:b/>
          <w:bCs/>
        </w:rPr>
      </w:pPr>
      <w:r w:rsidRPr="004A3747">
        <w:rPr>
          <w:b/>
          <w:bCs/>
        </w:rPr>
        <w:t>ARTICLE 17</w:t>
      </w:r>
    </w:p>
    <w:p w14:paraId="1C5CBDFA" w14:textId="4555F8D0" w:rsidR="00BA2D12" w:rsidRPr="004A3747" w:rsidRDefault="004A3747" w:rsidP="004A3747">
      <w:pPr>
        <w:pStyle w:val="NoSpacing"/>
        <w:jc w:val="center"/>
        <w:rPr>
          <w:b/>
          <w:bCs/>
        </w:rPr>
      </w:pPr>
      <w:r w:rsidRPr="004A3747">
        <w:rPr>
          <w:b/>
          <w:bCs/>
        </w:rPr>
        <w:t>INDEMNIFICATION AND INSURANCE</w:t>
      </w:r>
    </w:p>
    <w:p w14:paraId="213EC6DD" w14:textId="07C22AF5" w:rsidR="004A3747" w:rsidRPr="004A3747" w:rsidRDefault="004A3747" w:rsidP="004A3747">
      <w:pPr>
        <w:tabs>
          <w:tab w:val="left" w:pos="709"/>
        </w:tabs>
        <w:ind w:left="709" w:hanging="709"/>
        <w:jc w:val="both"/>
        <w:rPr>
          <w:sz w:val="22"/>
          <w:szCs w:val="22"/>
          <w:lang w:eastAsia="en-US"/>
        </w:rPr>
      </w:pPr>
      <w:r w:rsidRPr="004A3747">
        <w:rPr>
          <w:sz w:val="22"/>
          <w:szCs w:val="22"/>
          <w:lang w:eastAsia="en-US"/>
        </w:rPr>
        <w:lastRenderedPageBreak/>
        <w:t xml:space="preserve">17.1 </w:t>
      </w:r>
      <w:r>
        <w:rPr>
          <w:sz w:val="22"/>
          <w:szCs w:val="22"/>
          <w:lang w:eastAsia="en-US"/>
        </w:rPr>
        <w:tab/>
      </w:r>
      <w:r w:rsidRPr="004A3747">
        <w:rPr>
          <w:sz w:val="22"/>
          <w:szCs w:val="22"/>
          <w:lang w:eastAsia="en-US"/>
        </w:rPr>
        <w:t xml:space="preserve">Every duly elected or appointed director and officer of </w:t>
      </w:r>
      <w:r w:rsidRPr="003E288E">
        <w:rPr>
          <w:rFonts w:cstheme="minorHAnsi"/>
          <w:color w:val="FF0000"/>
          <w:sz w:val="22"/>
          <w:szCs w:val="22"/>
        </w:rPr>
        <w:t>[name of the Organisation]</w:t>
      </w:r>
      <w:r w:rsidRPr="003E288E">
        <w:rPr>
          <w:sz w:val="24"/>
          <w:szCs w:val="24"/>
          <w:lang w:eastAsia="en-US"/>
        </w:rPr>
        <w:t xml:space="preserve"> </w:t>
      </w:r>
      <w:r w:rsidRPr="004A3747">
        <w:rPr>
          <w:sz w:val="22"/>
          <w:szCs w:val="22"/>
          <w:lang w:eastAsia="en-US"/>
        </w:rPr>
        <w:t xml:space="preserve">and </w:t>
      </w:r>
      <w:r>
        <w:rPr>
          <w:sz w:val="22"/>
          <w:szCs w:val="22"/>
          <w:lang w:eastAsia="en-US"/>
        </w:rPr>
        <w:t>his/</w:t>
      </w:r>
      <w:r w:rsidRPr="004A3747">
        <w:rPr>
          <w:sz w:val="22"/>
          <w:szCs w:val="22"/>
          <w:lang w:eastAsia="en-US"/>
        </w:rPr>
        <w:t>her heirs, executors,</w:t>
      </w:r>
      <w:r>
        <w:rPr>
          <w:sz w:val="22"/>
          <w:szCs w:val="22"/>
          <w:lang w:eastAsia="en-US"/>
        </w:rPr>
        <w:t xml:space="preserve"> </w:t>
      </w:r>
      <w:r w:rsidRPr="004A3747">
        <w:rPr>
          <w:sz w:val="22"/>
          <w:szCs w:val="22"/>
          <w:lang w:eastAsia="en-US"/>
        </w:rPr>
        <w:t>administrators and other legal personal representatives may from time to time be indemnified and saved</w:t>
      </w:r>
      <w:r>
        <w:rPr>
          <w:sz w:val="22"/>
          <w:szCs w:val="22"/>
          <w:lang w:eastAsia="en-US"/>
        </w:rPr>
        <w:t xml:space="preserve"> </w:t>
      </w:r>
      <w:r w:rsidRPr="004A3747">
        <w:rPr>
          <w:sz w:val="22"/>
          <w:szCs w:val="22"/>
          <w:lang w:eastAsia="en-US"/>
        </w:rPr>
        <w:t xml:space="preserve">harmless by </w:t>
      </w:r>
      <w:r w:rsidRPr="003E288E">
        <w:rPr>
          <w:rFonts w:cstheme="minorHAnsi"/>
          <w:color w:val="FF0000"/>
          <w:sz w:val="22"/>
          <w:szCs w:val="22"/>
        </w:rPr>
        <w:t xml:space="preserve">[name of the Organisation] </w:t>
      </w:r>
      <w:r w:rsidRPr="004A3747">
        <w:rPr>
          <w:sz w:val="22"/>
          <w:szCs w:val="22"/>
          <w:lang w:eastAsia="en-US"/>
        </w:rPr>
        <w:t>from any liability and all costs, charges, and expenses that s</w:t>
      </w:r>
      <w:r>
        <w:rPr>
          <w:sz w:val="22"/>
          <w:szCs w:val="22"/>
          <w:lang w:eastAsia="en-US"/>
        </w:rPr>
        <w:t>/</w:t>
      </w:r>
      <w:r w:rsidRPr="004A3747">
        <w:rPr>
          <w:sz w:val="22"/>
          <w:szCs w:val="22"/>
          <w:lang w:eastAsia="en-US"/>
        </w:rPr>
        <w:t>he incurs for any</w:t>
      </w:r>
      <w:r>
        <w:rPr>
          <w:sz w:val="22"/>
          <w:szCs w:val="22"/>
          <w:lang w:eastAsia="en-US"/>
        </w:rPr>
        <w:t xml:space="preserve"> </w:t>
      </w:r>
      <w:r w:rsidRPr="004A3747">
        <w:rPr>
          <w:sz w:val="22"/>
          <w:szCs w:val="22"/>
          <w:lang w:eastAsia="en-US"/>
        </w:rPr>
        <w:t xml:space="preserve">action, suit or proceeding that is proposed or commenced against </w:t>
      </w:r>
      <w:r>
        <w:rPr>
          <w:sz w:val="22"/>
          <w:szCs w:val="22"/>
          <w:lang w:eastAsia="en-US"/>
        </w:rPr>
        <w:t>him/</w:t>
      </w:r>
      <w:r w:rsidRPr="004A3747">
        <w:rPr>
          <w:sz w:val="22"/>
          <w:szCs w:val="22"/>
          <w:lang w:eastAsia="en-US"/>
        </w:rPr>
        <w:t>her for anything done or permitted</w:t>
      </w:r>
      <w:r>
        <w:rPr>
          <w:sz w:val="22"/>
          <w:szCs w:val="22"/>
          <w:lang w:eastAsia="en-US"/>
        </w:rPr>
        <w:t xml:space="preserve"> </w:t>
      </w:r>
      <w:r w:rsidRPr="004A3747">
        <w:rPr>
          <w:sz w:val="22"/>
          <w:szCs w:val="22"/>
          <w:lang w:eastAsia="en-US"/>
        </w:rPr>
        <w:t xml:space="preserve">by </w:t>
      </w:r>
      <w:r>
        <w:rPr>
          <w:sz w:val="22"/>
          <w:szCs w:val="22"/>
          <w:lang w:eastAsia="en-US"/>
        </w:rPr>
        <w:t>him/</w:t>
      </w:r>
      <w:r w:rsidRPr="004A3747">
        <w:rPr>
          <w:sz w:val="22"/>
          <w:szCs w:val="22"/>
          <w:lang w:eastAsia="en-US"/>
        </w:rPr>
        <w:t xml:space="preserve">her in the execution of the duties of </w:t>
      </w:r>
      <w:r>
        <w:rPr>
          <w:sz w:val="22"/>
          <w:szCs w:val="22"/>
          <w:lang w:eastAsia="en-US"/>
        </w:rPr>
        <w:t>his/</w:t>
      </w:r>
      <w:r w:rsidRPr="004A3747">
        <w:rPr>
          <w:sz w:val="22"/>
          <w:szCs w:val="22"/>
          <w:lang w:eastAsia="en-US"/>
        </w:rPr>
        <w:t xml:space="preserve">her office, excepting those occasioned by </w:t>
      </w:r>
      <w:r>
        <w:rPr>
          <w:sz w:val="22"/>
          <w:szCs w:val="22"/>
          <w:lang w:eastAsia="en-US"/>
        </w:rPr>
        <w:t>his/</w:t>
      </w:r>
      <w:r w:rsidRPr="004A3747">
        <w:rPr>
          <w:sz w:val="22"/>
          <w:szCs w:val="22"/>
          <w:lang w:eastAsia="en-US"/>
        </w:rPr>
        <w:t>her wilful neglect or</w:t>
      </w:r>
      <w:r>
        <w:rPr>
          <w:sz w:val="22"/>
          <w:szCs w:val="22"/>
          <w:lang w:eastAsia="en-US"/>
        </w:rPr>
        <w:t xml:space="preserve"> </w:t>
      </w:r>
      <w:r w:rsidRPr="004A3747">
        <w:rPr>
          <w:sz w:val="22"/>
          <w:szCs w:val="22"/>
          <w:lang w:eastAsia="en-US"/>
        </w:rPr>
        <w:t>criminal conduct.</w:t>
      </w:r>
    </w:p>
    <w:p w14:paraId="2AF91C9A" w14:textId="77777777" w:rsidR="003E288E" w:rsidRDefault="003E288E" w:rsidP="004A3747">
      <w:pPr>
        <w:tabs>
          <w:tab w:val="left" w:pos="709"/>
        </w:tabs>
        <w:ind w:left="709" w:hanging="709"/>
        <w:jc w:val="both"/>
        <w:rPr>
          <w:sz w:val="22"/>
          <w:szCs w:val="22"/>
          <w:lang w:eastAsia="en-US"/>
        </w:rPr>
      </w:pPr>
    </w:p>
    <w:p w14:paraId="4B09084F" w14:textId="11B02B20" w:rsidR="00737D15" w:rsidRPr="004A3747" w:rsidRDefault="004A3747" w:rsidP="004A3747">
      <w:pPr>
        <w:tabs>
          <w:tab w:val="left" w:pos="709"/>
        </w:tabs>
        <w:ind w:left="709" w:hanging="709"/>
        <w:jc w:val="both"/>
        <w:rPr>
          <w:sz w:val="22"/>
          <w:szCs w:val="22"/>
        </w:rPr>
      </w:pPr>
      <w:r w:rsidRPr="004A3747">
        <w:rPr>
          <w:sz w:val="22"/>
          <w:szCs w:val="22"/>
          <w:lang w:eastAsia="en-US"/>
        </w:rPr>
        <w:t xml:space="preserve">17.2 </w:t>
      </w:r>
      <w:r w:rsidR="003E288E">
        <w:rPr>
          <w:sz w:val="22"/>
          <w:szCs w:val="22"/>
          <w:lang w:eastAsia="en-US"/>
        </w:rPr>
        <w:tab/>
      </w:r>
      <w:r w:rsidR="003E288E" w:rsidRPr="003E288E">
        <w:rPr>
          <w:rFonts w:cstheme="minorHAnsi"/>
          <w:color w:val="FF0000"/>
          <w:sz w:val="22"/>
          <w:szCs w:val="22"/>
        </w:rPr>
        <w:t xml:space="preserve">[name of the Organisation] </w:t>
      </w:r>
      <w:r w:rsidRPr="004A3747">
        <w:rPr>
          <w:sz w:val="22"/>
          <w:szCs w:val="22"/>
          <w:lang w:eastAsia="en-US"/>
        </w:rPr>
        <w:t xml:space="preserve">shall purchase and maintain such insurance for the protection of the directors of </w:t>
      </w:r>
      <w:r w:rsidR="003E288E" w:rsidRPr="003E288E">
        <w:rPr>
          <w:rFonts w:cstheme="minorHAnsi"/>
          <w:color w:val="FF0000"/>
          <w:sz w:val="22"/>
          <w:szCs w:val="22"/>
        </w:rPr>
        <w:t>[name of the Organisation]</w:t>
      </w:r>
      <w:r w:rsidRPr="004A3747">
        <w:rPr>
          <w:sz w:val="22"/>
          <w:szCs w:val="22"/>
          <w:lang w:eastAsia="en-US"/>
        </w:rPr>
        <w:t>, as the Board may from time to time determine.</w:t>
      </w:r>
    </w:p>
    <w:p w14:paraId="2AE5300C" w14:textId="357104AB" w:rsidR="00737D15" w:rsidRDefault="00737D15" w:rsidP="00154912">
      <w:pPr>
        <w:pStyle w:val="NoSpacing"/>
      </w:pPr>
    </w:p>
    <w:p w14:paraId="6D00E368" w14:textId="77777777" w:rsidR="008B3CC0" w:rsidRPr="008B3CC0" w:rsidRDefault="008B3CC0" w:rsidP="008B3CC0">
      <w:pPr>
        <w:jc w:val="center"/>
        <w:rPr>
          <w:b/>
          <w:bCs/>
          <w:sz w:val="22"/>
          <w:szCs w:val="22"/>
        </w:rPr>
      </w:pPr>
      <w:r w:rsidRPr="008B3CC0">
        <w:rPr>
          <w:b/>
          <w:bCs/>
          <w:sz w:val="22"/>
          <w:szCs w:val="22"/>
        </w:rPr>
        <w:t>ARTICLE 18</w:t>
      </w:r>
    </w:p>
    <w:p w14:paraId="4BCCD276" w14:textId="4D8E8AC6" w:rsidR="00737D15" w:rsidRPr="008B3CC0" w:rsidRDefault="008B3CC0" w:rsidP="008B3CC0">
      <w:pPr>
        <w:jc w:val="center"/>
        <w:rPr>
          <w:b/>
          <w:bCs/>
          <w:sz w:val="22"/>
          <w:szCs w:val="22"/>
        </w:rPr>
      </w:pPr>
      <w:r w:rsidRPr="008B3CC0">
        <w:rPr>
          <w:b/>
          <w:bCs/>
          <w:sz w:val="22"/>
          <w:szCs w:val="22"/>
        </w:rPr>
        <w:t>EXECUTIVE DIRECTOR</w:t>
      </w:r>
    </w:p>
    <w:p w14:paraId="67023326" w14:textId="7AA687D0" w:rsidR="00737D15" w:rsidRDefault="00737D15" w:rsidP="00154912">
      <w:pPr>
        <w:pStyle w:val="NoSpacing"/>
      </w:pPr>
    </w:p>
    <w:p w14:paraId="61B52D79" w14:textId="38848754" w:rsidR="008B3CC0" w:rsidRPr="008B3CC0" w:rsidRDefault="008B3CC0" w:rsidP="008B3CC0">
      <w:pPr>
        <w:tabs>
          <w:tab w:val="left" w:pos="709"/>
        </w:tabs>
        <w:ind w:left="709" w:hanging="709"/>
        <w:jc w:val="both"/>
        <w:rPr>
          <w:sz w:val="22"/>
          <w:szCs w:val="22"/>
        </w:rPr>
      </w:pPr>
      <w:r w:rsidRPr="008B3CC0">
        <w:rPr>
          <w:sz w:val="22"/>
          <w:szCs w:val="22"/>
          <w:lang w:eastAsia="en-US"/>
        </w:rPr>
        <w:t xml:space="preserve">18. </w:t>
      </w:r>
      <w:r>
        <w:rPr>
          <w:sz w:val="22"/>
          <w:szCs w:val="22"/>
          <w:lang w:eastAsia="en-US"/>
        </w:rPr>
        <w:tab/>
      </w:r>
      <w:r w:rsidRPr="008B3CC0">
        <w:rPr>
          <w:sz w:val="22"/>
          <w:szCs w:val="22"/>
          <w:lang w:eastAsia="en-US"/>
        </w:rPr>
        <w:t>An Executive Director shall be appointed and shall be accountable to the Board as a whole. The</w:t>
      </w:r>
      <w:r>
        <w:rPr>
          <w:sz w:val="22"/>
          <w:szCs w:val="22"/>
          <w:lang w:eastAsia="en-US"/>
        </w:rPr>
        <w:t xml:space="preserve"> </w:t>
      </w:r>
      <w:r w:rsidRPr="008B3CC0">
        <w:rPr>
          <w:sz w:val="22"/>
          <w:szCs w:val="22"/>
          <w:lang w:eastAsia="en-US"/>
        </w:rPr>
        <w:t xml:space="preserve">Executive Director shall be responsible for the day-to-day operation of </w:t>
      </w:r>
      <w:r w:rsidRPr="003E288E">
        <w:rPr>
          <w:rFonts w:cstheme="minorHAnsi"/>
          <w:color w:val="FF0000"/>
          <w:sz w:val="22"/>
          <w:szCs w:val="22"/>
        </w:rPr>
        <w:t>[name of the Organisation]</w:t>
      </w:r>
      <w:r>
        <w:rPr>
          <w:rFonts w:cstheme="minorHAnsi"/>
          <w:color w:val="FF0000"/>
          <w:sz w:val="22"/>
          <w:szCs w:val="22"/>
        </w:rPr>
        <w:t xml:space="preserve"> </w:t>
      </w:r>
      <w:r w:rsidRPr="008B3CC0">
        <w:rPr>
          <w:sz w:val="22"/>
          <w:szCs w:val="22"/>
          <w:lang w:eastAsia="en-US"/>
        </w:rPr>
        <w:t>in accordance</w:t>
      </w:r>
      <w:r>
        <w:rPr>
          <w:sz w:val="22"/>
          <w:szCs w:val="22"/>
          <w:lang w:eastAsia="en-US"/>
        </w:rPr>
        <w:t xml:space="preserve"> </w:t>
      </w:r>
      <w:r w:rsidRPr="008B3CC0">
        <w:rPr>
          <w:sz w:val="22"/>
          <w:szCs w:val="22"/>
          <w:lang w:eastAsia="en-US"/>
        </w:rPr>
        <w:t xml:space="preserve">with the Mandate of </w:t>
      </w:r>
      <w:r w:rsidRPr="003E288E">
        <w:rPr>
          <w:rFonts w:cstheme="minorHAnsi"/>
          <w:color w:val="FF0000"/>
          <w:sz w:val="22"/>
          <w:szCs w:val="22"/>
        </w:rPr>
        <w:t>[name of the Organisation]</w:t>
      </w:r>
      <w:r w:rsidRPr="008B3CC0">
        <w:rPr>
          <w:sz w:val="22"/>
          <w:szCs w:val="22"/>
          <w:lang w:eastAsia="en-US"/>
        </w:rPr>
        <w:t>, guidelines established by government funder(s) and in accordance</w:t>
      </w:r>
      <w:r>
        <w:rPr>
          <w:sz w:val="22"/>
          <w:szCs w:val="22"/>
          <w:lang w:eastAsia="en-US"/>
        </w:rPr>
        <w:t xml:space="preserve"> </w:t>
      </w:r>
      <w:r w:rsidRPr="008B3CC0">
        <w:rPr>
          <w:sz w:val="22"/>
          <w:szCs w:val="22"/>
          <w:lang w:eastAsia="en-US"/>
        </w:rPr>
        <w:t xml:space="preserve">with </w:t>
      </w:r>
      <w:r w:rsidRPr="003E288E">
        <w:rPr>
          <w:rFonts w:cstheme="minorHAnsi"/>
          <w:color w:val="FF0000"/>
          <w:sz w:val="22"/>
          <w:szCs w:val="22"/>
        </w:rPr>
        <w:t>[name of the Organisation]</w:t>
      </w:r>
      <w:r w:rsidRPr="008B3CC0">
        <w:rPr>
          <w:sz w:val="22"/>
          <w:szCs w:val="22"/>
          <w:lang w:eastAsia="en-US"/>
        </w:rPr>
        <w:t>’s policies and job description determined from time-to-time by the Board of</w:t>
      </w:r>
      <w:r>
        <w:rPr>
          <w:sz w:val="22"/>
          <w:szCs w:val="22"/>
          <w:lang w:eastAsia="en-US"/>
        </w:rPr>
        <w:t xml:space="preserve"> </w:t>
      </w:r>
      <w:r w:rsidRPr="008B3CC0">
        <w:rPr>
          <w:sz w:val="22"/>
          <w:szCs w:val="22"/>
          <w:lang w:eastAsia="en-US"/>
        </w:rPr>
        <w:t>Directors.</w:t>
      </w:r>
    </w:p>
    <w:p w14:paraId="1CAED632" w14:textId="7A5BFE53" w:rsidR="008B3CC0" w:rsidRDefault="008B3CC0" w:rsidP="00154912">
      <w:pPr>
        <w:pStyle w:val="NoSpacing"/>
      </w:pPr>
    </w:p>
    <w:p w14:paraId="3F3DB779" w14:textId="0C51B47B" w:rsidR="00E81146" w:rsidRDefault="00E81146" w:rsidP="00E81146">
      <w:pPr>
        <w:ind w:left="709"/>
        <w:jc w:val="both"/>
        <w:rPr>
          <w:sz w:val="22"/>
          <w:szCs w:val="22"/>
          <w:lang w:eastAsia="en-US"/>
        </w:rPr>
      </w:pPr>
      <w:r w:rsidRPr="00E81146">
        <w:rPr>
          <w:sz w:val="22"/>
          <w:szCs w:val="22"/>
          <w:lang w:eastAsia="en-US"/>
        </w:rPr>
        <w:t>Notwithstanding the generality of the foregoing, the Executive Director shall be responsible for:</w:t>
      </w:r>
    </w:p>
    <w:p w14:paraId="35858C4E" w14:textId="77777777" w:rsidR="00E81146" w:rsidRPr="00E81146" w:rsidRDefault="00E81146" w:rsidP="00E81146">
      <w:pPr>
        <w:ind w:left="709"/>
        <w:jc w:val="both"/>
        <w:rPr>
          <w:sz w:val="22"/>
          <w:szCs w:val="22"/>
          <w:lang w:eastAsia="en-US"/>
        </w:rPr>
      </w:pPr>
    </w:p>
    <w:p w14:paraId="501E77B1" w14:textId="305CCFA6" w:rsidR="00E81146" w:rsidRPr="00E81146" w:rsidRDefault="00E81146" w:rsidP="00E81146">
      <w:pPr>
        <w:tabs>
          <w:tab w:val="left" w:pos="993"/>
        </w:tabs>
        <w:ind w:left="993" w:hanging="284"/>
        <w:jc w:val="both"/>
        <w:rPr>
          <w:sz w:val="22"/>
          <w:szCs w:val="22"/>
          <w:lang w:eastAsia="en-US"/>
        </w:rPr>
      </w:pPr>
      <w:r w:rsidRPr="00E81146">
        <w:rPr>
          <w:sz w:val="22"/>
          <w:szCs w:val="22"/>
          <w:lang w:eastAsia="en-US"/>
        </w:rPr>
        <w:t xml:space="preserve">a. </w:t>
      </w:r>
      <w:r>
        <w:rPr>
          <w:sz w:val="22"/>
          <w:szCs w:val="22"/>
          <w:lang w:eastAsia="en-US"/>
        </w:rPr>
        <w:tab/>
      </w:r>
      <w:r w:rsidRPr="00E81146">
        <w:rPr>
          <w:sz w:val="22"/>
          <w:szCs w:val="22"/>
          <w:lang w:eastAsia="en-US"/>
        </w:rPr>
        <w:t xml:space="preserve">making determination of the business needs of </w:t>
      </w:r>
      <w:r w:rsidRPr="003E288E">
        <w:rPr>
          <w:rFonts w:cstheme="minorHAnsi"/>
          <w:color w:val="FF0000"/>
          <w:sz w:val="22"/>
          <w:szCs w:val="22"/>
        </w:rPr>
        <w:t>[name of the Organisation]</w:t>
      </w:r>
      <w:r w:rsidRPr="00E81146">
        <w:rPr>
          <w:sz w:val="22"/>
          <w:szCs w:val="22"/>
          <w:lang w:eastAsia="en-US"/>
        </w:rPr>
        <w:t xml:space="preserve"> and authori</w:t>
      </w:r>
      <w:r>
        <w:rPr>
          <w:sz w:val="22"/>
          <w:szCs w:val="22"/>
          <w:lang w:eastAsia="en-US"/>
        </w:rPr>
        <w:t>s</w:t>
      </w:r>
      <w:r w:rsidRPr="00E81146">
        <w:rPr>
          <w:sz w:val="22"/>
          <w:szCs w:val="22"/>
          <w:lang w:eastAsia="en-US"/>
        </w:rPr>
        <w:t>e payment of monies</w:t>
      </w:r>
      <w:r>
        <w:rPr>
          <w:sz w:val="22"/>
          <w:szCs w:val="22"/>
          <w:lang w:eastAsia="en-US"/>
        </w:rPr>
        <w:t xml:space="preserve"> </w:t>
      </w:r>
      <w:r w:rsidRPr="00E81146">
        <w:rPr>
          <w:sz w:val="22"/>
          <w:szCs w:val="22"/>
          <w:lang w:eastAsia="en-US"/>
        </w:rPr>
        <w:t xml:space="preserve">for those </w:t>
      </w:r>
      <w:proofErr w:type="gramStart"/>
      <w:r w:rsidRPr="00E81146">
        <w:rPr>
          <w:sz w:val="22"/>
          <w:szCs w:val="22"/>
          <w:lang w:eastAsia="en-US"/>
        </w:rPr>
        <w:t>purpose;</w:t>
      </w:r>
      <w:proofErr w:type="gramEnd"/>
    </w:p>
    <w:p w14:paraId="3BE2B285" w14:textId="29CA455D" w:rsidR="00E81146" w:rsidRPr="00E81146" w:rsidRDefault="00E81146" w:rsidP="00E81146">
      <w:pPr>
        <w:tabs>
          <w:tab w:val="left" w:pos="993"/>
        </w:tabs>
        <w:ind w:left="993" w:hanging="284"/>
        <w:jc w:val="both"/>
        <w:rPr>
          <w:sz w:val="22"/>
          <w:szCs w:val="22"/>
          <w:lang w:eastAsia="en-US"/>
        </w:rPr>
      </w:pPr>
      <w:r w:rsidRPr="00E81146">
        <w:rPr>
          <w:sz w:val="22"/>
          <w:szCs w:val="22"/>
          <w:lang w:eastAsia="en-US"/>
        </w:rPr>
        <w:t xml:space="preserve">b. </w:t>
      </w:r>
      <w:r>
        <w:rPr>
          <w:sz w:val="22"/>
          <w:szCs w:val="22"/>
          <w:lang w:eastAsia="en-US"/>
        </w:rPr>
        <w:tab/>
      </w:r>
      <w:r w:rsidRPr="00E81146">
        <w:rPr>
          <w:sz w:val="22"/>
          <w:szCs w:val="22"/>
          <w:lang w:eastAsia="en-US"/>
        </w:rPr>
        <w:t xml:space="preserve">providing for the administration of the property of </w:t>
      </w:r>
      <w:r w:rsidRPr="003E288E">
        <w:rPr>
          <w:rFonts w:cstheme="minorHAnsi"/>
          <w:color w:val="FF0000"/>
          <w:sz w:val="22"/>
          <w:szCs w:val="22"/>
        </w:rPr>
        <w:t>[name of the Organisation]</w:t>
      </w:r>
      <w:r w:rsidRPr="00E81146">
        <w:rPr>
          <w:sz w:val="22"/>
          <w:szCs w:val="22"/>
          <w:lang w:eastAsia="en-US"/>
        </w:rPr>
        <w:t>, both structure and effects; and</w:t>
      </w:r>
      <w:r>
        <w:rPr>
          <w:sz w:val="22"/>
          <w:szCs w:val="22"/>
          <w:lang w:eastAsia="en-US"/>
        </w:rPr>
        <w:t>,</w:t>
      </w:r>
    </w:p>
    <w:p w14:paraId="36389EE7" w14:textId="0DB8FB9C" w:rsidR="008B3CC0" w:rsidRPr="00E81146" w:rsidRDefault="00E81146" w:rsidP="00E81146">
      <w:pPr>
        <w:tabs>
          <w:tab w:val="left" w:pos="993"/>
        </w:tabs>
        <w:ind w:left="993" w:hanging="284"/>
        <w:jc w:val="both"/>
        <w:rPr>
          <w:sz w:val="22"/>
          <w:szCs w:val="22"/>
        </w:rPr>
      </w:pPr>
      <w:r w:rsidRPr="00E81146">
        <w:rPr>
          <w:sz w:val="22"/>
          <w:szCs w:val="22"/>
          <w:lang w:eastAsia="en-US"/>
        </w:rPr>
        <w:t xml:space="preserve">c. </w:t>
      </w:r>
      <w:r>
        <w:rPr>
          <w:sz w:val="22"/>
          <w:szCs w:val="22"/>
          <w:lang w:eastAsia="en-US"/>
        </w:rPr>
        <w:tab/>
      </w:r>
      <w:r w:rsidRPr="00E81146">
        <w:rPr>
          <w:sz w:val="22"/>
          <w:szCs w:val="22"/>
          <w:lang w:eastAsia="en-US"/>
        </w:rPr>
        <w:t>in consultation with the Executive Committee of the Board, authori</w:t>
      </w:r>
      <w:r>
        <w:rPr>
          <w:sz w:val="22"/>
          <w:szCs w:val="22"/>
          <w:lang w:eastAsia="en-US"/>
        </w:rPr>
        <w:t>s</w:t>
      </w:r>
      <w:r w:rsidRPr="00E81146">
        <w:rPr>
          <w:sz w:val="22"/>
          <w:szCs w:val="22"/>
          <w:lang w:eastAsia="en-US"/>
        </w:rPr>
        <w:t>ing the employment and</w:t>
      </w:r>
      <w:r>
        <w:rPr>
          <w:sz w:val="22"/>
          <w:szCs w:val="22"/>
          <w:lang w:eastAsia="en-US"/>
        </w:rPr>
        <w:t xml:space="preserve"> </w:t>
      </w:r>
      <w:r w:rsidRPr="00E81146">
        <w:rPr>
          <w:sz w:val="22"/>
          <w:szCs w:val="22"/>
          <w:lang w:eastAsia="en-US"/>
        </w:rPr>
        <w:t xml:space="preserve">dismissal of all personnel of </w:t>
      </w:r>
      <w:r w:rsidRPr="003E288E">
        <w:rPr>
          <w:rFonts w:cstheme="minorHAnsi"/>
          <w:color w:val="FF0000"/>
          <w:sz w:val="22"/>
          <w:szCs w:val="22"/>
        </w:rPr>
        <w:t>[name of the Organisation]</w:t>
      </w:r>
      <w:r w:rsidRPr="00E81146">
        <w:rPr>
          <w:sz w:val="22"/>
          <w:szCs w:val="22"/>
          <w:lang w:eastAsia="en-US"/>
        </w:rPr>
        <w:t>, including the setting of salary levels and other terms</w:t>
      </w:r>
      <w:r>
        <w:rPr>
          <w:sz w:val="22"/>
          <w:szCs w:val="22"/>
          <w:lang w:eastAsia="en-US"/>
        </w:rPr>
        <w:t xml:space="preserve"> </w:t>
      </w:r>
      <w:r w:rsidRPr="00E81146">
        <w:rPr>
          <w:sz w:val="22"/>
          <w:szCs w:val="22"/>
          <w:lang w:eastAsia="en-US"/>
        </w:rPr>
        <w:t>and conditions of their employment.</w:t>
      </w:r>
    </w:p>
    <w:p w14:paraId="06ABF7C8" w14:textId="0E4D68B5" w:rsidR="00B54F5E" w:rsidRDefault="00B54F5E" w:rsidP="00154912">
      <w:pPr>
        <w:pStyle w:val="NoSpacing"/>
      </w:pPr>
    </w:p>
    <w:p w14:paraId="12696799" w14:textId="77777777" w:rsidR="00D9268C" w:rsidRPr="00D9268C" w:rsidRDefault="00D9268C" w:rsidP="00D9268C">
      <w:pPr>
        <w:jc w:val="center"/>
        <w:rPr>
          <w:b/>
          <w:bCs/>
          <w:sz w:val="22"/>
          <w:szCs w:val="22"/>
        </w:rPr>
      </w:pPr>
      <w:r w:rsidRPr="00D9268C">
        <w:rPr>
          <w:b/>
          <w:bCs/>
          <w:sz w:val="22"/>
          <w:szCs w:val="22"/>
        </w:rPr>
        <w:t>ARTICLE 19</w:t>
      </w:r>
    </w:p>
    <w:p w14:paraId="4AB6B24F" w14:textId="7E015760" w:rsidR="00B54F5E" w:rsidRPr="00D9268C" w:rsidRDefault="00D9268C" w:rsidP="00D9268C">
      <w:pPr>
        <w:jc w:val="center"/>
        <w:rPr>
          <w:b/>
          <w:bCs/>
          <w:sz w:val="22"/>
          <w:szCs w:val="22"/>
        </w:rPr>
      </w:pPr>
      <w:r w:rsidRPr="00D9268C">
        <w:rPr>
          <w:b/>
          <w:bCs/>
          <w:sz w:val="22"/>
          <w:szCs w:val="22"/>
        </w:rPr>
        <w:t>EXECUTION OF DOCUMENTS</w:t>
      </w:r>
    </w:p>
    <w:p w14:paraId="748B6385" w14:textId="2275DA35" w:rsidR="00B54F5E" w:rsidRDefault="00B54F5E" w:rsidP="00154912">
      <w:pPr>
        <w:pStyle w:val="NoSpacing"/>
      </w:pPr>
    </w:p>
    <w:p w14:paraId="25A9C2F5" w14:textId="720111AE" w:rsidR="00A90F0B" w:rsidRDefault="00A90F0B" w:rsidP="00E622F6">
      <w:pPr>
        <w:tabs>
          <w:tab w:val="left" w:pos="709"/>
        </w:tabs>
        <w:ind w:left="709" w:hanging="709"/>
        <w:jc w:val="both"/>
        <w:rPr>
          <w:sz w:val="22"/>
          <w:szCs w:val="22"/>
          <w:lang w:eastAsia="en-US"/>
        </w:rPr>
      </w:pPr>
      <w:r w:rsidRPr="00E622F6">
        <w:rPr>
          <w:sz w:val="22"/>
          <w:szCs w:val="22"/>
          <w:lang w:eastAsia="en-US"/>
        </w:rPr>
        <w:t xml:space="preserve">19.1 </w:t>
      </w:r>
      <w:r w:rsidR="00E622F6">
        <w:rPr>
          <w:sz w:val="22"/>
          <w:szCs w:val="22"/>
          <w:lang w:eastAsia="en-US"/>
        </w:rPr>
        <w:tab/>
      </w:r>
      <w:r w:rsidRPr="00E622F6">
        <w:rPr>
          <w:sz w:val="22"/>
          <w:szCs w:val="22"/>
          <w:lang w:eastAsia="en-US"/>
        </w:rPr>
        <w:t xml:space="preserve">Deeds, transfers, licences, contracts and engagements on behalf of </w:t>
      </w:r>
      <w:r w:rsidR="00E622F6" w:rsidRPr="003E288E">
        <w:rPr>
          <w:rFonts w:cstheme="minorHAnsi"/>
          <w:color w:val="FF0000"/>
          <w:sz w:val="22"/>
          <w:szCs w:val="22"/>
        </w:rPr>
        <w:t>[name of the Organisation]</w:t>
      </w:r>
      <w:r w:rsidRPr="00E622F6">
        <w:rPr>
          <w:sz w:val="22"/>
          <w:szCs w:val="22"/>
          <w:lang w:eastAsia="en-US"/>
        </w:rPr>
        <w:t>, excepting those</w:t>
      </w:r>
      <w:r w:rsidR="00E622F6">
        <w:rPr>
          <w:sz w:val="22"/>
          <w:szCs w:val="22"/>
          <w:lang w:eastAsia="en-US"/>
        </w:rPr>
        <w:t xml:space="preserve"> </w:t>
      </w:r>
      <w:r w:rsidRPr="00E622F6">
        <w:rPr>
          <w:sz w:val="22"/>
          <w:szCs w:val="22"/>
          <w:lang w:eastAsia="en-US"/>
        </w:rPr>
        <w:t>valued less than $5,000, shall be signed by any two of the President, the Vice-President and the</w:t>
      </w:r>
      <w:r w:rsidR="00E622F6">
        <w:rPr>
          <w:sz w:val="22"/>
          <w:szCs w:val="22"/>
          <w:lang w:eastAsia="en-US"/>
        </w:rPr>
        <w:t xml:space="preserve"> </w:t>
      </w:r>
      <w:r w:rsidRPr="00E622F6">
        <w:rPr>
          <w:sz w:val="22"/>
          <w:szCs w:val="22"/>
          <w:lang w:eastAsia="en-US"/>
        </w:rPr>
        <w:t>Secretary/Treasurer, and the Executive Director.</w:t>
      </w:r>
    </w:p>
    <w:p w14:paraId="2E102301" w14:textId="77777777" w:rsidR="00E622F6" w:rsidRPr="00E622F6" w:rsidRDefault="00E622F6" w:rsidP="00E622F6">
      <w:pPr>
        <w:tabs>
          <w:tab w:val="left" w:pos="709"/>
        </w:tabs>
        <w:ind w:left="709" w:hanging="709"/>
        <w:jc w:val="both"/>
        <w:rPr>
          <w:sz w:val="22"/>
          <w:szCs w:val="22"/>
          <w:lang w:eastAsia="en-US"/>
        </w:rPr>
      </w:pPr>
    </w:p>
    <w:p w14:paraId="69F12485" w14:textId="591B74B3" w:rsidR="00A90F0B" w:rsidRDefault="00A90F0B" w:rsidP="00E622F6">
      <w:pPr>
        <w:tabs>
          <w:tab w:val="left" w:pos="709"/>
        </w:tabs>
        <w:ind w:left="709" w:hanging="709"/>
        <w:jc w:val="both"/>
        <w:rPr>
          <w:sz w:val="22"/>
          <w:szCs w:val="22"/>
          <w:lang w:eastAsia="en-US"/>
        </w:rPr>
      </w:pPr>
      <w:r w:rsidRPr="00E622F6">
        <w:rPr>
          <w:sz w:val="22"/>
          <w:szCs w:val="22"/>
          <w:lang w:eastAsia="en-US"/>
        </w:rPr>
        <w:t xml:space="preserve">19.2 </w:t>
      </w:r>
      <w:r w:rsidR="00E622F6">
        <w:rPr>
          <w:sz w:val="22"/>
          <w:szCs w:val="22"/>
          <w:lang w:eastAsia="en-US"/>
        </w:rPr>
        <w:tab/>
      </w:r>
      <w:r w:rsidRPr="00E622F6">
        <w:rPr>
          <w:sz w:val="22"/>
          <w:szCs w:val="22"/>
          <w:lang w:eastAsia="en-US"/>
        </w:rPr>
        <w:t xml:space="preserve">Contracts in the ordinary course of the operations of </w:t>
      </w:r>
      <w:r w:rsidR="00E622F6" w:rsidRPr="003E288E">
        <w:rPr>
          <w:rFonts w:cstheme="minorHAnsi"/>
          <w:color w:val="FF0000"/>
          <w:sz w:val="22"/>
          <w:szCs w:val="22"/>
        </w:rPr>
        <w:t>[name of the Organisation]</w:t>
      </w:r>
      <w:r w:rsidR="00E622F6">
        <w:rPr>
          <w:rFonts w:cstheme="minorHAnsi"/>
          <w:color w:val="FF0000"/>
          <w:sz w:val="22"/>
          <w:szCs w:val="22"/>
        </w:rPr>
        <w:t xml:space="preserve"> </w:t>
      </w:r>
      <w:r w:rsidRPr="00E622F6">
        <w:rPr>
          <w:sz w:val="22"/>
          <w:szCs w:val="22"/>
          <w:lang w:eastAsia="en-US"/>
        </w:rPr>
        <w:t>may be entered into on behalf</w:t>
      </w:r>
      <w:r w:rsidR="00E622F6">
        <w:rPr>
          <w:sz w:val="22"/>
          <w:szCs w:val="22"/>
          <w:lang w:eastAsia="en-US"/>
        </w:rPr>
        <w:t xml:space="preserve"> </w:t>
      </w:r>
      <w:r w:rsidRPr="00E622F6">
        <w:rPr>
          <w:sz w:val="22"/>
          <w:szCs w:val="22"/>
          <w:lang w:eastAsia="en-US"/>
        </w:rPr>
        <w:t xml:space="preserve">of </w:t>
      </w:r>
      <w:r w:rsidR="00E622F6" w:rsidRPr="003E288E">
        <w:rPr>
          <w:rFonts w:cstheme="minorHAnsi"/>
          <w:color w:val="FF0000"/>
          <w:sz w:val="22"/>
          <w:szCs w:val="22"/>
        </w:rPr>
        <w:t>[name of the Organisation]</w:t>
      </w:r>
      <w:r w:rsidR="00E622F6">
        <w:rPr>
          <w:rFonts w:cstheme="minorHAnsi"/>
          <w:color w:val="FF0000"/>
          <w:sz w:val="22"/>
          <w:szCs w:val="22"/>
        </w:rPr>
        <w:t xml:space="preserve"> </w:t>
      </w:r>
      <w:r w:rsidRPr="00E622F6">
        <w:rPr>
          <w:sz w:val="22"/>
          <w:szCs w:val="22"/>
          <w:lang w:eastAsia="en-US"/>
        </w:rPr>
        <w:t>by any one of the President, Treasurer or the Executive Director, provided that, any</w:t>
      </w:r>
      <w:r w:rsidR="00E622F6">
        <w:rPr>
          <w:sz w:val="22"/>
          <w:szCs w:val="22"/>
          <w:lang w:eastAsia="en-US"/>
        </w:rPr>
        <w:t xml:space="preserve"> </w:t>
      </w:r>
      <w:r w:rsidRPr="00E622F6">
        <w:rPr>
          <w:sz w:val="22"/>
          <w:szCs w:val="22"/>
          <w:lang w:eastAsia="en-US"/>
        </w:rPr>
        <w:t xml:space="preserve">contract imposing obligations on </w:t>
      </w:r>
      <w:r w:rsidR="00E622F6" w:rsidRPr="003E288E">
        <w:rPr>
          <w:rFonts w:cstheme="minorHAnsi"/>
          <w:color w:val="FF0000"/>
          <w:sz w:val="22"/>
          <w:szCs w:val="22"/>
        </w:rPr>
        <w:t>[name of the Organisation]</w:t>
      </w:r>
      <w:r w:rsidR="00E622F6">
        <w:rPr>
          <w:rFonts w:cstheme="minorHAnsi"/>
          <w:color w:val="FF0000"/>
          <w:sz w:val="22"/>
          <w:szCs w:val="22"/>
        </w:rPr>
        <w:t xml:space="preserve"> </w:t>
      </w:r>
      <w:r w:rsidRPr="00E622F6">
        <w:rPr>
          <w:sz w:val="22"/>
          <w:szCs w:val="22"/>
          <w:lang w:eastAsia="en-US"/>
        </w:rPr>
        <w:t>in an amount of $5,000 or more, and renewals of</w:t>
      </w:r>
      <w:r w:rsidR="00E622F6">
        <w:rPr>
          <w:sz w:val="22"/>
          <w:szCs w:val="22"/>
          <w:lang w:eastAsia="en-US"/>
        </w:rPr>
        <w:t xml:space="preserve"> </w:t>
      </w:r>
      <w:r w:rsidRPr="00E622F6">
        <w:rPr>
          <w:sz w:val="22"/>
          <w:szCs w:val="22"/>
          <w:lang w:eastAsia="en-US"/>
        </w:rPr>
        <w:t xml:space="preserve">contracts which increase or decrease the obligations of </w:t>
      </w:r>
      <w:r w:rsidR="00E622F6" w:rsidRPr="003E288E">
        <w:rPr>
          <w:rFonts w:cstheme="minorHAnsi"/>
          <w:color w:val="FF0000"/>
          <w:sz w:val="22"/>
          <w:szCs w:val="22"/>
        </w:rPr>
        <w:t>[name of the Organisation]</w:t>
      </w:r>
      <w:r w:rsidR="00E622F6">
        <w:rPr>
          <w:rFonts w:cstheme="minorHAnsi"/>
          <w:color w:val="FF0000"/>
          <w:sz w:val="22"/>
          <w:szCs w:val="22"/>
        </w:rPr>
        <w:t xml:space="preserve"> </w:t>
      </w:r>
      <w:r w:rsidRPr="00E622F6">
        <w:rPr>
          <w:sz w:val="22"/>
          <w:szCs w:val="22"/>
          <w:lang w:eastAsia="en-US"/>
        </w:rPr>
        <w:t>by $5,000 or more shall require</w:t>
      </w:r>
      <w:r w:rsidR="00E622F6">
        <w:rPr>
          <w:sz w:val="22"/>
          <w:szCs w:val="22"/>
          <w:lang w:eastAsia="en-US"/>
        </w:rPr>
        <w:t xml:space="preserve"> </w:t>
      </w:r>
      <w:r w:rsidRPr="00E622F6">
        <w:rPr>
          <w:sz w:val="22"/>
          <w:szCs w:val="22"/>
          <w:lang w:eastAsia="en-US"/>
        </w:rPr>
        <w:t>prior approval by resolution of the Board.</w:t>
      </w:r>
    </w:p>
    <w:p w14:paraId="0D58E27A" w14:textId="77777777" w:rsidR="00E622F6" w:rsidRPr="00E622F6" w:rsidRDefault="00E622F6" w:rsidP="00E622F6">
      <w:pPr>
        <w:tabs>
          <w:tab w:val="left" w:pos="709"/>
        </w:tabs>
        <w:ind w:left="709" w:hanging="709"/>
        <w:jc w:val="both"/>
        <w:rPr>
          <w:sz w:val="22"/>
          <w:szCs w:val="22"/>
          <w:lang w:eastAsia="en-US"/>
        </w:rPr>
      </w:pPr>
    </w:p>
    <w:p w14:paraId="1E40E485" w14:textId="7018B934" w:rsidR="00B54F5E" w:rsidRPr="00E622F6" w:rsidRDefault="00A90F0B" w:rsidP="00E622F6">
      <w:pPr>
        <w:tabs>
          <w:tab w:val="left" w:pos="709"/>
        </w:tabs>
        <w:ind w:left="709" w:hanging="709"/>
        <w:jc w:val="both"/>
        <w:rPr>
          <w:sz w:val="22"/>
          <w:szCs w:val="22"/>
        </w:rPr>
      </w:pPr>
      <w:r w:rsidRPr="00E622F6">
        <w:rPr>
          <w:sz w:val="22"/>
          <w:szCs w:val="22"/>
          <w:lang w:eastAsia="en-US"/>
        </w:rPr>
        <w:t xml:space="preserve">19.3 </w:t>
      </w:r>
      <w:r w:rsidR="00E622F6">
        <w:rPr>
          <w:sz w:val="22"/>
          <w:szCs w:val="22"/>
          <w:lang w:eastAsia="en-US"/>
        </w:rPr>
        <w:tab/>
      </w:r>
      <w:r w:rsidRPr="00E622F6">
        <w:rPr>
          <w:sz w:val="22"/>
          <w:szCs w:val="22"/>
          <w:lang w:eastAsia="en-US"/>
        </w:rPr>
        <w:t>The President, or the Vice President or the Treasurer, or any person or persons from time to time</w:t>
      </w:r>
      <w:r w:rsidR="00E622F6">
        <w:rPr>
          <w:sz w:val="22"/>
          <w:szCs w:val="22"/>
          <w:lang w:eastAsia="en-US"/>
        </w:rPr>
        <w:t xml:space="preserve"> </w:t>
      </w:r>
      <w:r w:rsidRPr="00E622F6">
        <w:rPr>
          <w:sz w:val="22"/>
          <w:szCs w:val="22"/>
          <w:lang w:eastAsia="en-US"/>
        </w:rPr>
        <w:t>designated by the Board of Directors may transfer any and all shares, bonds or other securities from time</w:t>
      </w:r>
      <w:r w:rsidR="00E622F6">
        <w:rPr>
          <w:sz w:val="22"/>
          <w:szCs w:val="22"/>
          <w:lang w:eastAsia="en-US"/>
        </w:rPr>
        <w:t xml:space="preserve"> </w:t>
      </w:r>
      <w:r w:rsidRPr="00E622F6">
        <w:rPr>
          <w:sz w:val="22"/>
          <w:szCs w:val="22"/>
          <w:lang w:eastAsia="en-US"/>
        </w:rPr>
        <w:t xml:space="preserve">to time standing in the name of </w:t>
      </w:r>
      <w:r w:rsidR="00E622F6" w:rsidRPr="003E288E">
        <w:rPr>
          <w:rFonts w:cstheme="minorHAnsi"/>
          <w:color w:val="FF0000"/>
          <w:sz w:val="22"/>
          <w:szCs w:val="22"/>
        </w:rPr>
        <w:t>[name of the Organisation]</w:t>
      </w:r>
      <w:r w:rsidR="00E622F6">
        <w:rPr>
          <w:rFonts w:cstheme="minorHAnsi"/>
          <w:color w:val="FF0000"/>
          <w:sz w:val="22"/>
          <w:szCs w:val="22"/>
        </w:rPr>
        <w:t xml:space="preserve"> </w:t>
      </w:r>
      <w:r w:rsidRPr="00E622F6">
        <w:rPr>
          <w:sz w:val="22"/>
          <w:szCs w:val="22"/>
          <w:lang w:eastAsia="en-US"/>
        </w:rPr>
        <w:t>in its individual or any other capacity or as trustee or</w:t>
      </w:r>
      <w:r w:rsidR="00E622F6">
        <w:rPr>
          <w:sz w:val="22"/>
          <w:szCs w:val="22"/>
          <w:lang w:eastAsia="en-US"/>
        </w:rPr>
        <w:t xml:space="preserve"> </w:t>
      </w:r>
      <w:r w:rsidRPr="00E622F6">
        <w:rPr>
          <w:sz w:val="22"/>
          <w:szCs w:val="22"/>
          <w:lang w:eastAsia="en-US"/>
        </w:rPr>
        <w:t xml:space="preserve">otherwise and may accept in the name and on behalf of </w:t>
      </w:r>
      <w:r w:rsidR="00E622F6" w:rsidRPr="003E288E">
        <w:rPr>
          <w:rFonts w:cstheme="minorHAnsi"/>
          <w:color w:val="FF0000"/>
          <w:sz w:val="22"/>
          <w:szCs w:val="22"/>
        </w:rPr>
        <w:t>[name of the Organisation]</w:t>
      </w:r>
      <w:r w:rsidR="00E622F6">
        <w:rPr>
          <w:rFonts w:cstheme="minorHAnsi"/>
          <w:color w:val="FF0000"/>
          <w:sz w:val="22"/>
          <w:szCs w:val="22"/>
        </w:rPr>
        <w:t xml:space="preserve"> </w:t>
      </w:r>
      <w:r w:rsidRPr="00E622F6">
        <w:rPr>
          <w:sz w:val="22"/>
          <w:szCs w:val="22"/>
          <w:lang w:eastAsia="en-US"/>
        </w:rPr>
        <w:t>transfers of shares, bonds, or</w:t>
      </w:r>
      <w:r w:rsidR="00E622F6">
        <w:rPr>
          <w:sz w:val="22"/>
          <w:szCs w:val="22"/>
          <w:lang w:eastAsia="en-US"/>
        </w:rPr>
        <w:t xml:space="preserve"> </w:t>
      </w:r>
      <w:r w:rsidRPr="00E622F6">
        <w:rPr>
          <w:sz w:val="22"/>
          <w:szCs w:val="22"/>
          <w:lang w:eastAsia="en-US"/>
        </w:rPr>
        <w:t xml:space="preserve">other securities from time to time transferred to </w:t>
      </w:r>
      <w:r w:rsidR="00E622F6" w:rsidRPr="003E288E">
        <w:rPr>
          <w:rFonts w:cstheme="minorHAnsi"/>
          <w:color w:val="FF0000"/>
          <w:sz w:val="22"/>
          <w:szCs w:val="22"/>
        </w:rPr>
        <w:t>[name of the Organisation]</w:t>
      </w:r>
      <w:r w:rsidRPr="00E622F6">
        <w:rPr>
          <w:sz w:val="22"/>
          <w:szCs w:val="22"/>
          <w:lang w:eastAsia="en-US"/>
        </w:rPr>
        <w:t>, and may affix the seal to</w:t>
      </w:r>
      <w:r w:rsidR="00E622F6">
        <w:rPr>
          <w:sz w:val="22"/>
          <w:szCs w:val="22"/>
          <w:lang w:eastAsia="en-US"/>
        </w:rPr>
        <w:t xml:space="preserve"> </w:t>
      </w:r>
      <w:r w:rsidRPr="00E622F6">
        <w:rPr>
          <w:sz w:val="22"/>
          <w:szCs w:val="22"/>
          <w:lang w:eastAsia="en-US"/>
        </w:rPr>
        <w:t xml:space="preserve">any such </w:t>
      </w:r>
      <w:r w:rsidRPr="00E622F6">
        <w:rPr>
          <w:sz w:val="22"/>
          <w:szCs w:val="22"/>
          <w:lang w:eastAsia="en-US"/>
        </w:rPr>
        <w:lastRenderedPageBreak/>
        <w:t>transfers or acceptances of transfers and may make, execute and deliver under the seal any and all instruments in writing necessary or proper for such purposes, including the appointment</w:t>
      </w:r>
      <w:r w:rsidR="002E5A63">
        <w:rPr>
          <w:sz w:val="22"/>
          <w:szCs w:val="22"/>
          <w:lang w:eastAsia="en-US"/>
        </w:rPr>
        <w:t xml:space="preserve"> </w:t>
      </w:r>
      <w:r w:rsidRPr="00E622F6">
        <w:rPr>
          <w:sz w:val="22"/>
          <w:szCs w:val="22"/>
          <w:lang w:eastAsia="en-US"/>
        </w:rPr>
        <w:t>of an attorney or attorneys to make or accept transfers of shares, bonds or other securities on the books</w:t>
      </w:r>
      <w:r w:rsidR="002E5A63">
        <w:rPr>
          <w:sz w:val="22"/>
          <w:szCs w:val="22"/>
          <w:lang w:eastAsia="en-US"/>
        </w:rPr>
        <w:t xml:space="preserve"> </w:t>
      </w:r>
      <w:r w:rsidRPr="00E622F6">
        <w:rPr>
          <w:sz w:val="22"/>
          <w:szCs w:val="22"/>
          <w:lang w:eastAsia="en-US"/>
        </w:rPr>
        <w:t>of any company or corporation.</w:t>
      </w:r>
    </w:p>
    <w:p w14:paraId="2977816C" w14:textId="68ACDD14" w:rsidR="00A90F0B" w:rsidRDefault="00A90F0B" w:rsidP="00A90F0B">
      <w:pPr>
        <w:pStyle w:val="NoSpacing"/>
        <w:rPr>
          <w:rFonts w:ascii="GillSans-Light" w:hAnsi="GillSans-Light" w:cs="GillSans-Light"/>
        </w:rPr>
      </w:pPr>
    </w:p>
    <w:p w14:paraId="1E88D4EF" w14:textId="77777777" w:rsidR="00A90F0B" w:rsidRPr="00A90F0B" w:rsidRDefault="00A90F0B" w:rsidP="00A90F0B">
      <w:pPr>
        <w:pStyle w:val="NoSpacing"/>
        <w:jc w:val="center"/>
        <w:rPr>
          <w:b/>
          <w:bCs/>
        </w:rPr>
      </w:pPr>
      <w:r w:rsidRPr="00A90F0B">
        <w:rPr>
          <w:b/>
          <w:bCs/>
        </w:rPr>
        <w:t>ARTICLE 20</w:t>
      </w:r>
    </w:p>
    <w:p w14:paraId="4AAA4818" w14:textId="74E7F83F" w:rsidR="00A90F0B" w:rsidRPr="00A90F0B" w:rsidRDefault="00A90F0B" w:rsidP="00A90F0B">
      <w:pPr>
        <w:pStyle w:val="NoSpacing"/>
        <w:jc w:val="center"/>
        <w:rPr>
          <w:b/>
          <w:bCs/>
        </w:rPr>
      </w:pPr>
      <w:r w:rsidRPr="00A90F0B">
        <w:rPr>
          <w:b/>
          <w:bCs/>
        </w:rPr>
        <w:t>BOOKS AND RECORDS</w:t>
      </w:r>
    </w:p>
    <w:p w14:paraId="56B5BCC6" w14:textId="4E8657B2" w:rsidR="00D9268C" w:rsidRDefault="00D9268C" w:rsidP="00154912">
      <w:pPr>
        <w:pStyle w:val="NoSpacing"/>
      </w:pPr>
    </w:p>
    <w:p w14:paraId="12DF361D" w14:textId="30FF745F" w:rsidR="00A90F0B" w:rsidRPr="002E5A63" w:rsidRDefault="00A90F0B" w:rsidP="002E5A63">
      <w:pPr>
        <w:tabs>
          <w:tab w:val="left" w:pos="709"/>
        </w:tabs>
        <w:ind w:left="709" w:hanging="709"/>
        <w:jc w:val="both"/>
        <w:rPr>
          <w:sz w:val="22"/>
          <w:szCs w:val="22"/>
        </w:rPr>
      </w:pPr>
      <w:r w:rsidRPr="002E5A63">
        <w:rPr>
          <w:sz w:val="22"/>
          <w:szCs w:val="22"/>
          <w:lang w:eastAsia="en-US"/>
        </w:rPr>
        <w:t xml:space="preserve">20. </w:t>
      </w:r>
      <w:r w:rsidR="002E5A63">
        <w:rPr>
          <w:sz w:val="22"/>
          <w:szCs w:val="22"/>
          <w:lang w:eastAsia="en-US"/>
        </w:rPr>
        <w:tab/>
      </w:r>
      <w:r w:rsidRPr="002E5A63">
        <w:rPr>
          <w:sz w:val="22"/>
          <w:szCs w:val="22"/>
          <w:lang w:eastAsia="en-US"/>
        </w:rPr>
        <w:t xml:space="preserve">The directors shall ensure that all necessary books and records of </w:t>
      </w:r>
      <w:r w:rsidR="002E5A63" w:rsidRPr="003E288E">
        <w:rPr>
          <w:rFonts w:cstheme="minorHAnsi"/>
          <w:color w:val="FF0000"/>
          <w:sz w:val="22"/>
          <w:szCs w:val="22"/>
        </w:rPr>
        <w:t>[name of the Organisation]</w:t>
      </w:r>
      <w:r w:rsidR="002E5A63">
        <w:rPr>
          <w:rFonts w:cstheme="minorHAnsi"/>
          <w:color w:val="FF0000"/>
          <w:sz w:val="22"/>
          <w:szCs w:val="22"/>
        </w:rPr>
        <w:t xml:space="preserve"> </w:t>
      </w:r>
      <w:r w:rsidRPr="002E5A63">
        <w:rPr>
          <w:sz w:val="22"/>
          <w:szCs w:val="22"/>
          <w:lang w:eastAsia="en-US"/>
        </w:rPr>
        <w:t>required by the bylaw</w:t>
      </w:r>
      <w:r w:rsidR="002E5A63">
        <w:rPr>
          <w:sz w:val="22"/>
          <w:szCs w:val="22"/>
          <w:lang w:eastAsia="en-US"/>
        </w:rPr>
        <w:t xml:space="preserve"> </w:t>
      </w:r>
      <w:r w:rsidRPr="002E5A63">
        <w:rPr>
          <w:sz w:val="22"/>
          <w:szCs w:val="22"/>
          <w:lang w:eastAsia="en-US"/>
        </w:rPr>
        <w:t xml:space="preserve">of </w:t>
      </w:r>
      <w:r w:rsidR="002E5A63" w:rsidRPr="003E288E">
        <w:rPr>
          <w:rFonts w:cstheme="minorHAnsi"/>
          <w:color w:val="FF0000"/>
          <w:sz w:val="22"/>
          <w:szCs w:val="22"/>
        </w:rPr>
        <w:t>[name of the Organisation]</w:t>
      </w:r>
      <w:r w:rsidR="002E5A63">
        <w:rPr>
          <w:rFonts w:cstheme="minorHAnsi"/>
          <w:color w:val="FF0000"/>
          <w:sz w:val="22"/>
          <w:szCs w:val="22"/>
        </w:rPr>
        <w:t xml:space="preserve"> </w:t>
      </w:r>
      <w:r w:rsidRPr="002E5A63">
        <w:rPr>
          <w:sz w:val="22"/>
          <w:szCs w:val="22"/>
          <w:lang w:eastAsia="en-US"/>
        </w:rPr>
        <w:t>or by any applicable statute or law are regularly and properly kept.</w:t>
      </w:r>
    </w:p>
    <w:p w14:paraId="50EDC0AC" w14:textId="4C05717B" w:rsidR="00D9268C" w:rsidRDefault="00D9268C" w:rsidP="00154912">
      <w:pPr>
        <w:pStyle w:val="NoSpacing"/>
      </w:pPr>
    </w:p>
    <w:p w14:paraId="1F9A00FE" w14:textId="77777777" w:rsidR="00D029DC" w:rsidRPr="00D029DC" w:rsidRDefault="00D029DC" w:rsidP="00D029DC">
      <w:pPr>
        <w:jc w:val="center"/>
        <w:rPr>
          <w:b/>
          <w:bCs/>
          <w:sz w:val="22"/>
          <w:szCs w:val="22"/>
          <w:lang w:eastAsia="en-US"/>
        </w:rPr>
      </w:pPr>
      <w:r w:rsidRPr="00D029DC">
        <w:rPr>
          <w:b/>
          <w:bCs/>
          <w:sz w:val="22"/>
          <w:szCs w:val="22"/>
          <w:lang w:eastAsia="en-US"/>
        </w:rPr>
        <w:t>ARTICLE 21</w:t>
      </w:r>
    </w:p>
    <w:p w14:paraId="07DF6436" w14:textId="073CF103" w:rsidR="00D9268C" w:rsidRPr="00D029DC" w:rsidRDefault="00D029DC" w:rsidP="00D029DC">
      <w:pPr>
        <w:jc w:val="center"/>
        <w:rPr>
          <w:b/>
          <w:bCs/>
          <w:sz w:val="22"/>
          <w:szCs w:val="22"/>
        </w:rPr>
      </w:pPr>
      <w:r w:rsidRPr="00D029DC">
        <w:rPr>
          <w:b/>
          <w:bCs/>
          <w:sz w:val="22"/>
          <w:szCs w:val="22"/>
          <w:lang w:eastAsia="en-US"/>
        </w:rPr>
        <w:t>MEMBERSHIP</w:t>
      </w:r>
    </w:p>
    <w:p w14:paraId="14665095" w14:textId="47F6B8F6" w:rsidR="00B54F5E" w:rsidRDefault="00B54F5E" w:rsidP="00154912">
      <w:pPr>
        <w:pStyle w:val="NoSpacing"/>
      </w:pPr>
    </w:p>
    <w:p w14:paraId="54F0E6D5" w14:textId="45E2DE8E" w:rsidR="00D029DC" w:rsidRDefault="00D029DC" w:rsidP="00EA7B21">
      <w:pPr>
        <w:tabs>
          <w:tab w:val="left" w:pos="709"/>
        </w:tabs>
        <w:ind w:left="709" w:hanging="709"/>
        <w:jc w:val="both"/>
        <w:rPr>
          <w:sz w:val="22"/>
          <w:szCs w:val="22"/>
          <w:lang w:eastAsia="en-US"/>
        </w:rPr>
      </w:pPr>
      <w:r w:rsidRPr="00EA7B21">
        <w:rPr>
          <w:sz w:val="22"/>
          <w:szCs w:val="22"/>
          <w:lang w:eastAsia="en-US"/>
        </w:rPr>
        <w:t xml:space="preserve">21.1 </w:t>
      </w:r>
      <w:r w:rsidR="00EA7B21">
        <w:rPr>
          <w:sz w:val="22"/>
          <w:szCs w:val="22"/>
          <w:lang w:eastAsia="en-US"/>
        </w:rPr>
        <w:tab/>
      </w:r>
      <w:r w:rsidRPr="00EA7B21">
        <w:rPr>
          <w:sz w:val="22"/>
          <w:szCs w:val="22"/>
          <w:lang w:eastAsia="en-US"/>
        </w:rPr>
        <w:t xml:space="preserve">The membership shall consist of the applicants for the incorporation of </w:t>
      </w:r>
      <w:r w:rsidR="00EA7B21" w:rsidRPr="003E288E">
        <w:rPr>
          <w:rFonts w:cstheme="minorHAnsi"/>
          <w:color w:val="FF0000"/>
          <w:sz w:val="22"/>
          <w:szCs w:val="22"/>
        </w:rPr>
        <w:t>[name of the Organisation]</w:t>
      </w:r>
      <w:r w:rsidR="00EA7B21">
        <w:rPr>
          <w:rFonts w:cstheme="minorHAnsi"/>
          <w:color w:val="FF0000"/>
          <w:sz w:val="22"/>
          <w:szCs w:val="22"/>
        </w:rPr>
        <w:t xml:space="preserve"> </w:t>
      </w:r>
      <w:r w:rsidRPr="00EA7B21">
        <w:rPr>
          <w:sz w:val="22"/>
          <w:szCs w:val="22"/>
          <w:lang w:eastAsia="en-US"/>
        </w:rPr>
        <w:t>and such other</w:t>
      </w:r>
      <w:r w:rsidR="00EA7B21">
        <w:rPr>
          <w:sz w:val="22"/>
          <w:szCs w:val="22"/>
          <w:lang w:eastAsia="en-US"/>
        </w:rPr>
        <w:t xml:space="preserve"> </w:t>
      </w:r>
      <w:r w:rsidRPr="00EA7B21">
        <w:rPr>
          <w:sz w:val="22"/>
          <w:szCs w:val="22"/>
          <w:lang w:eastAsia="en-US"/>
        </w:rPr>
        <w:t>individuals and such corporations, partnerships and other legal entities who or which are agreement with</w:t>
      </w:r>
      <w:r w:rsidR="00EA7B21">
        <w:rPr>
          <w:sz w:val="22"/>
          <w:szCs w:val="22"/>
          <w:lang w:eastAsia="en-US"/>
        </w:rPr>
        <w:t xml:space="preserve"> </w:t>
      </w:r>
      <w:r w:rsidRPr="00EA7B21">
        <w:rPr>
          <w:sz w:val="22"/>
          <w:szCs w:val="22"/>
          <w:lang w:eastAsia="en-US"/>
        </w:rPr>
        <w:t>the principles embodied in the Preamble hereto are admitted as members by the Board of Directors</w:t>
      </w:r>
      <w:r w:rsidR="00EA7B21">
        <w:rPr>
          <w:sz w:val="22"/>
          <w:szCs w:val="22"/>
          <w:lang w:eastAsia="en-US"/>
        </w:rPr>
        <w:t xml:space="preserve"> </w:t>
      </w:r>
      <w:r w:rsidRPr="00EA7B21">
        <w:rPr>
          <w:sz w:val="22"/>
          <w:szCs w:val="22"/>
          <w:lang w:eastAsia="en-US"/>
        </w:rPr>
        <w:t>pursuant to the following procedure:</w:t>
      </w:r>
    </w:p>
    <w:p w14:paraId="2B80B6DE" w14:textId="77777777" w:rsidR="00EA7B21" w:rsidRPr="00EA7B21" w:rsidRDefault="00EA7B21" w:rsidP="00EA7B21">
      <w:pPr>
        <w:tabs>
          <w:tab w:val="left" w:pos="709"/>
        </w:tabs>
        <w:ind w:left="709" w:hanging="709"/>
        <w:jc w:val="both"/>
        <w:rPr>
          <w:sz w:val="22"/>
          <w:szCs w:val="22"/>
          <w:lang w:eastAsia="en-US"/>
        </w:rPr>
      </w:pPr>
    </w:p>
    <w:p w14:paraId="4421E1AC" w14:textId="2275BB62" w:rsidR="00D029DC" w:rsidRPr="00EA7B21" w:rsidRDefault="00D029DC" w:rsidP="00EA7B21">
      <w:pPr>
        <w:tabs>
          <w:tab w:val="left" w:pos="993"/>
        </w:tabs>
        <w:ind w:left="993" w:hanging="284"/>
        <w:jc w:val="both"/>
        <w:rPr>
          <w:sz w:val="22"/>
          <w:szCs w:val="22"/>
          <w:lang w:eastAsia="en-US"/>
        </w:rPr>
      </w:pPr>
      <w:r w:rsidRPr="00EA7B21">
        <w:rPr>
          <w:sz w:val="22"/>
          <w:szCs w:val="22"/>
          <w:lang w:eastAsia="en-US"/>
        </w:rPr>
        <w:t xml:space="preserve">a. </w:t>
      </w:r>
      <w:r w:rsidR="00EA7B21">
        <w:rPr>
          <w:sz w:val="22"/>
          <w:szCs w:val="22"/>
          <w:lang w:eastAsia="en-US"/>
        </w:rPr>
        <w:tab/>
      </w:r>
      <w:r w:rsidRPr="00EA7B21">
        <w:rPr>
          <w:sz w:val="22"/>
          <w:szCs w:val="22"/>
          <w:lang w:eastAsia="en-US"/>
        </w:rPr>
        <w:t>Every application shall be on a form authori</w:t>
      </w:r>
      <w:r w:rsidR="00EA7B21">
        <w:rPr>
          <w:sz w:val="22"/>
          <w:szCs w:val="22"/>
          <w:lang w:eastAsia="en-US"/>
        </w:rPr>
        <w:t>s</w:t>
      </w:r>
      <w:r w:rsidRPr="00EA7B21">
        <w:rPr>
          <w:sz w:val="22"/>
          <w:szCs w:val="22"/>
          <w:lang w:eastAsia="en-US"/>
        </w:rPr>
        <w:t>ed by the Board of Directors and shall be accompanied</w:t>
      </w:r>
      <w:r w:rsidR="00EA7B21">
        <w:rPr>
          <w:sz w:val="22"/>
          <w:szCs w:val="22"/>
          <w:lang w:eastAsia="en-US"/>
        </w:rPr>
        <w:t xml:space="preserve"> </w:t>
      </w:r>
      <w:r w:rsidRPr="00EA7B21">
        <w:rPr>
          <w:sz w:val="22"/>
          <w:szCs w:val="22"/>
          <w:lang w:eastAsia="en-US"/>
        </w:rPr>
        <w:t>by the appropriate membership fee; and,</w:t>
      </w:r>
    </w:p>
    <w:p w14:paraId="5F228A09" w14:textId="7B9E69D7" w:rsidR="00D029DC" w:rsidRPr="00EA7B21" w:rsidRDefault="00D029DC" w:rsidP="00EA7B21">
      <w:pPr>
        <w:tabs>
          <w:tab w:val="left" w:pos="993"/>
        </w:tabs>
        <w:ind w:left="993" w:hanging="284"/>
        <w:jc w:val="both"/>
        <w:rPr>
          <w:sz w:val="22"/>
          <w:szCs w:val="22"/>
        </w:rPr>
      </w:pPr>
      <w:r w:rsidRPr="00EA7B21">
        <w:rPr>
          <w:sz w:val="22"/>
          <w:szCs w:val="22"/>
          <w:lang w:eastAsia="en-US"/>
        </w:rPr>
        <w:t>b.</w:t>
      </w:r>
      <w:r w:rsidR="00EA7B21">
        <w:rPr>
          <w:sz w:val="22"/>
          <w:szCs w:val="22"/>
          <w:lang w:eastAsia="en-US"/>
        </w:rPr>
        <w:tab/>
      </w:r>
      <w:r w:rsidRPr="00EA7B21">
        <w:rPr>
          <w:sz w:val="22"/>
          <w:szCs w:val="22"/>
          <w:lang w:eastAsia="en-US"/>
        </w:rPr>
        <w:t>Every application shall be forwarded to the Directors’ Development/Recruitment Committee for</w:t>
      </w:r>
      <w:r w:rsidR="00EA7B21">
        <w:rPr>
          <w:sz w:val="22"/>
          <w:szCs w:val="22"/>
          <w:lang w:eastAsia="en-US"/>
        </w:rPr>
        <w:t xml:space="preserve"> </w:t>
      </w:r>
      <w:r w:rsidRPr="00EA7B21">
        <w:rPr>
          <w:sz w:val="22"/>
          <w:szCs w:val="22"/>
          <w:lang w:eastAsia="en-US"/>
        </w:rPr>
        <w:t>review and to make a recommendation to the Board in relation thereto.</w:t>
      </w:r>
    </w:p>
    <w:p w14:paraId="6A23A642" w14:textId="74AE2AE8" w:rsidR="00B54F5E" w:rsidRDefault="00B54F5E" w:rsidP="00154912">
      <w:pPr>
        <w:pStyle w:val="NoSpacing"/>
      </w:pPr>
    </w:p>
    <w:p w14:paraId="2C8F8669" w14:textId="768FE8BF" w:rsidR="00D029DC" w:rsidRPr="0050384B" w:rsidRDefault="00D029DC" w:rsidP="0050384B">
      <w:pPr>
        <w:tabs>
          <w:tab w:val="left" w:pos="709"/>
        </w:tabs>
        <w:ind w:left="709" w:hanging="709"/>
        <w:jc w:val="both"/>
        <w:rPr>
          <w:rFonts w:asciiTheme="minorHAnsi" w:hAnsiTheme="minorHAnsi" w:cstheme="minorHAnsi"/>
          <w:sz w:val="22"/>
          <w:szCs w:val="22"/>
          <w:lang w:eastAsia="en-US"/>
        </w:rPr>
      </w:pPr>
      <w:r w:rsidRPr="0050384B">
        <w:rPr>
          <w:rFonts w:asciiTheme="minorHAnsi" w:hAnsiTheme="minorHAnsi" w:cstheme="minorHAnsi"/>
          <w:sz w:val="22"/>
          <w:szCs w:val="22"/>
          <w:lang w:eastAsia="en-US"/>
        </w:rPr>
        <w:t xml:space="preserve">21.2 </w:t>
      </w:r>
      <w:r w:rsidR="0050384B">
        <w:rPr>
          <w:rFonts w:asciiTheme="minorHAnsi" w:hAnsiTheme="minorHAnsi" w:cstheme="minorHAnsi"/>
          <w:sz w:val="22"/>
          <w:szCs w:val="22"/>
          <w:lang w:eastAsia="en-US"/>
        </w:rPr>
        <w:tab/>
      </w:r>
      <w:r w:rsidRPr="0050384B">
        <w:rPr>
          <w:rFonts w:asciiTheme="minorHAnsi" w:hAnsiTheme="minorHAnsi" w:cstheme="minorHAnsi"/>
          <w:sz w:val="22"/>
          <w:szCs w:val="22"/>
          <w:lang w:eastAsia="en-US"/>
        </w:rPr>
        <w:t>Individual Membership:</w:t>
      </w:r>
    </w:p>
    <w:p w14:paraId="15776E4A" w14:textId="77777777" w:rsidR="0050384B" w:rsidRDefault="0050384B" w:rsidP="0050384B">
      <w:pPr>
        <w:tabs>
          <w:tab w:val="left" w:pos="709"/>
        </w:tabs>
        <w:ind w:left="709" w:hanging="709"/>
        <w:jc w:val="both"/>
        <w:rPr>
          <w:rFonts w:asciiTheme="minorHAnsi" w:hAnsiTheme="minorHAnsi" w:cstheme="minorHAnsi"/>
          <w:sz w:val="22"/>
          <w:szCs w:val="22"/>
          <w:lang w:eastAsia="en-US"/>
        </w:rPr>
      </w:pPr>
    </w:p>
    <w:p w14:paraId="624715C8" w14:textId="55BC9FED" w:rsidR="00D029DC" w:rsidRDefault="00D029DC" w:rsidP="0050384B">
      <w:pPr>
        <w:tabs>
          <w:tab w:val="left" w:pos="993"/>
        </w:tabs>
        <w:ind w:left="993" w:hanging="284"/>
        <w:jc w:val="both"/>
        <w:rPr>
          <w:rFonts w:asciiTheme="minorHAnsi" w:hAnsiTheme="minorHAnsi" w:cstheme="minorHAnsi"/>
          <w:sz w:val="22"/>
          <w:szCs w:val="22"/>
          <w:lang w:eastAsia="en-US"/>
        </w:rPr>
      </w:pPr>
      <w:r w:rsidRPr="0050384B">
        <w:rPr>
          <w:rFonts w:asciiTheme="minorHAnsi" w:hAnsiTheme="minorHAnsi" w:cstheme="minorHAnsi"/>
          <w:sz w:val="22"/>
          <w:szCs w:val="22"/>
          <w:lang w:eastAsia="en-US"/>
        </w:rPr>
        <w:t xml:space="preserve">a. </w:t>
      </w:r>
      <w:r w:rsidR="0050384B">
        <w:rPr>
          <w:rFonts w:asciiTheme="minorHAnsi" w:hAnsiTheme="minorHAnsi" w:cstheme="minorHAnsi"/>
          <w:sz w:val="22"/>
          <w:szCs w:val="22"/>
          <w:lang w:eastAsia="en-US"/>
        </w:rPr>
        <w:tab/>
      </w:r>
      <w:r w:rsidRPr="0050384B">
        <w:rPr>
          <w:rFonts w:asciiTheme="minorHAnsi" w:hAnsiTheme="minorHAnsi" w:cstheme="minorHAnsi"/>
          <w:sz w:val="22"/>
          <w:szCs w:val="22"/>
          <w:lang w:eastAsia="en-US"/>
        </w:rPr>
        <w:t xml:space="preserve">Any </w:t>
      </w:r>
      <w:r w:rsidR="0050384B">
        <w:rPr>
          <w:rFonts w:asciiTheme="minorHAnsi" w:hAnsiTheme="minorHAnsi" w:cstheme="minorHAnsi"/>
          <w:sz w:val="22"/>
          <w:szCs w:val="22"/>
          <w:lang w:eastAsia="en-US"/>
        </w:rPr>
        <w:t xml:space="preserve">man or </w:t>
      </w:r>
      <w:r w:rsidRPr="0050384B">
        <w:rPr>
          <w:rFonts w:asciiTheme="minorHAnsi" w:hAnsiTheme="minorHAnsi" w:cstheme="minorHAnsi"/>
          <w:sz w:val="22"/>
          <w:szCs w:val="22"/>
          <w:lang w:eastAsia="en-US"/>
        </w:rPr>
        <w:t>woman or trans-</w:t>
      </w:r>
      <w:r w:rsidR="0050384B">
        <w:rPr>
          <w:rFonts w:asciiTheme="minorHAnsi" w:hAnsiTheme="minorHAnsi" w:cstheme="minorHAnsi"/>
          <w:sz w:val="22"/>
          <w:szCs w:val="22"/>
          <w:lang w:eastAsia="en-US"/>
        </w:rPr>
        <w:t>individual</w:t>
      </w:r>
      <w:r w:rsidRPr="0050384B">
        <w:rPr>
          <w:rFonts w:asciiTheme="minorHAnsi" w:hAnsiTheme="minorHAnsi" w:cstheme="minorHAnsi"/>
          <w:sz w:val="22"/>
          <w:szCs w:val="22"/>
          <w:lang w:eastAsia="en-US"/>
        </w:rPr>
        <w:t xml:space="preserve"> who is 18 years of age or over and who is a permanent resident of</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 xml:space="preserve">the area served by </w:t>
      </w:r>
      <w:r w:rsidR="0050384B" w:rsidRPr="003E288E">
        <w:rPr>
          <w:rFonts w:cstheme="minorHAnsi"/>
          <w:color w:val="FF0000"/>
          <w:sz w:val="22"/>
          <w:szCs w:val="22"/>
        </w:rPr>
        <w:t>[name of the Organisation]</w:t>
      </w:r>
      <w:r w:rsidR="0050384B">
        <w:rPr>
          <w:rFonts w:cstheme="minorHAnsi"/>
          <w:color w:val="FF0000"/>
          <w:sz w:val="22"/>
          <w:szCs w:val="22"/>
        </w:rPr>
        <w:t xml:space="preserve"> </w:t>
      </w:r>
      <w:r w:rsidRPr="0050384B">
        <w:rPr>
          <w:rFonts w:asciiTheme="minorHAnsi" w:hAnsiTheme="minorHAnsi" w:cstheme="minorHAnsi"/>
          <w:sz w:val="22"/>
          <w:szCs w:val="22"/>
          <w:lang w:eastAsia="en-US"/>
        </w:rPr>
        <w:t>as defined in the Preamble hereto, excepting employees of</w:t>
      </w:r>
      <w:r w:rsidR="0050384B">
        <w:rPr>
          <w:rFonts w:asciiTheme="minorHAnsi" w:hAnsiTheme="minorHAnsi" w:cstheme="minorHAnsi"/>
          <w:sz w:val="22"/>
          <w:szCs w:val="22"/>
          <w:lang w:eastAsia="en-US"/>
        </w:rPr>
        <w:t xml:space="preserve"> </w:t>
      </w:r>
      <w:r w:rsidR="0050384B" w:rsidRPr="003E288E">
        <w:rPr>
          <w:rFonts w:cstheme="minorHAnsi"/>
          <w:color w:val="FF0000"/>
          <w:sz w:val="22"/>
          <w:szCs w:val="22"/>
        </w:rPr>
        <w:t>[name of the Organisation]</w:t>
      </w:r>
      <w:r w:rsidR="0050384B">
        <w:rPr>
          <w:rFonts w:cstheme="minorHAnsi"/>
          <w:color w:val="FF0000"/>
          <w:sz w:val="22"/>
          <w:szCs w:val="22"/>
        </w:rPr>
        <w:t xml:space="preserve"> </w:t>
      </w:r>
      <w:r w:rsidRPr="0050384B">
        <w:rPr>
          <w:rFonts w:asciiTheme="minorHAnsi" w:hAnsiTheme="minorHAnsi" w:cstheme="minorHAnsi"/>
          <w:sz w:val="22"/>
          <w:szCs w:val="22"/>
          <w:lang w:eastAsia="en-US"/>
        </w:rPr>
        <w:t>or any other individual whom the Board determines, in its sole discretion, has</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 xml:space="preserve">previously committed any act or acts that is injurious to </w:t>
      </w:r>
      <w:r w:rsidR="0050384B" w:rsidRPr="003E288E">
        <w:rPr>
          <w:rFonts w:cstheme="minorHAnsi"/>
          <w:color w:val="FF0000"/>
          <w:sz w:val="22"/>
          <w:szCs w:val="22"/>
        </w:rPr>
        <w:t>[name of the Organisation]</w:t>
      </w:r>
      <w:r w:rsidR="0050384B">
        <w:rPr>
          <w:rFonts w:cstheme="minorHAnsi"/>
          <w:color w:val="FF0000"/>
          <w:sz w:val="22"/>
          <w:szCs w:val="22"/>
        </w:rPr>
        <w:t xml:space="preserve"> </w:t>
      </w:r>
      <w:r w:rsidRPr="0050384B">
        <w:rPr>
          <w:rFonts w:asciiTheme="minorHAnsi" w:hAnsiTheme="minorHAnsi" w:cstheme="minorHAnsi"/>
          <w:sz w:val="22"/>
          <w:szCs w:val="22"/>
          <w:lang w:eastAsia="en-US"/>
        </w:rPr>
        <w:t>or its Officers, may apply</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 xml:space="preserve">for acceptance as a voting member of </w:t>
      </w:r>
      <w:r w:rsidR="0050384B" w:rsidRPr="003E288E">
        <w:rPr>
          <w:rFonts w:cstheme="minorHAnsi"/>
          <w:color w:val="FF0000"/>
          <w:sz w:val="22"/>
          <w:szCs w:val="22"/>
        </w:rPr>
        <w:t>[name of the Organisation]</w:t>
      </w:r>
      <w:r w:rsidRPr="0050384B">
        <w:rPr>
          <w:rFonts w:asciiTheme="minorHAnsi" w:hAnsiTheme="minorHAnsi" w:cstheme="minorHAnsi"/>
          <w:sz w:val="22"/>
          <w:szCs w:val="22"/>
          <w:lang w:eastAsia="en-US"/>
        </w:rPr>
        <w:t>.</w:t>
      </w:r>
    </w:p>
    <w:p w14:paraId="40502E46" w14:textId="77777777" w:rsidR="0050384B" w:rsidRPr="0050384B" w:rsidRDefault="0050384B" w:rsidP="0050384B">
      <w:pPr>
        <w:tabs>
          <w:tab w:val="left" w:pos="993"/>
        </w:tabs>
        <w:ind w:left="993" w:hanging="284"/>
        <w:jc w:val="both"/>
        <w:rPr>
          <w:rFonts w:asciiTheme="minorHAnsi" w:hAnsiTheme="minorHAnsi" w:cstheme="minorHAnsi"/>
          <w:sz w:val="22"/>
          <w:szCs w:val="22"/>
          <w:lang w:eastAsia="en-US"/>
        </w:rPr>
      </w:pPr>
    </w:p>
    <w:p w14:paraId="5D93244B" w14:textId="1DE52BA8" w:rsidR="00D029DC" w:rsidRPr="0050384B" w:rsidRDefault="00D029DC" w:rsidP="0050384B">
      <w:pPr>
        <w:tabs>
          <w:tab w:val="left" w:pos="993"/>
        </w:tabs>
        <w:ind w:left="993" w:hanging="284"/>
        <w:jc w:val="both"/>
        <w:rPr>
          <w:rFonts w:asciiTheme="minorHAnsi" w:hAnsiTheme="minorHAnsi" w:cstheme="minorHAnsi"/>
          <w:sz w:val="22"/>
          <w:szCs w:val="22"/>
          <w:lang w:eastAsia="en-US"/>
        </w:rPr>
      </w:pPr>
      <w:r w:rsidRPr="0050384B">
        <w:rPr>
          <w:rFonts w:asciiTheme="minorHAnsi" w:hAnsiTheme="minorHAnsi" w:cstheme="minorHAnsi"/>
          <w:sz w:val="22"/>
          <w:szCs w:val="22"/>
          <w:lang w:eastAsia="en-US"/>
        </w:rPr>
        <w:t xml:space="preserve">b. </w:t>
      </w:r>
      <w:r w:rsidR="0050384B">
        <w:rPr>
          <w:rFonts w:asciiTheme="minorHAnsi" w:hAnsiTheme="minorHAnsi" w:cstheme="minorHAnsi"/>
          <w:sz w:val="22"/>
          <w:szCs w:val="22"/>
          <w:lang w:eastAsia="en-US"/>
        </w:rPr>
        <w:tab/>
      </w:r>
      <w:r w:rsidRPr="0050384B">
        <w:rPr>
          <w:rFonts w:asciiTheme="minorHAnsi" w:hAnsiTheme="minorHAnsi" w:cstheme="minorHAnsi"/>
          <w:sz w:val="22"/>
          <w:szCs w:val="22"/>
          <w:lang w:eastAsia="en-US"/>
        </w:rPr>
        <w:t xml:space="preserve">Any </w:t>
      </w:r>
      <w:r w:rsidR="0050384B">
        <w:rPr>
          <w:rFonts w:asciiTheme="minorHAnsi" w:hAnsiTheme="minorHAnsi" w:cstheme="minorHAnsi"/>
          <w:sz w:val="22"/>
          <w:szCs w:val="22"/>
          <w:lang w:eastAsia="en-US"/>
        </w:rPr>
        <w:t xml:space="preserve">man, </w:t>
      </w:r>
      <w:r w:rsidRPr="0050384B">
        <w:rPr>
          <w:rFonts w:asciiTheme="minorHAnsi" w:hAnsiTheme="minorHAnsi" w:cstheme="minorHAnsi"/>
          <w:sz w:val="22"/>
          <w:szCs w:val="22"/>
          <w:lang w:eastAsia="en-US"/>
        </w:rPr>
        <w:t>woman or trans-</w:t>
      </w:r>
      <w:r w:rsidR="0050384B">
        <w:rPr>
          <w:rFonts w:asciiTheme="minorHAnsi" w:hAnsiTheme="minorHAnsi" w:cstheme="minorHAnsi"/>
          <w:sz w:val="22"/>
          <w:szCs w:val="22"/>
          <w:lang w:eastAsia="en-US"/>
        </w:rPr>
        <w:t>individual</w:t>
      </w:r>
      <w:r w:rsidRPr="0050384B">
        <w:rPr>
          <w:rFonts w:asciiTheme="minorHAnsi" w:hAnsiTheme="minorHAnsi" w:cstheme="minorHAnsi"/>
          <w:sz w:val="22"/>
          <w:szCs w:val="22"/>
          <w:lang w:eastAsia="en-US"/>
        </w:rPr>
        <w:t xml:space="preserve"> whose application for individual membership has been accepted</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 xml:space="preserve">becomes a voting member of </w:t>
      </w:r>
      <w:r w:rsidR="0050384B" w:rsidRPr="003E288E">
        <w:rPr>
          <w:rFonts w:cstheme="minorHAnsi"/>
          <w:color w:val="FF0000"/>
          <w:sz w:val="22"/>
          <w:szCs w:val="22"/>
        </w:rPr>
        <w:t>[name of the Organisation]</w:t>
      </w:r>
      <w:r w:rsidR="0050384B">
        <w:rPr>
          <w:rFonts w:cstheme="minorHAnsi"/>
          <w:color w:val="FF0000"/>
          <w:sz w:val="22"/>
          <w:szCs w:val="22"/>
        </w:rPr>
        <w:t xml:space="preserve"> </w:t>
      </w:r>
      <w:r w:rsidRPr="0050384B">
        <w:rPr>
          <w:rFonts w:asciiTheme="minorHAnsi" w:hAnsiTheme="minorHAnsi" w:cstheme="minorHAnsi"/>
          <w:sz w:val="22"/>
          <w:szCs w:val="22"/>
          <w:lang w:eastAsia="en-US"/>
        </w:rPr>
        <w:t>one month following the date of acceptance by the</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Board of Directors, and such person does not acquire any voting rights until one month following</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the date of acceptance, but may attend meetings of the memberships and participate in discussion</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from and after the date of acceptance.</w:t>
      </w:r>
    </w:p>
    <w:p w14:paraId="58BBCE46" w14:textId="77777777" w:rsidR="0050384B" w:rsidRDefault="0050384B" w:rsidP="0050384B">
      <w:pPr>
        <w:tabs>
          <w:tab w:val="left" w:pos="993"/>
        </w:tabs>
        <w:ind w:left="993" w:hanging="284"/>
        <w:jc w:val="both"/>
        <w:rPr>
          <w:rFonts w:asciiTheme="minorHAnsi" w:hAnsiTheme="minorHAnsi" w:cstheme="minorHAnsi"/>
          <w:sz w:val="22"/>
          <w:szCs w:val="22"/>
          <w:lang w:eastAsia="en-US"/>
        </w:rPr>
      </w:pPr>
    </w:p>
    <w:p w14:paraId="58B10CED" w14:textId="6F2B3D45" w:rsidR="00B54F5E" w:rsidRPr="0050384B" w:rsidRDefault="00D029DC" w:rsidP="0050384B">
      <w:pPr>
        <w:tabs>
          <w:tab w:val="left" w:pos="993"/>
        </w:tabs>
        <w:ind w:left="993" w:hanging="284"/>
        <w:jc w:val="both"/>
        <w:rPr>
          <w:rFonts w:asciiTheme="minorHAnsi" w:hAnsiTheme="minorHAnsi" w:cstheme="minorHAnsi"/>
          <w:sz w:val="22"/>
          <w:szCs w:val="22"/>
        </w:rPr>
      </w:pPr>
      <w:r w:rsidRPr="0050384B">
        <w:rPr>
          <w:rFonts w:asciiTheme="minorHAnsi" w:hAnsiTheme="minorHAnsi" w:cstheme="minorHAnsi"/>
          <w:sz w:val="22"/>
          <w:szCs w:val="22"/>
          <w:lang w:eastAsia="en-US"/>
        </w:rPr>
        <w:t xml:space="preserve">c. </w:t>
      </w:r>
      <w:r w:rsidR="0050384B">
        <w:rPr>
          <w:rFonts w:asciiTheme="minorHAnsi" w:hAnsiTheme="minorHAnsi" w:cstheme="minorHAnsi"/>
          <w:sz w:val="22"/>
          <w:szCs w:val="22"/>
          <w:lang w:eastAsia="en-US"/>
        </w:rPr>
        <w:tab/>
      </w:r>
      <w:r w:rsidRPr="0050384B">
        <w:rPr>
          <w:rFonts w:asciiTheme="minorHAnsi" w:hAnsiTheme="minorHAnsi" w:cstheme="minorHAnsi"/>
          <w:sz w:val="22"/>
          <w:szCs w:val="22"/>
          <w:lang w:eastAsia="en-US"/>
        </w:rPr>
        <w:t xml:space="preserve">A member who subsequently takes up permanent residence outside the area served by </w:t>
      </w:r>
      <w:r w:rsidR="0050384B" w:rsidRPr="003E288E">
        <w:rPr>
          <w:rFonts w:cstheme="minorHAnsi"/>
          <w:color w:val="FF0000"/>
          <w:sz w:val="22"/>
          <w:szCs w:val="22"/>
        </w:rPr>
        <w:t>[name of the Organisation]</w:t>
      </w:r>
      <w:r w:rsidR="0050384B">
        <w:rPr>
          <w:rFonts w:cstheme="minorHAnsi"/>
          <w:color w:val="FF0000"/>
          <w:sz w:val="22"/>
          <w:szCs w:val="22"/>
        </w:rPr>
        <w:t xml:space="preserve"> </w:t>
      </w:r>
      <w:r w:rsidRPr="0050384B">
        <w:rPr>
          <w:rFonts w:asciiTheme="minorHAnsi" w:hAnsiTheme="minorHAnsi" w:cstheme="minorHAnsi"/>
          <w:sz w:val="22"/>
          <w:szCs w:val="22"/>
          <w:lang w:eastAsia="en-US"/>
        </w:rPr>
        <w:t>thereby ceases to be a voting member and loses all the rights, privileges and obligations</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of a voting member, but becomes instead an associate member with all the rights, privileges and</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obligations of an associate member.</w:t>
      </w:r>
    </w:p>
    <w:p w14:paraId="3A258865" w14:textId="4CEE5DC9" w:rsidR="00A90F0B" w:rsidRDefault="00A90F0B" w:rsidP="00154912">
      <w:pPr>
        <w:pStyle w:val="NoSpacing"/>
      </w:pPr>
    </w:p>
    <w:p w14:paraId="3B623B46" w14:textId="6D39AF60" w:rsidR="00C76914" w:rsidRPr="0050384B" w:rsidRDefault="00C76914" w:rsidP="0050384B">
      <w:pPr>
        <w:tabs>
          <w:tab w:val="left" w:pos="709"/>
        </w:tabs>
        <w:ind w:left="709" w:hanging="709"/>
        <w:rPr>
          <w:rFonts w:asciiTheme="minorHAnsi" w:hAnsiTheme="minorHAnsi" w:cstheme="minorHAnsi"/>
          <w:sz w:val="22"/>
          <w:szCs w:val="22"/>
          <w:lang w:eastAsia="en-US"/>
        </w:rPr>
      </w:pPr>
      <w:r w:rsidRPr="0050384B">
        <w:rPr>
          <w:rFonts w:asciiTheme="minorHAnsi" w:hAnsiTheme="minorHAnsi" w:cstheme="minorHAnsi"/>
          <w:sz w:val="22"/>
          <w:szCs w:val="22"/>
          <w:lang w:eastAsia="en-US"/>
        </w:rPr>
        <w:t xml:space="preserve">21.3 </w:t>
      </w:r>
      <w:r w:rsidR="0050384B">
        <w:rPr>
          <w:rFonts w:asciiTheme="minorHAnsi" w:hAnsiTheme="minorHAnsi" w:cstheme="minorHAnsi"/>
          <w:sz w:val="22"/>
          <w:szCs w:val="22"/>
          <w:lang w:eastAsia="en-US"/>
        </w:rPr>
        <w:tab/>
      </w:r>
      <w:r w:rsidRPr="0050384B">
        <w:rPr>
          <w:rFonts w:asciiTheme="minorHAnsi" w:hAnsiTheme="minorHAnsi" w:cstheme="minorHAnsi"/>
          <w:sz w:val="22"/>
          <w:szCs w:val="22"/>
          <w:lang w:eastAsia="en-US"/>
        </w:rPr>
        <w:t>Associate Membership:</w:t>
      </w:r>
    </w:p>
    <w:p w14:paraId="6A2D1D4F" w14:textId="77777777" w:rsidR="0050384B" w:rsidRDefault="0050384B" w:rsidP="0050384B">
      <w:pPr>
        <w:tabs>
          <w:tab w:val="left" w:pos="709"/>
        </w:tabs>
        <w:ind w:left="709" w:hanging="709"/>
        <w:rPr>
          <w:rFonts w:asciiTheme="minorHAnsi" w:hAnsiTheme="minorHAnsi" w:cstheme="minorHAnsi"/>
          <w:sz w:val="22"/>
          <w:szCs w:val="22"/>
          <w:lang w:eastAsia="en-US"/>
        </w:rPr>
      </w:pPr>
    </w:p>
    <w:p w14:paraId="71946FDC" w14:textId="4B5D5A4F" w:rsidR="00C76914" w:rsidRDefault="00C76914" w:rsidP="0050384B">
      <w:pPr>
        <w:tabs>
          <w:tab w:val="left" w:pos="993"/>
        </w:tabs>
        <w:ind w:left="993" w:hanging="284"/>
        <w:jc w:val="both"/>
        <w:rPr>
          <w:rFonts w:asciiTheme="minorHAnsi" w:hAnsiTheme="minorHAnsi" w:cstheme="minorHAnsi"/>
          <w:sz w:val="22"/>
          <w:szCs w:val="22"/>
          <w:lang w:eastAsia="en-US"/>
        </w:rPr>
      </w:pPr>
      <w:r w:rsidRPr="0050384B">
        <w:rPr>
          <w:rFonts w:asciiTheme="minorHAnsi" w:hAnsiTheme="minorHAnsi" w:cstheme="minorHAnsi"/>
          <w:sz w:val="22"/>
          <w:szCs w:val="22"/>
          <w:lang w:eastAsia="en-US"/>
        </w:rPr>
        <w:t xml:space="preserve">a. </w:t>
      </w:r>
      <w:r w:rsidR="0050384B">
        <w:rPr>
          <w:rFonts w:asciiTheme="minorHAnsi" w:hAnsiTheme="minorHAnsi" w:cstheme="minorHAnsi"/>
          <w:sz w:val="22"/>
          <w:szCs w:val="22"/>
          <w:lang w:eastAsia="en-US"/>
        </w:rPr>
        <w:tab/>
      </w:r>
      <w:r w:rsidRPr="0050384B">
        <w:rPr>
          <w:rFonts w:asciiTheme="minorHAnsi" w:hAnsiTheme="minorHAnsi" w:cstheme="minorHAnsi"/>
          <w:sz w:val="22"/>
          <w:szCs w:val="22"/>
          <w:lang w:eastAsia="en-US"/>
        </w:rPr>
        <w:t xml:space="preserve">Any </w:t>
      </w:r>
      <w:r w:rsidR="0050384B">
        <w:rPr>
          <w:rFonts w:asciiTheme="minorHAnsi" w:hAnsiTheme="minorHAnsi" w:cstheme="minorHAnsi"/>
          <w:sz w:val="22"/>
          <w:szCs w:val="22"/>
          <w:lang w:eastAsia="en-US"/>
        </w:rPr>
        <w:t xml:space="preserve">man, </w:t>
      </w:r>
      <w:r w:rsidRPr="0050384B">
        <w:rPr>
          <w:rFonts w:asciiTheme="minorHAnsi" w:hAnsiTheme="minorHAnsi" w:cstheme="minorHAnsi"/>
          <w:sz w:val="22"/>
          <w:szCs w:val="22"/>
          <w:lang w:eastAsia="en-US"/>
        </w:rPr>
        <w:t>woman or trans-</w:t>
      </w:r>
      <w:r w:rsidR="0050384B">
        <w:rPr>
          <w:rFonts w:asciiTheme="minorHAnsi" w:hAnsiTheme="minorHAnsi" w:cstheme="minorHAnsi"/>
          <w:sz w:val="22"/>
          <w:szCs w:val="22"/>
          <w:lang w:eastAsia="en-US"/>
        </w:rPr>
        <w:t>individual</w:t>
      </w:r>
      <w:r w:rsidRPr="0050384B">
        <w:rPr>
          <w:rFonts w:asciiTheme="minorHAnsi" w:hAnsiTheme="minorHAnsi" w:cstheme="minorHAnsi"/>
          <w:sz w:val="22"/>
          <w:szCs w:val="22"/>
          <w:lang w:eastAsia="en-US"/>
        </w:rPr>
        <w:t>, who is 18 years of age or over and whose permanent residence is not</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 xml:space="preserve">within the area served by </w:t>
      </w:r>
      <w:r w:rsidR="0050384B" w:rsidRPr="003E288E">
        <w:rPr>
          <w:rFonts w:cstheme="minorHAnsi"/>
          <w:color w:val="FF0000"/>
          <w:sz w:val="22"/>
          <w:szCs w:val="22"/>
        </w:rPr>
        <w:t>[name of the Organisation]</w:t>
      </w:r>
      <w:r w:rsidRPr="0050384B">
        <w:rPr>
          <w:rFonts w:asciiTheme="minorHAnsi" w:hAnsiTheme="minorHAnsi" w:cstheme="minorHAnsi"/>
          <w:sz w:val="22"/>
          <w:szCs w:val="22"/>
          <w:lang w:eastAsia="en-US"/>
        </w:rPr>
        <w:t xml:space="preserve">, as defined in the </w:t>
      </w:r>
      <w:r w:rsidRPr="0050384B">
        <w:rPr>
          <w:rFonts w:asciiTheme="minorHAnsi" w:hAnsiTheme="minorHAnsi" w:cstheme="minorHAnsi"/>
          <w:sz w:val="22"/>
          <w:szCs w:val="22"/>
          <w:lang w:eastAsia="en-US"/>
        </w:rPr>
        <w:lastRenderedPageBreak/>
        <w:t>Preamble hereto, may apply to become</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 xml:space="preserve">an associate member of </w:t>
      </w:r>
      <w:r w:rsidR="0050384B" w:rsidRPr="003E288E">
        <w:rPr>
          <w:rFonts w:cstheme="minorHAnsi"/>
          <w:color w:val="FF0000"/>
          <w:sz w:val="22"/>
          <w:szCs w:val="22"/>
        </w:rPr>
        <w:t>[name of the Organisation]</w:t>
      </w:r>
      <w:r w:rsidRPr="0050384B">
        <w:rPr>
          <w:rFonts w:asciiTheme="minorHAnsi" w:hAnsiTheme="minorHAnsi" w:cstheme="minorHAnsi"/>
          <w:sz w:val="22"/>
          <w:szCs w:val="22"/>
          <w:lang w:eastAsia="en-US"/>
        </w:rPr>
        <w:t>.</w:t>
      </w:r>
    </w:p>
    <w:p w14:paraId="575E75F2" w14:textId="77777777" w:rsidR="0050384B" w:rsidRPr="0050384B" w:rsidRDefault="0050384B" w:rsidP="0050384B">
      <w:pPr>
        <w:tabs>
          <w:tab w:val="left" w:pos="993"/>
        </w:tabs>
        <w:ind w:left="993" w:hanging="284"/>
        <w:jc w:val="both"/>
        <w:rPr>
          <w:rFonts w:asciiTheme="minorHAnsi" w:hAnsiTheme="minorHAnsi" w:cstheme="minorHAnsi"/>
          <w:sz w:val="22"/>
          <w:szCs w:val="22"/>
          <w:lang w:eastAsia="en-US"/>
        </w:rPr>
      </w:pPr>
    </w:p>
    <w:p w14:paraId="57796903" w14:textId="7388BCD6" w:rsidR="00C76914" w:rsidRPr="0050384B" w:rsidRDefault="00C76914" w:rsidP="0050384B">
      <w:pPr>
        <w:tabs>
          <w:tab w:val="left" w:pos="993"/>
        </w:tabs>
        <w:ind w:left="993" w:hanging="284"/>
        <w:jc w:val="both"/>
        <w:rPr>
          <w:rFonts w:asciiTheme="minorHAnsi" w:hAnsiTheme="minorHAnsi" w:cstheme="minorHAnsi"/>
          <w:sz w:val="22"/>
          <w:szCs w:val="22"/>
          <w:lang w:eastAsia="en-US"/>
        </w:rPr>
      </w:pPr>
      <w:r w:rsidRPr="0050384B">
        <w:rPr>
          <w:rFonts w:asciiTheme="minorHAnsi" w:hAnsiTheme="minorHAnsi" w:cstheme="minorHAnsi"/>
          <w:sz w:val="22"/>
          <w:szCs w:val="22"/>
          <w:lang w:eastAsia="en-US"/>
        </w:rPr>
        <w:t xml:space="preserve">b. </w:t>
      </w:r>
      <w:r w:rsidR="0050384B">
        <w:rPr>
          <w:rFonts w:asciiTheme="minorHAnsi" w:hAnsiTheme="minorHAnsi" w:cstheme="minorHAnsi"/>
          <w:sz w:val="22"/>
          <w:szCs w:val="22"/>
          <w:lang w:eastAsia="en-US"/>
        </w:rPr>
        <w:tab/>
      </w:r>
      <w:r w:rsidRPr="0050384B">
        <w:rPr>
          <w:rFonts w:asciiTheme="minorHAnsi" w:hAnsiTheme="minorHAnsi" w:cstheme="minorHAnsi"/>
          <w:sz w:val="22"/>
          <w:szCs w:val="22"/>
          <w:lang w:eastAsia="en-US"/>
        </w:rPr>
        <w:t>A person whose application for associate membership has been accepted becomes a member</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 xml:space="preserve">of </w:t>
      </w:r>
      <w:r w:rsidR="0050384B" w:rsidRPr="003E288E">
        <w:rPr>
          <w:rFonts w:cstheme="minorHAnsi"/>
          <w:color w:val="FF0000"/>
          <w:sz w:val="22"/>
          <w:szCs w:val="22"/>
        </w:rPr>
        <w:t>[name of the Organisation]</w:t>
      </w:r>
      <w:r w:rsidR="0050384B">
        <w:rPr>
          <w:rFonts w:cstheme="minorHAnsi"/>
          <w:color w:val="FF0000"/>
          <w:sz w:val="22"/>
          <w:szCs w:val="22"/>
        </w:rPr>
        <w:t xml:space="preserve"> </w:t>
      </w:r>
      <w:r w:rsidRPr="0050384B">
        <w:rPr>
          <w:rFonts w:asciiTheme="minorHAnsi" w:hAnsiTheme="minorHAnsi" w:cstheme="minorHAnsi"/>
          <w:sz w:val="22"/>
          <w:szCs w:val="22"/>
          <w:lang w:eastAsia="en-US"/>
        </w:rPr>
        <w:t xml:space="preserve">one month following the date of </w:t>
      </w:r>
      <w:proofErr w:type="gramStart"/>
      <w:r w:rsidRPr="0050384B">
        <w:rPr>
          <w:rFonts w:asciiTheme="minorHAnsi" w:hAnsiTheme="minorHAnsi" w:cstheme="minorHAnsi"/>
          <w:sz w:val="22"/>
          <w:szCs w:val="22"/>
          <w:lang w:eastAsia="en-US"/>
        </w:rPr>
        <w:t>acceptance, but</w:t>
      </w:r>
      <w:proofErr w:type="gramEnd"/>
      <w:r w:rsidRPr="0050384B">
        <w:rPr>
          <w:rFonts w:asciiTheme="minorHAnsi" w:hAnsiTheme="minorHAnsi" w:cstheme="minorHAnsi"/>
          <w:sz w:val="22"/>
          <w:szCs w:val="22"/>
          <w:lang w:eastAsia="en-US"/>
        </w:rPr>
        <w:t xml:space="preserve"> may attend meetings of the</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membership and participate in discussions from and after the date of acceptance.</w:t>
      </w:r>
    </w:p>
    <w:p w14:paraId="145B4B69" w14:textId="77777777" w:rsidR="0050384B" w:rsidRDefault="0050384B" w:rsidP="0050384B">
      <w:pPr>
        <w:tabs>
          <w:tab w:val="left" w:pos="993"/>
        </w:tabs>
        <w:ind w:left="993" w:hanging="284"/>
        <w:jc w:val="both"/>
        <w:rPr>
          <w:rFonts w:asciiTheme="minorHAnsi" w:hAnsiTheme="minorHAnsi" w:cstheme="minorHAnsi"/>
          <w:sz w:val="22"/>
          <w:szCs w:val="22"/>
          <w:lang w:eastAsia="en-US"/>
        </w:rPr>
      </w:pPr>
    </w:p>
    <w:p w14:paraId="11113E88" w14:textId="0F2799CD" w:rsidR="00C76914" w:rsidRPr="0050384B" w:rsidRDefault="00C76914" w:rsidP="0050384B">
      <w:pPr>
        <w:tabs>
          <w:tab w:val="left" w:pos="993"/>
        </w:tabs>
        <w:ind w:left="993" w:hanging="284"/>
        <w:jc w:val="both"/>
        <w:rPr>
          <w:rFonts w:asciiTheme="minorHAnsi" w:hAnsiTheme="minorHAnsi" w:cstheme="minorHAnsi"/>
          <w:sz w:val="22"/>
          <w:szCs w:val="22"/>
          <w:lang w:eastAsia="en-US"/>
        </w:rPr>
      </w:pPr>
      <w:r w:rsidRPr="0050384B">
        <w:rPr>
          <w:rFonts w:asciiTheme="minorHAnsi" w:hAnsiTheme="minorHAnsi" w:cstheme="minorHAnsi"/>
          <w:sz w:val="22"/>
          <w:szCs w:val="22"/>
          <w:lang w:eastAsia="en-US"/>
        </w:rPr>
        <w:t xml:space="preserve">c. </w:t>
      </w:r>
      <w:r w:rsidR="0050384B">
        <w:rPr>
          <w:rFonts w:asciiTheme="minorHAnsi" w:hAnsiTheme="minorHAnsi" w:cstheme="minorHAnsi"/>
          <w:sz w:val="22"/>
          <w:szCs w:val="22"/>
          <w:lang w:eastAsia="en-US"/>
        </w:rPr>
        <w:tab/>
      </w:r>
      <w:r w:rsidRPr="0050384B">
        <w:rPr>
          <w:rFonts w:asciiTheme="minorHAnsi" w:hAnsiTheme="minorHAnsi" w:cstheme="minorHAnsi"/>
          <w:sz w:val="22"/>
          <w:szCs w:val="22"/>
          <w:lang w:eastAsia="en-US"/>
        </w:rPr>
        <w:t>An associate member does not have the right to vote on matters before the membership, nor in</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elections to the Board, and is not eligible to be elected as a director.</w:t>
      </w:r>
    </w:p>
    <w:p w14:paraId="371E6258" w14:textId="77777777" w:rsidR="0050384B" w:rsidRDefault="0050384B" w:rsidP="0050384B">
      <w:pPr>
        <w:tabs>
          <w:tab w:val="left" w:pos="993"/>
        </w:tabs>
        <w:ind w:left="993" w:hanging="284"/>
        <w:jc w:val="both"/>
        <w:rPr>
          <w:rFonts w:asciiTheme="minorHAnsi" w:hAnsiTheme="minorHAnsi" w:cstheme="minorHAnsi"/>
          <w:sz w:val="22"/>
          <w:szCs w:val="22"/>
          <w:lang w:eastAsia="en-US"/>
        </w:rPr>
      </w:pPr>
    </w:p>
    <w:p w14:paraId="6F90D2B7" w14:textId="74729597" w:rsidR="00A90F0B" w:rsidRPr="0050384B" w:rsidRDefault="00C76914" w:rsidP="0050384B">
      <w:pPr>
        <w:tabs>
          <w:tab w:val="left" w:pos="993"/>
        </w:tabs>
        <w:ind w:left="993" w:hanging="284"/>
        <w:jc w:val="both"/>
        <w:rPr>
          <w:rFonts w:asciiTheme="minorHAnsi" w:hAnsiTheme="minorHAnsi" w:cstheme="minorHAnsi"/>
          <w:sz w:val="22"/>
          <w:szCs w:val="22"/>
        </w:rPr>
      </w:pPr>
      <w:r w:rsidRPr="0050384B">
        <w:rPr>
          <w:rFonts w:asciiTheme="minorHAnsi" w:hAnsiTheme="minorHAnsi" w:cstheme="minorHAnsi"/>
          <w:sz w:val="22"/>
          <w:szCs w:val="22"/>
          <w:lang w:eastAsia="en-US"/>
        </w:rPr>
        <w:t xml:space="preserve">d. </w:t>
      </w:r>
      <w:r w:rsidR="0050384B">
        <w:rPr>
          <w:rFonts w:asciiTheme="minorHAnsi" w:hAnsiTheme="minorHAnsi" w:cstheme="minorHAnsi"/>
          <w:sz w:val="22"/>
          <w:szCs w:val="22"/>
          <w:lang w:eastAsia="en-US"/>
        </w:rPr>
        <w:tab/>
      </w:r>
      <w:r w:rsidRPr="0050384B">
        <w:rPr>
          <w:rFonts w:asciiTheme="minorHAnsi" w:hAnsiTheme="minorHAnsi" w:cstheme="minorHAnsi"/>
          <w:sz w:val="22"/>
          <w:szCs w:val="22"/>
          <w:lang w:eastAsia="en-US"/>
        </w:rPr>
        <w:t>An associate member who subsequently takes up permanent residence within the area served</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 xml:space="preserve">by </w:t>
      </w:r>
      <w:r w:rsidR="0050384B" w:rsidRPr="003E288E">
        <w:rPr>
          <w:rFonts w:cstheme="minorHAnsi"/>
          <w:color w:val="FF0000"/>
          <w:sz w:val="22"/>
          <w:szCs w:val="22"/>
        </w:rPr>
        <w:t>[name of the Organisation]</w:t>
      </w:r>
      <w:r w:rsidR="0050384B">
        <w:rPr>
          <w:rFonts w:cstheme="minorHAnsi"/>
          <w:color w:val="FF0000"/>
          <w:sz w:val="22"/>
          <w:szCs w:val="22"/>
        </w:rPr>
        <w:t xml:space="preserve"> </w:t>
      </w:r>
      <w:r w:rsidRPr="0050384B">
        <w:rPr>
          <w:rFonts w:asciiTheme="minorHAnsi" w:hAnsiTheme="minorHAnsi" w:cstheme="minorHAnsi"/>
          <w:sz w:val="22"/>
          <w:szCs w:val="22"/>
          <w:lang w:eastAsia="en-US"/>
        </w:rPr>
        <w:t xml:space="preserve">and who is not an employee of </w:t>
      </w:r>
      <w:r w:rsidR="0050384B" w:rsidRPr="003E288E">
        <w:rPr>
          <w:rFonts w:cstheme="minorHAnsi"/>
          <w:color w:val="FF0000"/>
          <w:sz w:val="22"/>
          <w:szCs w:val="22"/>
        </w:rPr>
        <w:t>[name of the Organisation]</w:t>
      </w:r>
      <w:r w:rsidR="0050384B">
        <w:rPr>
          <w:rFonts w:cstheme="minorHAnsi"/>
          <w:color w:val="FF0000"/>
          <w:sz w:val="22"/>
          <w:szCs w:val="22"/>
        </w:rPr>
        <w:t xml:space="preserve"> </w:t>
      </w:r>
      <w:r w:rsidRPr="0050384B">
        <w:rPr>
          <w:rFonts w:asciiTheme="minorHAnsi" w:hAnsiTheme="minorHAnsi" w:cstheme="minorHAnsi"/>
          <w:sz w:val="22"/>
          <w:szCs w:val="22"/>
          <w:lang w:eastAsia="en-US"/>
        </w:rPr>
        <w:t>may apply for individual</w:t>
      </w:r>
      <w:r w:rsidR="0050384B">
        <w:rPr>
          <w:rFonts w:asciiTheme="minorHAnsi" w:hAnsiTheme="minorHAnsi" w:cstheme="minorHAnsi"/>
          <w:sz w:val="22"/>
          <w:szCs w:val="22"/>
          <w:lang w:eastAsia="en-US"/>
        </w:rPr>
        <w:t xml:space="preserve"> </w:t>
      </w:r>
      <w:r w:rsidRPr="0050384B">
        <w:rPr>
          <w:rFonts w:asciiTheme="minorHAnsi" w:hAnsiTheme="minorHAnsi" w:cstheme="minorHAnsi"/>
          <w:sz w:val="22"/>
          <w:szCs w:val="22"/>
          <w:lang w:eastAsia="en-US"/>
        </w:rPr>
        <w:t>membership.</w:t>
      </w:r>
    </w:p>
    <w:p w14:paraId="28A34016" w14:textId="37DB21CB" w:rsidR="00A90F0B" w:rsidRDefault="00A90F0B" w:rsidP="00154912">
      <w:pPr>
        <w:pStyle w:val="NoSpacing"/>
      </w:pPr>
    </w:p>
    <w:p w14:paraId="112EC733" w14:textId="51ED283E" w:rsidR="00C76914" w:rsidRPr="001521BD" w:rsidRDefault="00C76914" w:rsidP="001521BD">
      <w:pPr>
        <w:tabs>
          <w:tab w:val="left" w:pos="709"/>
        </w:tabs>
        <w:ind w:left="709" w:hanging="709"/>
        <w:rPr>
          <w:rFonts w:asciiTheme="minorHAnsi" w:hAnsiTheme="minorHAnsi" w:cstheme="minorHAnsi"/>
          <w:sz w:val="22"/>
          <w:szCs w:val="22"/>
          <w:lang w:eastAsia="en-US"/>
        </w:rPr>
      </w:pPr>
      <w:r w:rsidRPr="001521BD">
        <w:rPr>
          <w:rFonts w:asciiTheme="minorHAnsi" w:hAnsiTheme="minorHAnsi" w:cstheme="minorHAnsi"/>
          <w:sz w:val="22"/>
          <w:szCs w:val="22"/>
          <w:lang w:eastAsia="en-US"/>
        </w:rPr>
        <w:t xml:space="preserve">21.4 </w:t>
      </w:r>
      <w:r w:rsidR="001521BD">
        <w:rPr>
          <w:rFonts w:asciiTheme="minorHAnsi" w:hAnsiTheme="minorHAnsi" w:cstheme="minorHAnsi"/>
          <w:sz w:val="22"/>
          <w:szCs w:val="22"/>
          <w:lang w:eastAsia="en-US"/>
        </w:rPr>
        <w:tab/>
      </w:r>
      <w:r w:rsidRPr="001521BD">
        <w:rPr>
          <w:rFonts w:asciiTheme="minorHAnsi" w:hAnsiTheme="minorHAnsi" w:cstheme="minorHAnsi"/>
          <w:sz w:val="22"/>
          <w:szCs w:val="22"/>
          <w:lang w:eastAsia="en-US"/>
        </w:rPr>
        <w:t>Organi</w:t>
      </w:r>
      <w:r w:rsidR="001521BD">
        <w:rPr>
          <w:rFonts w:asciiTheme="minorHAnsi" w:hAnsiTheme="minorHAnsi" w:cstheme="minorHAnsi"/>
          <w:sz w:val="22"/>
          <w:szCs w:val="22"/>
          <w:lang w:eastAsia="en-US"/>
        </w:rPr>
        <w:t>s</w:t>
      </w:r>
      <w:r w:rsidRPr="001521BD">
        <w:rPr>
          <w:rFonts w:asciiTheme="minorHAnsi" w:hAnsiTheme="minorHAnsi" w:cstheme="minorHAnsi"/>
          <w:sz w:val="22"/>
          <w:szCs w:val="22"/>
          <w:lang w:eastAsia="en-US"/>
        </w:rPr>
        <w:t>ational Membership:</w:t>
      </w:r>
    </w:p>
    <w:p w14:paraId="7E932DEF" w14:textId="77777777" w:rsidR="001521BD" w:rsidRDefault="001521BD" w:rsidP="001521BD">
      <w:pPr>
        <w:tabs>
          <w:tab w:val="left" w:pos="709"/>
        </w:tabs>
        <w:ind w:left="709" w:hanging="709"/>
        <w:rPr>
          <w:rFonts w:asciiTheme="minorHAnsi" w:hAnsiTheme="minorHAnsi" w:cstheme="minorHAnsi"/>
          <w:sz w:val="22"/>
          <w:szCs w:val="22"/>
          <w:lang w:eastAsia="en-US"/>
        </w:rPr>
      </w:pPr>
    </w:p>
    <w:p w14:paraId="632722C0" w14:textId="7651CBD0" w:rsidR="00C76914" w:rsidRPr="001521BD" w:rsidRDefault="00C76914" w:rsidP="001521BD">
      <w:pPr>
        <w:tabs>
          <w:tab w:val="left" w:pos="993"/>
        </w:tabs>
        <w:ind w:left="993" w:hanging="284"/>
        <w:jc w:val="both"/>
        <w:rPr>
          <w:rFonts w:asciiTheme="minorHAnsi" w:hAnsiTheme="minorHAnsi" w:cstheme="minorHAnsi"/>
          <w:sz w:val="22"/>
          <w:szCs w:val="22"/>
          <w:lang w:eastAsia="en-US"/>
        </w:rPr>
      </w:pPr>
      <w:r w:rsidRPr="001521BD">
        <w:rPr>
          <w:rFonts w:asciiTheme="minorHAnsi" w:hAnsiTheme="minorHAnsi" w:cstheme="minorHAnsi"/>
          <w:sz w:val="22"/>
          <w:szCs w:val="22"/>
          <w:lang w:eastAsia="en-US"/>
        </w:rPr>
        <w:t xml:space="preserve">a. </w:t>
      </w:r>
      <w:r w:rsidR="001521BD">
        <w:rPr>
          <w:rFonts w:asciiTheme="minorHAnsi" w:hAnsiTheme="minorHAnsi" w:cstheme="minorHAnsi"/>
          <w:sz w:val="22"/>
          <w:szCs w:val="22"/>
          <w:lang w:eastAsia="en-US"/>
        </w:rPr>
        <w:tab/>
      </w:r>
      <w:r w:rsidRPr="001521BD">
        <w:rPr>
          <w:rFonts w:asciiTheme="minorHAnsi" w:hAnsiTheme="minorHAnsi" w:cstheme="minorHAnsi"/>
          <w:sz w:val="22"/>
          <w:szCs w:val="22"/>
          <w:lang w:eastAsia="en-US"/>
        </w:rPr>
        <w:t xml:space="preserve">Any </w:t>
      </w:r>
      <w:r w:rsidR="00193A3F">
        <w:rPr>
          <w:rFonts w:asciiTheme="minorHAnsi" w:hAnsiTheme="minorHAnsi" w:cstheme="minorHAnsi"/>
          <w:sz w:val="22"/>
          <w:szCs w:val="22"/>
          <w:lang w:eastAsia="en-US"/>
        </w:rPr>
        <w:t>organisation</w:t>
      </w:r>
      <w:r w:rsidRPr="001521BD">
        <w:rPr>
          <w:rFonts w:asciiTheme="minorHAnsi" w:hAnsiTheme="minorHAnsi" w:cstheme="minorHAnsi"/>
          <w:sz w:val="22"/>
          <w:szCs w:val="22"/>
          <w:lang w:eastAsia="en-US"/>
        </w:rPr>
        <w:t xml:space="preserve"> and any unincorporated association </w:t>
      </w:r>
      <w:proofErr w:type="gramStart"/>
      <w:r w:rsidRPr="001521BD">
        <w:rPr>
          <w:rFonts w:asciiTheme="minorHAnsi" w:hAnsiTheme="minorHAnsi" w:cstheme="minorHAnsi"/>
          <w:sz w:val="22"/>
          <w:szCs w:val="22"/>
          <w:lang w:eastAsia="en-US"/>
        </w:rPr>
        <w:t>the majority of</w:t>
      </w:r>
      <w:proofErr w:type="gramEnd"/>
      <w:r w:rsidRPr="001521BD">
        <w:rPr>
          <w:rFonts w:asciiTheme="minorHAnsi" w:hAnsiTheme="minorHAnsi" w:cstheme="minorHAnsi"/>
          <w:sz w:val="22"/>
          <w:szCs w:val="22"/>
          <w:lang w:eastAsia="en-US"/>
        </w:rPr>
        <w:t xml:space="preserve"> whose members are 18 years</w:t>
      </w:r>
      <w:r w:rsidR="00193A3F">
        <w:rPr>
          <w:rFonts w:asciiTheme="minorHAnsi" w:hAnsiTheme="minorHAnsi" w:cstheme="minorHAnsi"/>
          <w:sz w:val="22"/>
          <w:szCs w:val="22"/>
          <w:lang w:eastAsia="en-US"/>
        </w:rPr>
        <w:t xml:space="preserve"> </w:t>
      </w:r>
      <w:r w:rsidRPr="001521BD">
        <w:rPr>
          <w:rFonts w:asciiTheme="minorHAnsi" w:hAnsiTheme="minorHAnsi" w:cstheme="minorHAnsi"/>
          <w:sz w:val="22"/>
          <w:szCs w:val="22"/>
          <w:lang w:eastAsia="en-US"/>
        </w:rPr>
        <w:t xml:space="preserve">of age or over and reside within the area served by </w:t>
      </w:r>
      <w:r w:rsidR="00193A3F" w:rsidRPr="003E288E">
        <w:rPr>
          <w:rFonts w:cstheme="minorHAnsi"/>
          <w:color w:val="FF0000"/>
          <w:sz w:val="22"/>
          <w:szCs w:val="22"/>
        </w:rPr>
        <w:t>[name of the Organisation]</w:t>
      </w:r>
      <w:r w:rsidR="00193A3F">
        <w:rPr>
          <w:rFonts w:cstheme="minorHAnsi"/>
          <w:color w:val="FF0000"/>
          <w:sz w:val="22"/>
          <w:szCs w:val="22"/>
        </w:rPr>
        <w:t xml:space="preserve"> </w:t>
      </w:r>
      <w:r w:rsidRPr="001521BD">
        <w:rPr>
          <w:rFonts w:asciiTheme="minorHAnsi" w:hAnsiTheme="minorHAnsi" w:cstheme="minorHAnsi"/>
          <w:sz w:val="22"/>
          <w:szCs w:val="22"/>
          <w:lang w:eastAsia="en-US"/>
        </w:rPr>
        <w:t>may apply to become an</w:t>
      </w:r>
      <w:r w:rsidR="00193A3F">
        <w:rPr>
          <w:rFonts w:asciiTheme="minorHAnsi" w:hAnsiTheme="minorHAnsi" w:cstheme="minorHAnsi"/>
          <w:sz w:val="22"/>
          <w:szCs w:val="22"/>
          <w:lang w:eastAsia="en-US"/>
        </w:rPr>
        <w:t xml:space="preserve"> </w:t>
      </w:r>
      <w:r w:rsidRPr="001521BD">
        <w:rPr>
          <w:rFonts w:asciiTheme="minorHAnsi" w:hAnsiTheme="minorHAnsi" w:cstheme="minorHAnsi"/>
          <w:sz w:val="22"/>
          <w:szCs w:val="22"/>
          <w:lang w:eastAsia="en-US"/>
        </w:rPr>
        <w:t>organi</w:t>
      </w:r>
      <w:r w:rsidR="00193A3F">
        <w:rPr>
          <w:rFonts w:asciiTheme="minorHAnsi" w:hAnsiTheme="minorHAnsi" w:cstheme="minorHAnsi"/>
          <w:sz w:val="22"/>
          <w:szCs w:val="22"/>
          <w:lang w:eastAsia="en-US"/>
        </w:rPr>
        <w:t>s</w:t>
      </w:r>
      <w:r w:rsidRPr="001521BD">
        <w:rPr>
          <w:rFonts w:asciiTheme="minorHAnsi" w:hAnsiTheme="minorHAnsi" w:cstheme="minorHAnsi"/>
          <w:sz w:val="22"/>
          <w:szCs w:val="22"/>
          <w:lang w:eastAsia="en-US"/>
        </w:rPr>
        <w:t xml:space="preserve">ational member of </w:t>
      </w:r>
      <w:r w:rsidR="00193A3F" w:rsidRPr="003E288E">
        <w:rPr>
          <w:rFonts w:cstheme="minorHAnsi"/>
          <w:color w:val="FF0000"/>
          <w:sz w:val="22"/>
          <w:szCs w:val="22"/>
        </w:rPr>
        <w:t>[name of the Organisation]</w:t>
      </w:r>
      <w:r w:rsidRPr="001521BD">
        <w:rPr>
          <w:rFonts w:asciiTheme="minorHAnsi" w:hAnsiTheme="minorHAnsi" w:cstheme="minorHAnsi"/>
          <w:sz w:val="22"/>
          <w:szCs w:val="22"/>
          <w:lang w:eastAsia="en-US"/>
        </w:rPr>
        <w:t>.</w:t>
      </w:r>
    </w:p>
    <w:p w14:paraId="480543A3" w14:textId="77777777" w:rsidR="00193A3F" w:rsidRDefault="00193A3F" w:rsidP="001521BD">
      <w:pPr>
        <w:tabs>
          <w:tab w:val="left" w:pos="993"/>
        </w:tabs>
        <w:ind w:left="993" w:hanging="284"/>
        <w:jc w:val="both"/>
        <w:rPr>
          <w:rFonts w:asciiTheme="minorHAnsi" w:hAnsiTheme="minorHAnsi" w:cstheme="minorHAnsi"/>
          <w:sz w:val="22"/>
          <w:szCs w:val="22"/>
          <w:lang w:eastAsia="en-US"/>
        </w:rPr>
      </w:pPr>
    </w:p>
    <w:p w14:paraId="6D27C568" w14:textId="1A89FBC4" w:rsidR="00C76914" w:rsidRPr="001521BD" w:rsidRDefault="00C76914" w:rsidP="001521BD">
      <w:pPr>
        <w:tabs>
          <w:tab w:val="left" w:pos="993"/>
        </w:tabs>
        <w:ind w:left="993" w:hanging="284"/>
        <w:jc w:val="both"/>
        <w:rPr>
          <w:rFonts w:asciiTheme="minorHAnsi" w:hAnsiTheme="minorHAnsi" w:cstheme="minorHAnsi"/>
          <w:sz w:val="22"/>
          <w:szCs w:val="22"/>
          <w:lang w:eastAsia="en-US"/>
        </w:rPr>
      </w:pPr>
      <w:r w:rsidRPr="001521BD">
        <w:rPr>
          <w:rFonts w:asciiTheme="minorHAnsi" w:hAnsiTheme="minorHAnsi" w:cstheme="minorHAnsi"/>
          <w:sz w:val="22"/>
          <w:szCs w:val="22"/>
          <w:lang w:eastAsia="en-US"/>
        </w:rPr>
        <w:t xml:space="preserve">b. </w:t>
      </w:r>
      <w:r w:rsidR="00193A3F">
        <w:rPr>
          <w:rFonts w:asciiTheme="minorHAnsi" w:hAnsiTheme="minorHAnsi" w:cstheme="minorHAnsi"/>
          <w:sz w:val="22"/>
          <w:szCs w:val="22"/>
          <w:lang w:eastAsia="en-US"/>
        </w:rPr>
        <w:tab/>
      </w:r>
      <w:r w:rsidRPr="001521BD">
        <w:rPr>
          <w:rFonts w:asciiTheme="minorHAnsi" w:hAnsiTheme="minorHAnsi" w:cstheme="minorHAnsi"/>
          <w:sz w:val="22"/>
          <w:szCs w:val="22"/>
          <w:lang w:eastAsia="en-US"/>
        </w:rPr>
        <w:t>A</w:t>
      </w:r>
      <w:r w:rsidR="00193A3F">
        <w:rPr>
          <w:rFonts w:asciiTheme="minorHAnsi" w:hAnsiTheme="minorHAnsi" w:cstheme="minorHAnsi"/>
          <w:sz w:val="22"/>
          <w:szCs w:val="22"/>
          <w:lang w:eastAsia="en-US"/>
        </w:rPr>
        <w:t>n organisation</w:t>
      </w:r>
      <w:r w:rsidRPr="001521BD">
        <w:rPr>
          <w:rFonts w:asciiTheme="minorHAnsi" w:hAnsiTheme="minorHAnsi" w:cstheme="minorHAnsi"/>
          <w:sz w:val="22"/>
          <w:szCs w:val="22"/>
          <w:lang w:eastAsia="en-US"/>
        </w:rPr>
        <w:t xml:space="preserve"> or an unincorporated association whose application for organi</w:t>
      </w:r>
      <w:r w:rsidR="00193A3F">
        <w:rPr>
          <w:rFonts w:asciiTheme="minorHAnsi" w:hAnsiTheme="minorHAnsi" w:cstheme="minorHAnsi"/>
          <w:sz w:val="22"/>
          <w:szCs w:val="22"/>
          <w:lang w:eastAsia="en-US"/>
        </w:rPr>
        <w:t>s</w:t>
      </w:r>
      <w:r w:rsidRPr="001521BD">
        <w:rPr>
          <w:rFonts w:asciiTheme="minorHAnsi" w:hAnsiTheme="minorHAnsi" w:cstheme="minorHAnsi"/>
          <w:sz w:val="22"/>
          <w:szCs w:val="22"/>
          <w:lang w:eastAsia="en-US"/>
        </w:rPr>
        <w:t>ational membership</w:t>
      </w:r>
      <w:r w:rsidR="00193A3F">
        <w:rPr>
          <w:rFonts w:asciiTheme="minorHAnsi" w:hAnsiTheme="minorHAnsi" w:cstheme="minorHAnsi"/>
          <w:sz w:val="22"/>
          <w:szCs w:val="22"/>
          <w:lang w:eastAsia="en-US"/>
        </w:rPr>
        <w:t xml:space="preserve"> </w:t>
      </w:r>
      <w:r w:rsidRPr="001521BD">
        <w:rPr>
          <w:rFonts w:asciiTheme="minorHAnsi" w:hAnsiTheme="minorHAnsi" w:cstheme="minorHAnsi"/>
          <w:sz w:val="22"/>
          <w:szCs w:val="22"/>
          <w:lang w:eastAsia="en-US"/>
        </w:rPr>
        <w:t xml:space="preserve">has been accepted becomes a member of </w:t>
      </w:r>
      <w:r w:rsidR="00193A3F" w:rsidRPr="003E288E">
        <w:rPr>
          <w:rFonts w:cstheme="minorHAnsi"/>
          <w:color w:val="FF0000"/>
          <w:sz w:val="22"/>
          <w:szCs w:val="22"/>
        </w:rPr>
        <w:t>[name of the Organisation]</w:t>
      </w:r>
      <w:r w:rsidR="00193A3F">
        <w:rPr>
          <w:rFonts w:cstheme="minorHAnsi"/>
          <w:color w:val="FF0000"/>
          <w:sz w:val="22"/>
          <w:szCs w:val="22"/>
        </w:rPr>
        <w:t xml:space="preserve"> </w:t>
      </w:r>
      <w:r w:rsidRPr="001521BD">
        <w:rPr>
          <w:rFonts w:asciiTheme="minorHAnsi" w:hAnsiTheme="minorHAnsi" w:cstheme="minorHAnsi"/>
          <w:sz w:val="22"/>
          <w:szCs w:val="22"/>
          <w:lang w:eastAsia="en-US"/>
        </w:rPr>
        <w:t>one month following the date of</w:t>
      </w:r>
      <w:r w:rsidR="00193A3F">
        <w:rPr>
          <w:rFonts w:asciiTheme="minorHAnsi" w:hAnsiTheme="minorHAnsi" w:cstheme="minorHAnsi"/>
          <w:sz w:val="22"/>
          <w:szCs w:val="22"/>
          <w:lang w:eastAsia="en-US"/>
        </w:rPr>
        <w:t xml:space="preserve"> </w:t>
      </w:r>
      <w:r w:rsidRPr="001521BD">
        <w:rPr>
          <w:rFonts w:asciiTheme="minorHAnsi" w:hAnsiTheme="minorHAnsi" w:cstheme="minorHAnsi"/>
          <w:sz w:val="22"/>
          <w:szCs w:val="22"/>
          <w:lang w:eastAsia="en-US"/>
        </w:rPr>
        <w:t>acceptance, but may send a representative to all duly constituted membership meetings from and</w:t>
      </w:r>
      <w:r w:rsidR="00193A3F">
        <w:rPr>
          <w:rFonts w:asciiTheme="minorHAnsi" w:hAnsiTheme="minorHAnsi" w:cstheme="minorHAnsi"/>
          <w:sz w:val="22"/>
          <w:szCs w:val="22"/>
          <w:lang w:eastAsia="en-US"/>
        </w:rPr>
        <w:t xml:space="preserve"> </w:t>
      </w:r>
      <w:r w:rsidRPr="001521BD">
        <w:rPr>
          <w:rFonts w:asciiTheme="minorHAnsi" w:hAnsiTheme="minorHAnsi" w:cstheme="minorHAnsi"/>
          <w:sz w:val="22"/>
          <w:szCs w:val="22"/>
          <w:lang w:eastAsia="en-US"/>
        </w:rPr>
        <w:t>after the date of acceptance and such representative may attend such meetings and participate in</w:t>
      </w:r>
      <w:r w:rsidR="00193A3F">
        <w:rPr>
          <w:rFonts w:asciiTheme="minorHAnsi" w:hAnsiTheme="minorHAnsi" w:cstheme="minorHAnsi"/>
          <w:sz w:val="22"/>
          <w:szCs w:val="22"/>
          <w:lang w:eastAsia="en-US"/>
        </w:rPr>
        <w:t xml:space="preserve"> </w:t>
      </w:r>
      <w:r w:rsidRPr="001521BD">
        <w:rPr>
          <w:rFonts w:asciiTheme="minorHAnsi" w:hAnsiTheme="minorHAnsi" w:cstheme="minorHAnsi"/>
          <w:sz w:val="22"/>
          <w:szCs w:val="22"/>
          <w:lang w:eastAsia="en-US"/>
        </w:rPr>
        <w:t>the discussion of matters properly before the membership on behalf of the organization.</w:t>
      </w:r>
    </w:p>
    <w:p w14:paraId="3272B9DE" w14:textId="77777777" w:rsidR="00193A3F" w:rsidRDefault="00193A3F" w:rsidP="001521BD">
      <w:pPr>
        <w:tabs>
          <w:tab w:val="left" w:pos="993"/>
        </w:tabs>
        <w:ind w:left="993" w:hanging="284"/>
        <w:jc w:val="both"/>
        <w:rPr>
          <w:rFonts w:asciiTheme="minorHAnsi" w:hAnsiTheme="minorHAnsi" w:cstheme="minorHAnsi"/>
          <w:sz w:val="22"/>
          <w:szCs w:val="22"/>
          <w:lang w:eastAsia="en-US"/>
        </w:rPr>
      </w:pPr>
    </w:p>
    <w:p w14:paraId="6CAC2E5A" w14:textId="4BDC2F98" w:rsidR="00D029DC" w:rsidRPr="001521BD" w:rsidRDefault="00C76914" w:rsidP="001521BD">
      <w:pPr>
        <w:tabs>
          <w:tab w:val="left" w:pos="993"/>
        </w:tabs>
        <w:ind w:left="993" w:hanging="284"/>
        <w:jc w:val="both"/>
        <w:rPr>
          <w:rFonts w:asciiTheme="minorHAnsi" w:hAnsiTheme="minorHAnsi" w:cstheme="minorHAnsi"/>
          <w:sz w:val="22"/>
          <w:szCs w:val="22"/>
        </w:rPr>
      </w:pPr>
      <w:r w:rsidRPr="001521BD">
        <w:rPr>
          <w:rFonts w:asciiTheme="minorHAnsi" w:hAnsiTheme="minorHAnsi" w:cstheme="minorHAnsi"/>
          <w:sz w:val="22"/>
          <w:szCs w:val="22"/>
          <w:lang w:eastAsia="en-US"/>
        </w:rPr>
        <w:t xml:space="preserve">c. </w:t>
      </w:r>
      <w:r w:rsidR="00193A3F">
        <w:rPr>
          <w:rFonts w:asciiTheme="minorHAnsi" w:hAnsiTheme="minorHAnsi" w:cstheme="minorHAnsi"/>
          <w:sz w:val="22"/>
          <w:szCs w:val="22"/>
          <w:lang w:eastAsia="en-US"/>
        </w:rPr>
        <w:tab/>
      </w:r>
      <w:r w:rsidRPr="001521BD">
        <w:rPr>
          <w:rFonts w:asciiTheme="minorHAnsi" w:hAnsiTheme="minorHAnsi" w:cstheme="minorHAnsi"/>
          <w:sz w:val="22"/>
          <w:szCs w:val="22"/>
          <w:lang w:eastAsia="en-US"/>
        </w:rPr>
        <w:t>An organi</w:t>
      </w:r>
      <w:r w:rsidR="00193A3F">
        <w:rPr>
          <w:rFonts w:asciiTheme="minorHAnsi" w:hAnsiTheme="minorHAnsi" w:cstheme="minorHAnsi"/>
          <w:sz w:val="22"/>
          <w:szCs w:val="22"/>
          <w:lang w:eastAsia="en-US"/>
        </w:rPr>
        <w:t>s</w:t>
      </w:r>
      <w:r w:rsidRPr="001521BD">
        <w:rPr>
          <w:rFonts w:asciiTheme="minorHAnsi" w:hAnsiTheme="minorHAnsi" w:cstheme="minorHAnsi"/>
          <w:sz w:val="22"/>
          <w:szCs w:val="22"/>
          <w:lang w:eastAsia="en-US"/>
        </w:rPr>
        <w:t>ational member does not have the right to vote on matters before the membership, nor</w:t>
      </w:r>
      <w:r w:rsidR="00193A3F">
        <w:rPr>
          <w:rFonts w:asciiTheme="minorHAnsi" w:hAnsiTheme="minorHAnsi" w:cstheme="minorHAnsi"/>
          <w:sz w:val="22"/>
          <w:szCs w:val="22"/>
          <w:lang w:eastAsia="en-US"/>
        </w:rPr>
        <w:t xml:space="preserve"> </w:t>
      </w:r>
      <w:r w:rsidRPr="001521BD">
        <w:rPr>
          <w:rFonts w:asciiTheme="minorHAnsi" w:hAnsiTheme="minorHAnsi" w:cstheme="minorHAnsi"/>
          <w:sz w:val="22"/>
          <w:szCs w:val="22"/>
          <w:lang w:eastAsia="en-US"/>
        </w:rPr>
        <w:t>in elections to the Board, and is not eligible to be elected as a director.</w:t>
      </w:r>
    </w:p>
    <w:p w14:paraId="23E3E42C" w14:textId="78B521C8" w:rsidR="00D029DC" w:rsidRDefault="00D029DC" w:rsidP="00154912">
      <w:pPr>
        <w:pStyle w:val="NoSpacing"/>
      </w:pPr>
    </w:p>
    <w:p w14:paraId="570FDDAD" w14:textId="03D7A15F" w:rsidR="00C76914" w:rsidRPr="002A4D76" w:rsidRDefault="00C76914" w:rsidP="002A4D76">
      <w:pPr>
        <w:tabs>
          <w:tab w:val="left" w:pos="709"/>
        </w:tabs>
        <w:ind w:left="709" w:hanging="709"/>
        <w:rPr>
          <w:rFonts w:asciiTheme="minorHAnsi" w:hAnsiTheme="minorHAnsi" w:cstheme="minorHAnsi"/>
          <w:sz w:val="22"/>
          <w:szCs w:val="22"/>
          <w:lang w:eastAsia="en-US"/>
        </w:rPr>
      </w:pPr>
      <w:r w:rsidRPr="002A4D76">
        <w:rPr>
          <w:rFonts w:asciiTheme="minorHAnsi" w:hAnsiTheme="minorHAnsi" w:cstheme="minorHAnsi"/>
          <w:sz w:val="22"/>
          <w:szCs w:val="22"/>
          <w:lang w:eastAsia="en-US"/>
        </w:rPr>
        <w:t xml:space="preserve">21.5 </w:t>
      </w:r>
      <w:r w:rsidR="002A4D76">
        <w:rPr>
          <w:rFonts w:asciiTheme="minorHAnsi" w:hAnsiTheme="minorHAnsi" w:cstheme="minorHAnsi"/>
          <w:sz w:val="22"/>
          <w:szCs w:val="22"/>
          <w:lang w:eastAsia="en-US"/>
        </w:rPr>
        <w:tab/>
      </w:r>
      <w:r w:rsidRPr="002A4D76">
        <w:rPr>
          <w:rFonts w:asciiTheme="minorHAnsi" w:hAnsiTheme="minorHAnsi" w:cstheme="minorHAnsi"/>
          <w:sz w:val="22"/>
          <w:szCs w:val="22"/>
          <w:lang w:eastAsia="en-US"/>
        </w:rPr>
        <w:t>Conditions of Membership:</w:t>
      </w:r>
    </w:p>
    <w:p w14:paraId="45E856E1" w14:textId="77777777" w:rsidR="002A4D76" w:rsidRDefault="002A4D76" w:rsidP="002A4D76">
      <w:pPr>
        <w:tabs>
          <w:tab w:val="left" w:pos="709"/>
        </w:tabs>
        <w:ind w:left="709" w:hanging="709"/>
        <w:rPr>
          <w:rFonts w:asciiTheme="minorHAnsi" w:hAnsiTheme="minorHAnsi" w:cstheme="minorHAnsi"/>
          <w:sz w:val="22"/>
          <w:szCs w:val="22"/>
          <w:lang w:eastAsia="en-US"/>
        </w:rPr>
      </w:pPr>
    </w:p>
    <w:p w14:paraId="21E8A66B" w14:textId="1A7EE09C" w:rsidR="00C76914" w:rsidRPr="002A4D76" w:rsidRDefault="00C76914" w:rsidP="002A4D76">
      <w:pPr>
        <w:tabs>
          <w:tab w:val="left" w:pos="709"/>
        </w:tabs>
        <w:ind w:left="709"/>
        <w:jc w:val="both"/>
        <w:rPr>
          <w:rFonts w:asciiTheme="minorHAnsi" w:hAnsiTheme="minorHAnsi" w:cstheme="minorHAnsi"/>
          <w:sz w:val="22"/>
          <w:szCs w:val="22"/>
          <w:lang w:eastAsia="en-US"/>
        </w:rPr>
      </w:pPr>
      <w:r w:rsidRPr="002A4D76">
        <w:rPr>
          <w:rFonts w:asciiTheme="minorHAnsi" w:hAnsiTheme="minorHAnsi" w:cstheme="minorHAnsi"/>
          <w:sz w:val="22"/>
          <w:szCs w:val="22"/>
          <w:lang w:eastAsia="en-US"/>
        </w:rPr>
        <w:t>The one-month period referred to in Article 21.2, 21.3 and 21.4 hereof, between the date of acceptance</w:t>
      </w:r>
      <w:r w:rsidR="002A4D76">
        <w:rPr>
          <w:rFonts w:asciiTheme="minorHAnsi" w:hAnsiTheme="minorHAnsi" w:cstheme="minorHAnsi"/>
          <w:sz w:val="22"/>
          <w:szCs w:val="22"/>
          <w:lang w:eastAsia="en-US"/>
        </w:rPr>
        <w:t xml:space="preserve"> </w:t>
      </w:r>
      <w:r w:rsidRPr="002A4D76">
        <w:rPr>
          <w:rFonts w:asciiTheme="minorHAnsi" w:hAnsiTheme="minorHAnsi" w:cstheme="minorHAnsi"/>
          <w:sz w:val="22"/>
          <w:szCs w:val="22"/>
          <w:lang w:eastAsia="en-US"/>
        </w:rPr>
        <w:t>of an applicant by the board and the date an applicant acquires voting rights, may only be abridged upon</w:t>
      </w:r>
      <w:r w:rsidR="002A4D76">
        <w:rPr>
          <w:rFonts w:asciiTheme="minorHAnsi" w:hAnsiTheme="minorHAnsi" w:cstheme="minorHAnsi"/>
          <w:sz w:val="22"/>
          <w:szCs w:val="22"/>
          <w:lang w:eastAsia="en-US"/>
        </w:rPr>
        <w:t xml:space="preserve"> </w:t>
      </w:r>
      <w:r w:rsidRPr="002A4D76">
        <w:rPr>
          <w:rFonts w:asciiTheme="minorHAnsi" w:hAnsiTheme="minorHAnsi" w:cstheme="minorHAnsi"/>
          <w:sz w:val="22"/>
          <w:szCs w:val="22"/>
          <w:lang w:eastAsia="en-US"/>
        </w:rPr>
        <w:t xml:space="preserve">compliance with each and </w:t>
      </w:r>
      <w:proofErr w:type="gramStart"/>
      <w:r w:rsidRPr="002A4D76">
        <w:rPr>
          <w:rFonts w:asciiTheme="minorHAnsi" w:hAnsiTheme="minorHAnsi" w:cstheme="minorHAnsi"/>
          <w:sz w:val="22"/>
          <w:szCs w:val="22"/>
          <w:lang w:eastAsia="en-US"/>
        </w:rPr>
        <w:t>all of</w:t>
      </w:r>
      <w:proofErr w:type="gramEnd"/>
      <w:r w:rsidRPr="002A4D76">
        <w:rPr>
          <w:rFonts w:asciiTheme="minorHAnsi" w:hAnsiTheme="minorHAnsi" w:cstheme="minorHAnsi"/>
          <w:sz w:val="22"/>
          <w:szCs w:val="22"/>
          <w:lang w:eastAsia="en-US"/>
        </w:rPr>
        <w:t xml:space="preserve"> the following:</w:t>
      </w:r>
    </w:p>
    <w:p w14:paraId="6A4EF10B" w14:textId="77777777" w:rsidR="002A4D76" w:rsidRDefault="002A4D76" w:rsidP="002A4D76">
      <w:pPr>
        <w:tabs>
          <w:tab w:val="left" w:pos="709"/>
        </w:tabs>
        <w:ind w:left="709" w:hanging="709"/>
        <w:jc w:val="both"/>
        <w:rPr>
          <w:rFonts w:asciiTheme="minorHAnsi" w:hAnsiTheme="minorHAnsi" w:cstheme="minorHAnsi"/>
          <w:sz w:val="22"/>
          <w:szCs w:val="22"/>
          <w:lang w:eastAsia="en-US"/>
        </w:rPr>
      </w:pPr>
    </w:p>
    <w:p w14:paraId="79BB2FAD" w14:textId="21393D55" w:rsidR="00C76914" w:rsidRPr="002A4D76" w:rsidRDefault="00C76914" w:rsidP="002A4D76">
      <w:pPr>
        <w:tabs>
          <w:tab w:val="left" w:pos="993"/>
        </w:tabs>
        <w:ind w:left="993" w:hanging="284"/>
        <w:jc w:val="both"/>
        <w:rPr>
          <w:rFonts w:asciiTheme="minorHAnsi" w:hAnsiTheme="minorHAnsi" w:cstheme="minorHAnsi"/>
          <w:sz w:val="22"/>
          <w:szCs w:val="22"/>
          <w:lang w:eastAsia="en-US"/>
        </w:rPr>
      </w:pPr>
      <w:r w:rsidRPr="002A4D76">
        <w:rPr>
          <w:rFonts w:asciiTheme="minorHAnsi" w:hAnsiTheme="minorHAnsi" w:cstheme="minorHAnsi"/>
          <w:sz w:val="22"/>
          <w:szCs w:val="22"/>
          <w:lang w:eastAsia="en-US"/>
        </w:rPr>
        <w:t xml:space="preserve">a. </w:t>
      </w:r>
      <w:r w:rsidR="002A4D76">
        <w:rPr>
          <w:rFonts w:asciiTheme="minorHAnsi" w:hAnsiTheme="minorHAnsi" w:cstheme="minorHAnsi"/>
          <w:sz w:val="22"/>
          <w:szCs w:val="22"/>
          <w:lang w:eastAsia="en-US"/>
        </w:rPr>
        <w:tab/>
      </w:r>
      <w:r w:rsidRPr="002A4D76">
        <w:rPr>
          <w:rFonts w:asciiTheme="minorHAnsi" w:hAnsiTheme="minorHAnsi" w:cstheme="minorHAnsi"/>
          <w:sz w:val="22"/>
          <w:szCs w:val="22"/>
          <w:lang w:eastAsia="en-US"/>
        </w:rPr>
        <w:t>the review and acceptance of the application by the Directors’ Development/Recruitment</w:t>
      </w:r>
      <w:r w:rsidR="002A4D76">
        <w:rPr>
          <w:rFonts w:asciiTheme="minorHAnsi" w:hAnsiTheme="minorHAnsi" w:cstheme="minorHAnsi"/>
          <w:sz w:val="22"/>
          <w:szCs w:val="22"/>
          <w:lang w:eastAsia="en-US"/>
        </w:rPr>
        <w:t xml:space="preserve"> </w:t>
      </w:r>
      <w:r w:rsidRPr="002A4D76">
        <w:rPr>
          <w:rFonts w:asciiTheme="minorHAnsi" w:hAnsiTheme="minorHAnsi" w:cstheme="minorHAnsi"/>
          <w:sz w:val="22"/>
          <w:szCs w:val="22"/>
          <w:lang w:eastAsia="en-US"/>
        </w:rPr>
        <w:t>Committee; and,</w:t>
      </w:r>
    </w:p>
    <w:p w14:paraId="136B22BC" w14:textId="2C45EECB" w:rsidR="00C76914" w:rsidRPr="002A4D76" w:rsidRDefault="00C76914" w:rsidP="002A4D76">
      <w:pPr>
        <w:tabs>
          <w:tab w:val="left" w:pos="993"/>
        </w:tabs>
        <w:ind w:left="993" w:hanging="284"/>
        <w:jc w:val="both"/>
        <w:rPr>
          <w:rFonts w:asciiTheme="minorHAnsi" w:hAnsiTheme="minorHAnsi" w:cstheme="minorHAnsi"/>
          <w:sz w:val="22"/>
          <w:szCs w:val="22"/>
          <w:lang w:eastAsia="en-US"/>
        </w:rPr>
      </w:pPr>
      <w:r w:rsidRPr="002A4D76">
        <w:rPr>
          <w:rFonts w:asciiTheme="minorHAnsi" w:hAnsiTheme="minorHAnsi" w:cstheme="minorHAnsi"/>
          <w:sz w:val="22"/>
          <w:szCs w:val="22"/>
          <w:lang w:eastAsia="en-US"/>
        </w:rPr>
        <w:t xml:space="preserve">b. </w:t>
      </w:r>
      <w:r w:rsidR="002A4D76">
        <w:rPr>
          <w:rFonts w:asciiTheme="minorHAnsi" w:hAnsiTheme="minorHAnsi" w:cstheme="minorHAnsi"/>
          <w:sz w:val="22"/>
          <w:szCs w:val="22"/>
          <w:lang w:eastAsia="en-US"/>
        </w:rPr>
        <w:tab/>
      </w:r>
      <w:r w:rsidRPr="002A4D76">
        <w:rPr>
          <w:rFonts w:asciiTheme="minorHAnsi" w:hAnsiTheme="minorHAnsi" w:cstheme="minorHAnsi"/>
          <w:sz w:val="22"/>
          <w:szCs w:val="22"/>
          <w:lang w:eastAsia="en-US"/>
        </w:rPr>
        <w:t>a report by the Directors’ Development/Recruitment Committee to the Board that the application</w:t>
      </w:r>
      <w:r w:rsidR="002A4D76">
        <w:rPr>
          <w:rFonts w:asciiTheme="minorHAnsi" w:hAnsiTheme="minorHAnsi" w:cstheme="minorHAnsi"/>
          <w:sz w:val="22"/>
          <w:szCs w:val="22"/>
          <w:lang w:eastAsia="en-US"/>
        </w:rPr>
        <w:t xml:space="preserve"> </w:t>
      </w:r>
      <w:r w:rsidRPr="002A4D76">
        <w:rPr>
          <w:rFonts w:asciiTheme="minorHAnsi" w:hAnsiTheme="minorHAnsi" w:cstheme="minorHAnsi"/>
          <w:sz w:val="22"/>
          <w:szCs w:val="22"/>
          <w:lang w:eastAsia="en-US"/>
        </w:rPr>
        <w:t>has been accepted; and,</w:t>
      </w:r>
    </w:p>
    <w:p w14:paraId="1020458A" w14:textId="11E6B538" w:rsidR="00C76914" w:rsidRPr="002A4D76" w:rsidRDefault="00C76914" w:rsidP="002A4D76">
      <w:pPr>
        <w:tabs>
          <w:tab w:val="left" w:pos="993"/>
        </w:tabs>
        <w:ind w:left="993" w:hanging="284"/>
        <w:jc w:val="both"/>
        <w:rPr>
          <w:rFonts w:asciiTheme="minorHAnsi" w:hAnsiTheme="minorHAnsi" w:cstheme="minorHAnsi"/>
          <w:sz w:val="22"/>
          <w:szCs w:val="22"/>
          <w:lang w:eastAsia="en-US"/>
        </w:rPr>
      </w:pPr>
      <w:r w:rsidRPr="002A4D76">
        <w:rPr>
          <w:rFonts w:asciiTheme="minorHAnsi" w:hAnsiTheme="minorHAnsi" w:cstheme="minorHAnsi"/>
          <w:sz w:val="22"/>
          <w:szCs w:val="22"/>
          <w:lang w:eastAsia="en-US"/>
        </w:rPr>
        <w:t xml:space="preserve">c. </w:t>
      </w:r>
      <w:r w:rsidR="002A4D76">
        <w:rPr>
          <w:rFonts w:asciiTheme="minorHAnsi" w:hAnsiTheme="minorHAnsi" w:cstheme="minorHAnsi"/>
          <w:sz w:val="22"/>
          <w:szCs w:val="22"/>
          <w:lang w:eastAsia="en-US"/>
        </w:rPr>
        <w:tab/>
      </w:r>
      <w:r w:rsidRPr="002A4D76">
        <w:rPr>
          <w:rFonts w:asciiTheme="minorHAnsi" w:hAnsiTheme="minorHAnsi" w:cstheme="minorHAnsi"/>
          <w:sz w:val="22"/>
          <w:szCs w:val="22"/>
          <w:lang w:eastAsia="en-US"/>
        </w:rPr>
        <w:t>a recommendation by the Board to the membership that the time period should be abridged; and,</w:t>
      </w:r>
    </w:p>
    <w:p w14:paraId="63B2082B" w14:textId="7E87744B" w:rsidR="00C76914" w:rsidRPr="002A4D76" w:rsidRDefault="00C76914" w:rsidP="002A4D76">
      <w:pPr>
        <w:tabs>
          <w:tab w:val="left" w:pos="993"/>
        </w:tabs>
        <w:ind w:left="993" w:hanging="284"/>
        <w:jc w:val="both"/>
        <w:rPr>
          <w:rFonts w:asciiTheme="minorHAnsi" w:hAnsiTheme="minorHAnsi" w:cstheme="minorHAnsi"/>
          <w:sz w:val="22"/>
          <w:szCs w:val="22"/>
          <w:lang w:eastAsia="en-US"/>
        </w:rPr>
      </w:pPr>
      <w:r w:rsidRPr="002A4D76">
        <w:rPr>
          <w:rFonts w:asciiTheme="minorHAnsi" w:hAnsiTheme="minorHAnsi" w:cstheme="minorHAnsi"/>
          <w:sz w:val="22"/>
          <w:szCs w:val="22"/>
          <w:lang w:eastAsia="en-US"/>
        </w:rPr>
        <w:t xml:space="preserve">d. </w:t>
      </w:r>
      <w:r w:rsidR="002A4D76">
        <w:rPr>
          <w:rFonts w:asciiTheme="minorHAnsi" w:hAnsiTheme="minorHAnsi" w:cstheme="minorHAnsi"/>
          <w:sz w:val="22"/>
          <w:szCs w:val="22"/>
          <w:lang w:eastAsia="en-US"/>
        </w:rPr>
        <w:tab/>
      </w:r>
      <w:r w:rsidRPr="002A4D76">
        <w:rPr>
          <w:rFonts w:asciiTheme="minorHAnsi" w:hAnsiTheme="minorHAnsi" w:cstheme="minorHAnsi"/>
          <w:sz w:val="22"/>
          <w:szCs w:val="22"/>
          <w:lang w:eastAsia="en-US"/>
        </w:rPr>
        <w:t xml:space="preserve">the unanimous support of those members </w:t>
      </w:r>
      <w:proofErr w:type="gramStart"/>
      <w:r w:rsidRPr="002A4D76">
        <w:rPr>
          <w:rFonts w:asciiTheme="minorHAnsi" w:hAnsiTheme="minorHAnsi" w:cstheme="minorHAnsi"/>
          <w:sz w:val="22"/>
          <w:szCs w:val="22"/>
          <w:lang w:eastAsia="en-US"/>
        </w:rPr>
        <w:t>present</w:t>
      </w:r>
      <w:proofErr w:type="gramEnd"/>
      <w:r w:rsidRPr="002A4D76">
        <w:rPr>
          <w:rFonts w:asciiTheme="minorHAnsi" w:hAnsiTheme="minorHAnsi" w:cstheme="minorHAnsi"/>
          <w:sz w:val="22"/>
          <w:szCs w:val="22"/>
          <w:lang w:eastAsia="en-US"/>
        </w:rPr>
        <w:t>, eligible to vote and voting at a duly constituted</w:t>
      </w:r>
      <w:r w:rsidR="002A4D76">
        <w:rPr>
          <w:rFonts w:asciiTheme="minorHAnsi" w:hAnsiTheme="minorHAnsi" w:cstheme="minorHAnsi"/>
          <w:sz w:val="22"/>
          <w:szCs w:val="22"/>
          <w:lang w:eastAsia="en-US"/>
        </w:rPr>
        <w:t xml:space="preserve"> </w:t>
      </w:r>
      <w:r w:rsidRPr="002A4D76">
        <w:rPr>
          <w:rFonts w:asciiTheme="minorHAnsi" w:hAnsiTheme="minorHAnsi" w:cstheme="minorHAnsi"/>
          <w:sz w:val="22"/>
          <w:szCs w:val="22"/>
          <w:lang w:eastAsia="en-US"/>
        </w:rPr>
        <w:t>membership meeting.</w:t>
      </w:r>
    </w:p>
    <w:p w14:paraId="3DDD0E63" w14:textId="77777777" w:rsidR="00E25BB7" w:rsidRDefault="00E25BB7" w:rsidP="00C76914">
      <w:pPr>
        <w:autoSpaceDE w:val="0"/>
        <w:autoSpaceDN w:val="0"/>
        <w:adjustRightInd w:val="0"/>
        <w:rPr>
          <w:rFonts w:ascii="GillSans-Light" w:eastAsiaTheme="minorHAnsi" w:hAnsi="GillSans-Light" w:cs="GillSans-Light"/>
          <w:lang w:eastAsia="en-US"/>
        </w:rPr>
      </w:pPr>
    </w:p>
    <w:p w14:paraId="358164E8" w14:textId="6C988005" w:rsidR="00C76914" w:rsidRPr="00441743" w:rsidRDefault="00C76914" w:rsidP="00441743">
      <w:pPr>
        <w:tabs>
          <w:tab w:val="left" w:pos="709"/>
        </w:tabs>
        <w:ind w:left="709" w:hanging="709"/>
        <w:jc w:val="both"/>
        <w:rPr>
          <w:sz w:val="22"/>
          <w:szCs w:val="22"/>
          <w:lang w:eastAsia="en-US"/>
        </w:rPr>
      </w:pPr>
      <w:r w:rsidRPr="00441743">
        <w:rPr>
          <w:sz w:val="22"/>
          <w:szCs w:val="22"/>
          <w:lang w:eastAsia="en-US"/>
        </w:rPr>
        <w:t xml:space="preserve">21.6 </w:t>
      </w:r>
      <w:r w:rsidR="00441743">
        <w:rPr>
          <w:sz w:val="22"/>
          <w:szCs w:val="22"/>
          <w:lang w:eastAsia="en-US"/>
        </w:rPr>
        <w:tab/>
      </w:r>
      <w:r w:rsidRPr="00441743">
        <w:rPr>
          <w:sz w:val="22"/>
          <w:szCs w:val="22"/>
          <w:lang w:eastAsia="en-US"/>
        </w:rPr>
        <w:t>Members, excepting directors, may resign in writing at any time. All members shall remain liable for</w:t>
      </w:r>
      <w:r w:rsidR="00441743">
        <w:rPr>
          <w:sz w:val="22"/>
          <w:szCs w:val="22"/>
          <w:lang w:eastAsia="en-US"/>
        </w:rPr>
        <w:t xml:space="preserve"> </w:t>
      </w:r>
      <w:r w:rsidRPr="00441743">
        <w:rPr>
          <w:sz w:val="22"/>
          <w:szCs w:val="22"/>
          <w:lang w:eastAsia="en-US"/>
        </w:rPr>
        <w:t xml:space="preserve">payment of any assessment or other sum levied or which became payable by </w:t>
      </w:r>
      <w:r w:rsidR="00441743">
        <w:rPr>
          <w:sz w:val="22"/>
          <w:szCs w:val="22"/>
          <w:lang w:eastAsia="en-US"/>
        </w:rPr>
        <w:t>him/</w:t>
      </w:r>
      <w:r w:rsidRPr="00441743">
        <w:rPr>
          <w:sz w:val="22"/>
          <w:szCs w:val="22"/>
          <w:lang w:eastAsia="en-US"/>
        </w:rPr>
        <w:t xml:space="preserve">her to </w:t>
      </w:r>
      <w:r w:rsidR="00441743" w:rsidRPr="003E288E">
        <w:rPr>
          <w:rFonts w:cstheme="minorHAnsi"/>
          <w:color w:val="FF0000"/>
          <w:sz w:val="22"/>
          <w:szCs w:val="22"/>
        </w:rPr>
        <w:t>[name of the Organisation]</w:t>
      </w:r>
      <w:r w:rsidR="00441743">
        <w:rPr>
          <w:rFonts w:cstheme="minorHAnsi"/>
          <w:color w:val="FF0000"/>
          <w:sz w:val="22"/>
          <w:szCs w:val="22"/>
        </w:rPr>
        <w:t xml:space="preserve"> </w:t>
      </w:r>
      <w:r w:rsidRPr="00441743">
        <w:rPr>
          <w:sz w:val="22"/>
          <w:szCs w:val="22"/>
          <w:lang w:eastAsia="en-US"/>
        </w:rPr>
        <w:t xml:space="preserve">prior to </w:t>
      </w:r>
      <w:r w:rsidR="00441743">
        <w:rPr>
          <w:sz w:val="22"/>
          <w:szCs w:val="22"/>
          <w:lang w:eastAsia="en-US"/>
        </w:rPr>
        <w:t>his/</w:t>
      </w:r>
      <w:r w:rsidRPr="00441743">
        <w:rPr>
          <w:sz w:val="22"/>
          <w:szCs w:val="22"/>
          <w:lang w:eastAsia="en-US"/>
        </w:rPr>
        <w:t>her resignation, and such member shall not be entitled to a refund of all or any portion of the</w:t>
      </w:r>
      <w:r w:rsidR="00441743">
        <w:rPr>
          <w:sz w:val="22"/>
          <w:szCs w:val="22"/>
          <w:lang w:eastAsia="en-US"/>
        </w:rPr>
        <w:t xml:space="preserve"> </w:t>
      </w:r>
      <w:r w:rsidRPr="00441743">
        <w:rPr>
          <w:sz w:val="22"/>
          <w:szCs w:val="22"/>
          <w:lang w:eastAsia="en-US"/>
        </w:rPr>
        <w:t>membership fee which have been paid.</w:t>
      </w:r>
    </w:p>
    <w:p w14:paraId="472BAC3E" w14:textId="77777777" w:rsidR="00E25BB7" w:rsidRDefault="00E25BB7" w:rsidP="00C76914">
      <w:pPr>
        <w:autoSpaceDE w:val="0"/>
        <w:autoSpaceDN w:val="0"/>
        <w:adjustRightInd w:val="0"/>
        <w:rPr>
          <w:rFonts w:ascii="GillSans-Light" w:eastAsiaTheme="minorHAnsi" w:hAnsi="GillSans-Light" w:cs="GillSans-Light"/>
          <w:lang w:eastAsia="en-US"/>
        </w:rPr>
      </w:pPr>
    </w:p>
    <w:p w14:paraId="32238219" w14:textId="0C625C48" w:rsidR="00C76914" w:rsidRPr="00441743" w:rsidRDefault="00C76914" w:rsidP="00441743">
      <w:pPr>
        <w:tabs>
          <w:tab w:val="left" w:pos="709"/>
        </w:tabs>
        <w:ind w:left="709" w:hanging="709"/>
        <w:jc w:val="both"/>
        <w:rPr>
          <w:sz w:val="22"/>
          <w:szCs w:val="22"/>
          <w:lang w:eastAsia="en-US"/>
        </w:rPr>
      </w:pPr>
      <w:r w:rsidRPr="00441743">
        <w:rPr>
          <w:sz w:val="22"/>
          <w:szCs w:val="22"/>
          <w:lang w:eastAsia="en-US"/>
        </w:rPr>
        <w:lastRenderedPageBreak/>
        <w:t xml:space="preserve">21.7 </w:t>
      </w:r>
      <w:r w:rsidR="00441743">
        <w:rPr>
          <w:sz w:val="22"/>
          <w:szCs w:val="22"/>
          <w:lang w:eastAsia="en-US"/>
        </w:rPr>
        <w:tab/>
      </w:r>
      <w:r w:rsidRPr="00441743">
        <w:rPr>
          <w:sz w:val="22"/>
          <w:szCs w:val="22"/>
          <w:lang w:eastAsia="en-US"/>
        </w:rPr>
        <w:t>Each individual voting member in good standing shall be entitled to one vote on each question arising at</w:t>
      </w:r>
      <w:r w:rsidR="00441743">
        <w:rPr>
          <w:sz w:val="22"/>
          <w:szCs w:val="22"/>
          <w:lang w:eastAsia="en-US"/>
        </w:rPr>
        <w:t xml:space="preserve"> </w:t>
      </w:r>
      <w:r w:rsidRPr="00441743">
        <w:rPr>
          <w:sz w:val="22"/>
          <w:szCs w:val="22"/>
          <w:lang w:eastAsia="en-US"/>
        </w:rPr>
        <w:t>any special or general meeting of the members.</w:t>
      </w:r>
    </w:p>
    <w:p w14:paraId="2E3707CC" w14:textId="77777777" w:rsidR="00E25BB7" w:rsidRDefault="00E25BB7" w:rsidP="00C76914">
      <w:pPr>
        <w:autoSpaceDE w:val="0"/>
        <w:autoSpaceDN w:val="0"/>
        <w:adjustRightInd w:val="0"/>
        <w:rPr>
          <w:rFonts w:ascii="GillSans-Light" w:eastAsiaTheme="minorHAnsi" w:hAnsi="GillSans-Light" w:cs="GillSans-Light"/>
          <w:lang w:eastAsia="en-US"/>
        </w:rPr>
      </w:pPr>
    </w:p>
    <w:p w14:paraId="79605C61" w14:textId="5282268C" w:rsidR="00C76914" w:rsidRPr="00441743" w:rsidRDefault="00C76914" w:rsidP="00441743">
      <w:pPr>
        <w:tabs>
          <w:tab w:val="left" w:pos="709"/>
        </w:tabs>
        <w:ind w:left="709" w:hanging="709"/>
        <w:jc w:val="both"/>
        <w:rPr>
          <w:sz w:val="22"/>
          <w:szCs w:val="22"/>
          <w:lang w:eastAsia="en-US"/>
        </w:rPr>
      </w:pPr>
      <w:r w:rsidRPr="00441743">
        <w:rPr>
          <w:sz w:val="22"/>
          <w:szCs w:val="22"/>
          <w:lang w:eastAsia="en-US"/>
        </w:rPr>
        <w:t xml:space="preserve">21.8 </w:t>
      </w:r>
      <w:r w:rsidR="00441743">
        <w:rPr>
          <w:sz w:val="22"/>
          <w:szCs w:val="22"/>
          <w:lang w:eastAsia="en-US"/>
        </w:rPr>
        <w:tab/>
      </w:r>
      <w:r w:rsidRPr="00441743">
        <w:rPr>
          <w:sz w:val="22"/>
          <w:szCs w:val="22"/>
          <w:lang w:eastAsia="en-US"/>
        </w:rPr>
        <w:t>The chair of the Board Development/Recruitment Committee shall promptly inform all members of their</w:t>
      </w:r>
      <w:r w:rsidR="00441743">
        <w:rPr>
          <w:sz w:val="22"/>
          <w:szCs w:val="22"/>
          <w:lang w:eastAsia="en-US"/>
        </w:rPr>
        <w:t xml:space="preserve"> </w:t>
      </w:r>
      <w:r w:rsidRPr="00441743">
        <w:rPr>
          <w:sz w:val="22"/>
          <w:szCs w:val="22"/>
          <w:lang w:eastAsia="en-US"/>
        </w:rPr>
        <w:t>admission to membership.</w:t>
      </w:r>
    </w:p>
    <w:p w14:paraId="09EE8B5B" w14:textId="77777777" w:rsidR="00E25BB7" w:rsidRDefault="00E25BB7" w:rsidP="00C76914">
      <w:pPr>
        <w:autoSpaceDE w:val="0"/>
        <w:autoSpaceDN w:val="0"/>
        <w:adjustRightInd w:val="0"/>
        <w:rPr>
          <w:rFonts w:ascii="GillSans-Light" w:eastAsiaTheme="minorHAnsi" w:hAnsi="GillSans-Light" w:cs="GillSans-Light"/>
          <w:lang w:eastAsia="en-US"/>
        </w:rPr>
      </w:pPr>
    </w:p>
    <w:p w14:paraId="5BD1DBA0" w14:textId="5DADB1E7" w:rsidR="00C76914" w:rsidRPr="00441743" w:rsidRDefault="00C76914" w:rsidP="00441743">
      <w:pPr>
        <w:tabs>
          <w:tab w:val="left" w:pos="709"/>
        </w:tabs>
        <w:ind w:left="709" w:hanging="709"/>
        <w:jc w:val="both"/>
        <w:rPr>
          <w:sz w:val="22"/>
          <w:szCs w:val="22"/>
          <w:lang w:eastAsia="en-US"/>
        </w:rPr>
      </w:pPr>
      <w:r w:rsidRPr="00441743">
        <w:rPr>
          <w:sz w:val="22"/>
          <w:szCs w:val="22"/>
          <w:lang w:eastAsia="en-US"/>
        </w:rPr>
        <w:t xml:space="preserve">21.9 </w:t>
      </w:r>
      <w:r w:rsidR="00441743">
        <w:rPr>
          <w:sz w:val="22"/>
          <w:szCs w:val="22"/>
          <w:lang w:eastAsia="en-US"/>
        </w:rPr>
        <w:tab/>
      </w:r>
      <w:r w:rsidRPr="00441743">
        <w:rPr>
          <w:sz w:val="22"/>
          <w:szCs w:val="22"/>
          <w:lang w:eastAsia="en-US"/>
        </w:rPr>
        <w:t xml:space="preserve">A member who is in debt to </w:t>
      </w:r>
      <w:r w:rsidR="00441743" w:rsidRPr="003E288E">
        <w:rPr>
          <w:rFonts w:cstheme="minorHAnsi"/>
          <w:color w:val="FF0000"/>
          <w:sz w:val="22"/>
          <w:szCs w:val="22"/>
        </w:rPr>
        <w:t>[name of the Organisation]</w:t>
      </w:r>
      <w:r w:rsidR="00441743">
        <w:rPr>
          <w:rFonts w:cstheme="minorHAnsi"/>
          <w:color w:val="FF0000"/>
          <w:sz w:val="22"/>
          <w:szCs w:val="22"/>
        </w:rPr>
        <w:t xml:space="preserve"> </w:t>
      </w:r>
      <w:r w:rsidRPr="00441743">
        <w:rPr>
          <w:sz w:val="22"/>
          <w:szCs w:val="22"/>
          <w:lang w:eastAsia="en-US"/>
        </w:rPr>
        <w:t xml:space="preserve">with respect to </w:t>
      </w:r>
      <w:r w:rsidR="00441743">
        <w:rPr>
          <w:sz w:val="22"/>
          <w:szCs w:val="22"/>
          <w:lang w:eastAsia="en-US"/>
        </w:rPr>
        <w:t>his/</w:t>
      </w:r>
      <w:r w:rsidRPr="00441743">
        <w:rPr>
          <w:sz w:val="22"/>
          <w:szCs w:val="22"/>
          <w:lang w:eastAsia="en-US"/>
        </w:rPr>
        <w:t xml:space="preserve">her </w:t>
      </w:r>
      <w:r w:rsidR="00441743">
        <w:rPr>
          <w:sz w:val="22"/>
          <w:szCs w:val="22"/>
          <w:lang w:eastAsia="en-US"/>
        </w:rPr>
        <w:t xml:space="preserve">or its </w:t>
      </w:r>
      <w:r w:rsidRPr="00441743">
        <w:rPr>
          <w:sz w:val="22"/>
          <w:szCs w:val="22"/>
          <w:lang w:eastAsia="en-US"/>
        </w:rPr>
        <w:t>membership fee is not entitled</w:t>
      </w:r>
      <w:r w:rsidR="00441743">
        <w:rPr>
          <w:sz w:val="22"/>
          <w:szCs w:val="22"/>
          <w:lang w:eastAsia="en-US"/>
        </w:rPr>
        <w:t xml:space="preserve"> </w:t>
      </w:r>
      <w:r w:rsidRPr="00441743">
        <w:rPr>
          <w:sz w:val="22"/>
          <w:szCs w:val="22"/>
          <w:lang w:eastAsia="en-US"/>
        </w:rPr>
        <w:t>to exercise any membership rights and the membership of any such member is suspended automatically</w:t>
      </w:r>
      <w:r w:rsidR="00441743">
        <w:rPr>
          <w:sz w:val="22"/>
          <w:szCs w:val="22"/>
          <w:lang w:eastAsia="en-US"/>
        </w:rPr>
        <w:t xml:space="preserve"> </w:t>
      </w:r>
      <w:r w:rsidRPr="00441743">
        <w:rPr>
          <w:sz w:val="22"/>
          <w:szCs w:val="22"/>
          <w:lang w:eastAsia="en-US"/>
        </w:rPr>
        <w:t xml:space="preserve">until the member ceases to be in debt to </w:t>
      </w:r>
      <w:r w:rsidR="00441743" w:rsidRPr="003E288E">
        <w:rPr>
          <w:rFonts w:cstheme="minorHAnsi"/>
          <w:color w:val="FF0000"/>
          <w:sz w:val="22"/>
          <w:szCs w:val="22"/>
        </w:rPr>
        <w:t>[name of the Organisation]</w:t>
      </w:r>
      <w:r w:rsidRPr="00441743">
        <w:rPr>
          <w:sz w:val="22"/>
          <w:szCs w:val="22"/>
          <w:lang w:eastAsia="en-US"/>
        </w:rPr>
        <w:t>.</w:t>
      </w:r>
    </w:p>
    <w:p w14:paraId="32F10CAB" w14:textId="77777777" w:rsidR="00441743" w:rsidRPr="00441743" w:rsidRDefault="00441743" w:rsidP="00441743">
      <w:pPr>
        <w:tabs>
          <w:tab w:val="left" w:pos="709"/>
        </w:tabs>
        <w:ind w:left="709" w:hanging="709"/>
        <w:jc w:val="both"/>
        <w:rPr>
          <w:sz w:val="22"/>
          <w:szCs w:val="22"/>
          <w:lang w:eastAsia="en-US"/>
        </w:rPr>
      </w:pPr>
    </w:p>
    <w:p w14:paraId="1195626D" w14:textId="561950FC" w:rsidR="00C76914" w:rsidRPr="00441743" w:rsidRDefault="00C76914" w:rsidP="00441743">
      <w:pPr>
        <w:tabs>
          <w:tab w:val="left" w:pos="709"/>
        </w:tabs>
        <w:ind w:left="709" w:hanging="709"/>
        <w:jc w:val="both"/>
        <w:rPr>
          <w:sz w:val="22"/>
          <w:szCs w:val="22"/>
          <w:lang w:eastAsia="en-US"/>
        </w:rPr>
      </w:pPr>
      <w:r w:rsidRPr="00441743">
        <w:rPr>
          <w:sz w:val="22"/>
          <w:szCs w:val="22"/>
          <w:lang w:eastAsia="en-US"/>
        </w:rPr>
        <w:t xml:space="preserve">21.10 </w:t>
      </w:r>
      <w:r w:rsidR="00441743">
        <w:rPr>
          <w:sz w:val="22"/>
          <w:szCs w:val="22"/>
          <w:lang w:eastAsia="en-US"/>
        </w:rPr>
        <w:tab/>
      </w:r>
      <w:r w:rsidRPr="00441743">
        <w:rPr>
          <w:sz w:val="22"/>
          <w:szCs w:val="22"/>
          <w:lang w:eastAsia="en-US"/>
        </w:rPr>
        <w:t xml:space="preserve">An applicant who is in debt to </w:t>
      </w:r>
      <w:r w:rsidR="00441743" w:rsidRPr="003E288E">
        <w:rPr>
          <w:rFonts w:cstheme="minorHAnsi"/>
          <w:color w:val="FF0000"/>
          <w:sz w:val="22"/>
          <w:szCs w:val="22"/>
        </w:rPr>
        <w:t>[name of the Organisation]</w:t>
      </w:r>
      <w:r w:rsidR="00441743">
        <w:rPr>
          <w:rFonts w:cstheme="minorHAnsi"/>
          <w:color w:val="FF0000"/>
          <w:sz w:val="22"/>
          <w:szCs w:val="22"/>
        </w:rPr>
        <w:t xml:space="preserve"> </w:t>
      </w:r>
      <w:r w:rsidRPr="00441743">
        <w:rPr>
          <w:sz w:val="22"/>
          <w:szCs w:val="22"/>
          <w:lang w:eastAsia="en-US"/>
        </w:rPr>
        <w:t xml:space="preserve">with respect to </w:t>
      </w:r>
      <w:r w:rsidR="00441743">
        <w:rPr>
          <w:sz w:val="22"/>
          <w:szCs w:val="22"/>
          <w:lang w:eastAsia="en-US"/>
        </w:rPr>
        <w:t>his/</w:t>
      </w:r>
      <w:r w:rsidRPr="00441743">
        <w:rPr>
          <w:sz w:val="22"/>
          <w:szCs w:val="22"/>
          <w:lang w:eastAsia="en-US"/>
        </w:rPr>
        <w:t>her or its membership fee does not</w:t>
      </w:r>
      <w:r w:rsidR="00441743">
        <w:rPr>
          <w:sz w:val="22"/>
          <w:szCs w:val="22"/>
          <w:lang w:eastAsia="en-US"/>
        </w:rPr>
        <w:t xml:space="preserve"> </w:t>
      </w:r>
      <w:r w:rsidRPr="00441743">
        <w:rPr>
          <w:sz w:val="22"/>
          <w:szCs w:val="22"/>
          <w:lang w:eastAsia="en-US"/>
        </w:rPr>
        <w:t>acquire any membership right and does not otherwise become a member until the applicant ceases to be</w:t>
      </w:r>
      <w:r w:rsidR="00441743">
        <w:rPr>
          <w:sz w:val="22"/>
          <w:szCs w:val="22"/>
          <w:lang w:eastAsia="en-US"/>
        </w:rPr>
        <w:t xml:space="preserve"> </w:t>
      </w:r>
      <w:r w:rsidRPr="00441743">
        <w:rPr>
          <w:sz w:val="22"/>
          <w:szCs w:val="22"/>
          <w:lang w:eastAsia="en-US"/>
        </w:rPr>
        <w:t xml:space="preserve">in debt to </w:t>
      </w:r>
      <w:r w:rsidR="00441743" w:rsidRPr="003E288E">
        <w:rPr>
          <w:rFonts w:cstheme="minorHAnsi"/>
          <w:color w:val="FF0000"/>
          <w:sz w:val="22"/>
          <w:szCs w:val="22"/>
        </w:rPr>
        <w:t>[name of the Organisation]</w:t>
      </w:r>
      <w:r w:rsidRPr="00441743">
        <w:rPr>
          <w:sz w:val="22"/>
          <w:szCs w:val="22"/>
          <w:lang w:eastAsia="en-US"/>
        </w:rPr>
        <w:t>.</w:t>
      </w:r>
    </w:p>
    <w:p w14:paraId="14E46B33" w14:textId="77777777" w:rsidR="00441743" w:rsidRPr="00441743" w:rsidRDefault="00441743" w:rsidP="00441743">
      <w:pPr>
        <w:tabs>
          <w:tab w:val="left" w:pos="709"/>
        </w:tabs>
        <w:ind w:left="709" w:hanging="709"/>
        <w:jc w:val="both"/>
        <w:rPr>
          <w:sz w:val="22"/>
          <w:szCs w:val="22"/>
          <w:lang w:eastAsia="en-US"/>
        </w:rPr>
      </w:pPr>
    </w:p>
    <w:p w14:paraId="7CA0DE86" w14:textId="2973C33D" w:rsidR="00C76914" w:rsidRPr="00441743" w:rsidRDefault="00C76914" w:rsidP="00441743">
      <w:pPr>
        <w:tabs>
          <w:tab w:val="left" w:pos="709"/>
        </w:tabs>
        <w:ind w:left="709" w:hanging="709"/>
        <w:jc w:val="both"/>
        <w:rPr>
          <w:sz w:val="22"/>
          <w:szCs w:val="22"/>
          <w:lang w:eastAsia="en-US"/>
        </w:rPr>
      </w:pPr>
      <w:r w:rsidRPr="00441743">
        <w:rPr>
          <w:sz w:val="22"/>
          <w:szCs w:val="22"/>
          <w:lang w:eastAsia="en-US"/>
        </w:rPr>
        <w:t xml:space="preserve">21.11 </w:t>
      </w:r>
      <w:r w:rsidR="00441743">
        <w:rPr>
          <w:sz w:val="22"/>
          <w:szCs w:val="22"/>
          <w:lang w:eastAsia="en-US"/>
        </w:rPr>
        <w:tab/>
      </w:r>
      <w:r w:rsidRPr="00441743">
        <w:rPr>
          <w:sz w:val="22"/>
          <w:szCs w:val="22"/>
          <w:lang w:eastAsia="en-US"/>
        </w:rPr>
        <w:t>The membership fee for individual, associate and organi</w:t>
      </w:r>
      <w:r w:rsidR="00441743">
        <w:rPr>
          <w:sz w:val="22"/>
          <w:szCs w:val="22"/>
          <w:lang w:eastAsia="en-US"/>
        </w:rPr>
        <w:t>s</w:t>
      </w:r>
      <w:r w:rsidRPr="00441743">
        <w:rPr>
          <w:sz w:val="22"/>
          <w:szCs w:val="22"/>
          <w:lang w:eastAsia="en-US"/>
        </w:rPr>
        <w:t>ational members shall be established by the</w:t>
      </w:r>
      <w:r w:rsidR="00441743">
        <w:rPr>
          <w:sz w:val="22"/>
          <w:szCs w:val="22"/>
          <w:lang w:eastAsia="en-US"/>
        </w:rPr>
        <w:t xml:space="preserve"> </w:t>
      </w:r>
      <w:r w:rsidRPr="00441743">
        <w:rPr>
          <w:sz w:val="22"/>
          <w:szCs w:val="22"/>
          <w:lang w:eastAsia="en-US"/>
        </w:rPr>
        <w:t>Board of Directors from time to time.</w:t>
      </w:r>
    </w:p>
    <w:p w14:paraId="58FCCED3" w14:textId="77777777" w:rsidR="00441743" w:rsidRDefault="00441743" w:rsidP="00C76914">
      <w:pPr>
        <w:autoSpaceDE w:val="0"/>
        <w:autoSpaceDN w:val="0"/>
        <w:adjustRightInd w:val="0"/>
        <w:rPr>
          <w:rFonts w:ascii="GillSans-Light" w:eastAsiaTheme="minorHAnsi" w:hAnsi="GillSans-Light" w:cs="GillSans-Light"/>
          <w:lang w:eastAsia="en-US"/>
        </w:rPr>
      </w:pPr>
    </w:p>
    <w:p w14:paraId="01171336" w14:textId="40600914" w:rsidR="00C76914" w:rsidRPr="001B0080" w:rsidRDefault="00C76914" w:rsidP="001B0080">
      <w:pPr>
        <w:tabs>
          <w:tab w:val="left" w:pos="709"/>
          <w:tab w:val="left" w:pos="993"/>
        </w:tabs>
        <w:ind w:left="993" w:hanging="993"/>
        <w:jc w:val="both"/>
        <w:rPr>
          <w:sz w:val="22"/>
          <w:szCs w:val="22"/>
          <w:lang w:eastAsia="en-US"/>
        </w:rPr>
      </w:pPr>
      <w:r w:rsidRPr="001B0080">
        <w:rPr>
          <w:sz w:val="22"/>
          <w:szCs w:val="22"/>
          <w:lang w:eastAsia="en-US"/>
        </w:rPr>
        <w:t xml:space="preserve">21.12 </w:t>
      </w:r>
      <w:r w:rsidR="001B0080">
        <w:rPr>
          <w:sz w:val="22"/>
          <w:szCs w:val="22"/>
          <w:lang w:eastAsia="en-US"/>
        </w:rPr>
        <w:tab/>
      </w:r>
      <w:r w:rsidRPr="001B0080">
        <w:rPr>
          <w:sz w:val="22"/>
          <w:szCs w:val="22"/>
          <w:lang w:eastAsia="en-US"/>
        </w:rPr>
        <w:t xml:space="preserve">a. </w:t>
      </w:r>
      <w:r w:rsidR="001B0080">
        <w:rPr>
          <w:sz w:val="22"/>
          <w:szCs w:val="22"/>
          <w:lang w:eastAsia="en-US"/>
        </w:rPr>
        <w:tab/>
      </w:r>
      <w:r w:rsidRPr="001B0080">
        <w:rPr>
          <w:sz w:val="22"/>
          <w:szCs w:val="22"/>
          <w:lang w:eastAsia="en-US"/>
        </w:rPr>
        <w:t xml:space="preserve">Individual and associate membership expires </w:t>
      </w:r>
      <w:r w:rsidRPr="001B0080">
        <w:rPr>
          <w:color w:val="FF0000"/>
          <w:sz w:val="22"/>
          <w:szCs w:val="22"/>
          <w:lang w:eastAsia="en-US"/>
        </w:rPr>
        <w:t>two years</w:t>
      </w:r>
      <w:r w:rsidR="001B0080">
        <w:rPr>
          <w:color w:val="FF0000"/>
          <w:sz w:val="22"/>
          <w:szCs w:val="22"/>
          <w:lang w:eastAsia="en-US"/>
        </w:rPr>
        <w:t xml:space="preserve"> [or insert other timeframe]</w:t>
      </w:r>
      <w:r w:rsidRPr="001B0080">
        <w:rPr>
          <w:sz w:val="22"/>
          <w:szCs w:val="22"/>
          <w:lang w:eastAsia="en-US"/>
        </w:rPr>
        <w:t xml:space="preserve"> from the date the person became a member</w:t>
      </w:r>
      <w:r w:rsidR="001B0080">
        <w:rPr>
          <w:sz w:val="22"/>
          <w:szCs w:val="22"/>
          <w:lang w:eastAsia="en-US"/>
        </w:rPr>
        <w:t xml:space="preserve"> </w:t>
      </w:r>
      <w:r w:rsidRPr="001B0080">
        <w:rPr>
          <w:sz w:val="22"/>
          <w:szCs w:val="22"/>
          <w:lang w:eastAsia="en-US"/>
        </w:rPr>
        <w:t xml:space="preserve">or the effective date or renewal of </w:t>
      </w:r>
      <w:r w:rsidR="001B0080">
        <w:rPr>
          <w:sz w:val="22"/>
          <w:szCs w:val="22"/>
          <w:lang w:eastAsia="en-US"/>
        </w:rPr>
        <w:t>his/</w:t>
      </w:r>
      <w:r w:rsidRPr="001B0080">
        <w:rPr>
          <w:sz w:val="22"/>
          <w:szCs w:val="22"/>
          <w:lang w:eastAsia="en-US"/>
        </w:rPr>
        <w:t>her membership, but such membership may be renewed from</w:t>
      </w:r>
      <w:r w:rsidR="001B0080">
        <w:rPr>
          <w:sz w:val="22"/>
          <w:szCs w:val="22"/>
          <w:lang w:eastAsia="en-US"/>
        </w:rPr>
        <w:t xml:space="preserve"> </w:t>
      </w:r>
      <w:r w:rsidRPr="001B0080">
        <w:rPr>
          <w:sz w:val="22"/>
          <w:szCs w:val="22"/>
          <w:lang w:eastAsia="en-US"/>
        </w:rPr>
        <w:t>time to time upon payment of the appropriate membership fee in effect at that time.</w:t>
      </w:r>
    </w:p>
    <w:p w14:paraId="700406C9" w14:textId="77777777" w:rsidR="001B0080" w:rsidRDefault="001B0080" w:rsidP="001B0080">
      <w:pPr>
        <w:tabs>
          <w:tab w:val="left" w:pos="709"/>
        </w:tabs>
        <w:ind w:left="709" w:hanging="709"/>
        <w:jc w:val="both"/>
        <w:rPr>
          <w:sz w:val="22"/>
          <w:szCs w:val="22"/>
          <w:lang w:eastAsia="en-US"/>
        </w:rPr>
      </w:pPr>
    </w:p>
    <w:p w14:paraId="195DCEF6" w14:textId="4C2AFB45" w:rsidR="00C76914" w:rsidRPr="001B0080" w:rsidRDefault="00C76914" w:rsidP="001B0080">
      <w:pPr>
        <w:tabs>
          <w:tab w:val="left" w:pos="993"/>
        </w:tabs>
        <w:ind w:left="993" w:hanging="284"/>
        <w:jc w:val="both"/>
        <w:rPr>
          <w:sz w:val="22"/>
          <w:szCs w:val="22"/>
          <w:lang w:eastAsia="en-US"/>
        </w:rPr>
      </w:pPr>
      <w:r w:rsidRPr="001B0080">
        <w:rPr>
          <w:sz w:val="22"/>
          <w:szCs w:val="22"/>
          <w:lang w:eastAsia="en-US"/>
        </w:rPr>
        <w:t xml:space="preserve">b. </w:t>
      </w:r>
      <w:r w:rsidR="001B0080">
        <w:rPr>
          <w:sz w:val="22"/>
          <w:szCs w:val="22"/>
          <w:lang w:eastAsia="en-US"/>
        </w:rPr>
        <w:tab/>
      </w:r>
      <w:r w:rsidRPr="001B0080">
        <w:rPr>
          <w:sz w:val="22"/>
          <w:szCs w:val="22"/>
          <w:lang w:eastAsia="en-US"/>
        </w:rPr>
        <w:t xml:space="preserve">The effective date of renewal of a membership is the later of the date the membership </w:t>
      </w:r>
      <w:proofErr w:type="gramStart"/>
      <w:r w:rsidRPr="001B0080">
        <w:rPr>
          <w:sz w:val="22"/>
          <w:szCs w:val="22"/>
          <w:lang w:eastAsia="en-US"/>
        </w:rPr>
        <w:t>expired</w:t>
      </w:r>
      <w:proofErr w:type="gramEnd"/>
      <w:r w:rsidRPr="001B0080">
        <w:rPr>
          <w:sz w:val="22"/>
          <w:szCs w:val="22"/>
          <w:lang w:eastAsia="en-US"/>
        </w:rPr>
        <w:t xml:space="preserve"> and</w:t>
      </w:r>
      <w:r w:rsidR="001B0080">
        <w:rPr>
          <w:sz w:val="22"/>
          <w:szCs w:val="22"/>
          <w:lang w:eastAsia="en-US"/>
        </w:rPr>
        <w:t xml:space="preserve"> </w:t>
      </w:r>
      <w:r w:rsidRPr="001B0080">
        <w:rPr>
          <w:sz w:val="22"/>
          <w:szCs w:val="22"/>
          <w:lang w:eastAsia="en-US"/>
        </w:rPr>
        <w:t>the date membership was renewed.</w:t>
      </w:r>
    </w:p>
    <w:p w14:paraId="317C7C72" w14:textId="77777777" w:rsidR="001B0080" w:rsidRDefault="001B0080" w:rsidP="001B0080">
      <w:pPr>
        <w:tabs>
          <w:tab w:val="left" w:pos="993"/>
        </w:tabs>
        <w:ind w:left="993" w:hanging="284"/>
        <w:jc w:val="both"/>
        <w:rPr>
          <w:sz w:val="22"/>
          <w:szCs w:val="22"/>
          <w:lang w:eastAsia="en-US"/>
        </w:rPr>
      </w:pPr>
    </w:p>
    <w:p w14:paraId="141464F4" w14:textId="283A7FF4" w:rsidR="00C76914" w:rsidRPr="001B0080" w:rsidRDefault="00C76914" w:rsidP="001B0080">
      <w:pPr>
        <w:tabs>
          <w:tab w:val="left" w:pos="993"/>
        </w:tabs>
        <w:ind w:left="993" w:hanging="284"/>
        <w:jc w:val="both"/>
        <w:rPr>
          <w:sz w:val="22"/>
          <w:szCs w:val="22"/>
          <w:lang w:eastAsia="en-US"/>
        </w:rPr>
      </w:pPr>
      <w:r w:rsidRPr="001B0080">
        <w:rPr>
          <w:sz w:val="22"/>
          <w:szCs w:val="22"/>
          <w:lang w:eastAsia="en-US"/>
        </w:rPr>
        <w:t xml:space="preserve">c. </w:t>
      </w:r>
      <w:r w:rsidR="001B0080">
        <w:rPr>
          <w:sz w:val="22"/>
          <w:szCs w:val="22"/>
          <w:lang w:eastAsia="en-US"/>
        </w:rPr>
        <w:tab/>
      </w:r>
      <w:r w:rsidRPr="001B0080">
        <w:rPr>
          <w:sz w:val="22"/>
          <w:szCs w:val="22"/>
          <w:lang w:eastAsia="en-US"/>
        </w:rPr>
        <w:t>Organi</w:t>
      </w:r>
      <w:r w:rsidR="001B0080">
        <w:rPr>
          <w:sz w:val="22"/>
          <w:szCs w:val="22"/>
          <w:lang w:eastAsia="en-US"/>
        </w:rPr>
        <w:t>s</w:t>
      </w:r>
      <w:r w:rsidRPr="001B0080">
        <w:rPr>
          <w:sz w:val="22"/>
          <w:szCs w:val="22"/>
          <w:lang w:eastAsia="en-US"/>
        </w:rPr>
        <w:t xml:space="preserve">ational membership expires </w:t>
      </w:r>
      <w:r w:rsidRPr="001B0080">
        <w:rPr>
          <w:color w:val="FF0000"/>
          <w:sz w:val="22"/>
          <w:szCs w:val="22"/>
          <w:lang w:eastAsia="en-US"/>
        </w:rPr>
        <w:t xml:space="preserve">one year </w:t>
      </w:r>
      <w:r w:rsidR="001B0080">
        <w:rPr>
          <w:color w:val="FF0000"/>
          <w:sz w:val="22"/>
          <w:szCs w:val="22"/>
          <w:lang w:eastAsia="en-US"/>
        </w:rPr>
        <w:t xml:space="preserve">[or insert other timeframe] </w:t>
      </w:r>
      <w:r w:rsidRPr="001B0080">
        <w:rPr>
          <w:sz w:val="22"/>
          <w:szCs w:val="22"/>
          <w:lang w:eastAsia="en-US"/>
        </w:rPr>
        <w:t>from the date the organi</w:t>
      </w:r>
      <w:r w:rsidR="001B0080">
        <w:rPr>
          <w:sz w:val="22"/>
          <w:szCs w:val="22"/>
          <w:lang w:eastAsia="en-US"/>
        </w:rPr>
        <w:t>s</w:t>
      </w:r>
      <w:r w:rsidRPr="001B0080">
        <w:rPr>
          <w:sz w:val="22"/>
          <w:szCs w:val="22"/>
          <w:lang w:eastAsia="en-US"/>
        </w:rPr>
        <w:t>ation became a member,</w:t>
      </w:r>
      <w:r w:rsidR="001B0080">
        <w:rPr>
          <w:sz w:val="22"/>
          <w:szCs w:val="22"/>
          <w:lang w:eastAsia="en-US"/>
        </w:rPr>
        <w:t xml:space="preserve"> </w:t>
      </w:r>
      <w:r w:rsidRPr="001B0080">
        <w:rPr>
          <w:sz w:val="22"/>
          <w:szCs w:val="22"/>
          <w:lang w:eastAsia="en-US"/>
        </w:rPr>
        <w:t>but such membership may be renewed from time to time upon payment of the appropriate</w:t>
      </w:r>
      <w:r w:rsidR="004436BF">
        <w:rPr>
          <w:sz w:val="22"/>
          <w:szCs w:val="22"/>
          <w:lang w:eastAsia="en-US"/>
        </w:rPr>
        <w:t xml:space="preserve"> </w:t>
      </w:r>
      <w:r w:rsidRPr="001B0080">
        <w:rPr>
          <w:sz w:val="22"/>
          <w:szCs w:val="22"/>
          <w:lang w:eastAsia="en-US"/>
        </w:rPr>
        <w:t>membership fee in effect at that time.</w:t>
      </w:r>
    </w:p>
    <w:p w14:paraId="5720C922" w14:textId="77777777" w:rsidR="004436BF" w:rsidRDefault="004436BF" w:rsidP="001B0080">
      <w:pPr>
        <w:tabs>
          <w:tab w:val="left" w:pos="993"/>
        </w:tabs>
        <w:ind w:left="993" w:hanging="284"/>
        <w:jc w:val="both"/>
        <w:rPr>
          <w:sz w:val="22"/>
          <w:szCs w:val="22"/>
          <w:lang w:eastAsia="en-US"/>
        </w:rPr>
      </w:pPr>
    </w:p>
    <w:p w14:paraId="57DDDF87" w14:textId="4ED354E0" w:rsidR="00D029DC" w:rsidRPr="001B0080" w:rsidRDefault="00C76914" w:rsidP="001B0080">
      <w:pPr>
        <w:tabs>
          <w:tab w:val="left" w:pos="993"/>
        </w:tabs>
        <w:ind w:left="993" w:hanging="284"/>
        <w:jc w:val="both"/>
        <w:rPr>
          <w:sz w:val="22"/>
          <w:szCs w:val="22"/>
        </w:rPr>
      </w:pPr>
      <w:r w:rsidRPr="001B0080">
        <w:rPr>
          <w:sz w:val="22"/>
          <w:szCs w:val="22"/>
          <w:lang w:eastAsia="en-US"/>
        </w:rPr>
        <w:t xml:space="preserve">d. </w:t>
      </w:r>
      <w:r w:rsidR="004436BF">
        <w:rPr>
          <w:sz w:val="22"/>
          <w:szCs w:val="22"/>
          <w:lang w:eastAsia="en-US"/>
        </w:rPr>
        <w:tab/>
      </w:r>
      <w:r w:rsidRPr="001B0080">
        <w:rPr>
          <w:sz w:val="22"/>
          <w:szCs w:val="22"/>
          <w:lang w:eastAsia="en-US"/>
        </w:rPr>
        <w:t>Any membership which expired in the month before the date of the annual meeting shall be</w:t>
      </w:r>
      <w:r w:rsidR="004436BF">
        <w:rPr>
          <w:sz w:val="22"/>
          <w:szCs w:val="22"/>
          <w:lang w:eastAsia="en-US"/>
        </w:rPr>
        <w:t xml:space="preserve"> </w:t>
      </w:r>
      <w:r w:rsidRPr="001B0080">
        <w:rPr>
          <w:sz w:val="22"/>
          <w:szCs w:val="22"/>
          <w:lang w:eastAsia="en-US"/>
        </w:rPr>
        <w:t>extended to</w:t>
      </w:r>
      <w:r w:rsidR="004436BF">
        <w:rPr>
          <w:sz w:val="22"/>
          <w:szCs w:val="22"/>
          <w:lang w:eastAsia="en-US"/>
        </w:rPr>
        <w:t>,</w:t>
      </w:r>
      <w:r w:rsidRPr="001B0080">
        <w:rPr>
          <w:sz w:val="22"/>
          <w:szCs w:val="22"/>
          <w:lang w:eastAsia="en-US"/>
        </w:rPr>
        <w:t xml:space="preserve"> an</w:t>
      </w:r>
      <w:r w:rsidR="004436BF">
        <w:rPr>
          <w:sz w:val="22"/>
          <w:szCs w:val="22"/>
          <w:lang w:eastAsia="en-US"/>
        </w:rPr>
        <w:t>d</w:t>
      </w:r>
      <w:r w:rsidRPr="001B0080">
        <w:rPr>
          <w:sz w:val="22"/>
          <w:szCs w:val="22"/>
          <w:lang w:eastAsia="en-US"/>
        </w:rPr>
        <w:t xml:space="preserve"> including</w:t>
      </w:r>
      <w:r w:rsidR="004436BF">
        <w:rPr>
          <w:sz w:val="22"/>
          <w:szCs w:val="22"/>
          <w:lang w:eastAsia="en-US"/>
        </w:rPr>
        <w:t>,</w:t>
      </w:r>
      <w:r w:rsidRPr="001B0080">
        <w:rPr>
          <w:sz w:val="22"/>
          <w:szCs w:val="22"/>
          <w:lang w:eastAsia="en-US"/>
        </w:rPr>
        <w:t xml:space="preserve"> the annual meeting.</w:t>
      </w:r>
    </w:p>
    <w:p w14:paraId="0ECD9F11" w14:textId="015BF65E" w:rsidR="00D029DC" w:rsidRDefault="00D029DC" w:rsidP="00154912">
      <w:pPr>
        <w:pStyle w:val="NoSpacing"/>
      </w:pPr>
    </w:p>
    <w:p w14:paraId="4007278D" w14:textId="3E98B75E" w:rsidR="00D029DC" w:rsidRPr="00ED2E6E" w:rsidRDefault="00C76914" w:rsidP="00ED2E6E">
      <w:pPr>
        <w:tabs>
          <w:tab w:val="left" w:pos="709"/>
        </w:tabs>
        <w:ind w:left="709" w:hanging="709"/>
        <w:jc w:val="both"/>
        <w:rPr>
          <w:sz w:val="22"/>
          <w:szCs w:val="22"/>
        </w:rPr>
      </w:pPr>
      <w:r w:rsidRPr="00ED2E6E">
        <w:rPr>
          <w:sz w:val="22"/>
          <w:szCs w:val="22"/>
          <w:lang w:eastAsia="en-US"/>
        </w:rPr>
        <w:t xml:space="preserve">21.13 </w:t>
      </w:r>
      <w:r w:rsidR="00ED2E6E">
        <w:rPr>
          <w:sz w:val="22"/>
          <w:szCs w:val="22"/>
          <w:lang w:eastAsia="en-US"/>
        </w:rPr>
        <w:tab/>
      </w:r>
      <w:r w:rsidRPr="00ED2E6E">
        <w:rPr>
          <w:sz w:val="22"/>
          <w:szCs w:val="22"/>
          <w:lang w:eastAsia="en-US"/>
        </w:rPr>
        <w:t>The membership of any member may be terminated for cause by resolution passed by two-thirds of</w:t>
      </w:r>
      <w:r w:rsidR="00ED2E6E">
        <w:rPr>
          <w:sz w:val="22"/>
          <w:szCs w:val="22"/>
          <w:lang w:eastAsia="en-US"/>
        </w:rPr>
        <w:t xml:space="preserve"> </w:t>
      </w:r>
      <w:r w:rsidRPr="00ED2E6E">
        <w:rPr>
          <w:sz w:val="22"/>
          <w:szCs w:val="22"/>
          <w:lang w:eastAsia="en-US"/>
        </w:rPr>
        <w:t>the Board of Directors, if they determine that the member has committed an act that is injurious to</w:t>
      </w:r>
      <w:r w:rsidR="00ED2E6E">
        <w:rPr>
          <w:sz w:val="22"/>
          <w:szCs w:val="22"/>
          <w:lang w:eastAsia="en-US"/>
        </w:rPr>
        <w:t xml:space="preserve"> </w:t>
      </w:r>
      <w:r w:rsidR="00ED2E6E" w:rsidRPr="003E288E">
        <w:rPr>
          <w:rFonts w:cstheme="minorHAnsi"/>
          <w:color w:val="FF0000"/>
          <w:sz w:val="22"/>
          <w:szCs w:val="22"/>
        </w:rPr>
        <w:t>[name of the Organisation]</w:t>
      </w:r>
      <w:r w:rsidRPr="00ED2E6E">
        <w:rPr>
          <w:sz w:val="22"/>
          <w:szCs w:val="22"/>
          <w:lang w:eastAsia="en-US"/>
        </w:rPr>
        <w:t>, provided the member is given notice, at least 14 days prior to the meeting at which</w:t>
      </w:r>
      <w:r w:rsidR="00ED2E6E">
        <w:rPr>
          <w:sz w:val="22"/>
          <w:szCs w:val="22"/>
          <w:lang w:eastAsia="en-US"/>
        </w:rPr>
        <w:t xml:space="preserve"> </w:t>
      </w:r>
      <w:r w:rsidRPr="00ED2E6E">
        <w:rPr>
          <w:sz w:val="22"/>
          <w:szCs w:val="22"/>
          <w:lang w:eastAsia="en-US"/>
        </w:rPr>
        <w:t>termination will be decided, of reasons for considering termination and the opportunity to attend and</w:t>
      </w:r>
      <w:r w:rsidR="00ED2E6E">
        <w:rPr>
          <w:sz w:val="22"/>
          <w:szCs w:val="22"/>
          <w:lang w:eastAsia="en-US"/>
        </w:rPr>
        <w:t xml:space="preserve"> </w:t>
      </w:r>
      <w:r w:rsidRPr="00ED2E6E">
        <w:rPr>
          <w:sz w:val="22"/>
          <w:szCs w:val="22"/>
          <w:lang w:eastAsia="en-US"/>
        </w:rPr>
        <w:t>make representations to the Board of Directors personally or by agent prior to such termination being</w:t>
      </w:r>
      <w:r w:rsidR="00ED2E6E">
        <w:rPr>
          <w:sz w:val="22"/>
          <w:szCs w:val="22"/>
          <w:lang w:eastAsia="en-US"/>
        </w:rPr>
        <w:t xml:space="preserve"> </w:t>
      </w:r>
      <w:r w:rsidRPr="00ED2E6E">
        <w:rPr>
          <w:sz w:val="22"/>
          <w:szCs w:val="22"/>
        </w:rPr>
        <w:t>decided.</w:t>
      </w:r>
    </w:p>
    <w:p w14:paraId="25CD6B13" w14:textId="54917DCF" w:rsidR="00D029DC" w:rsidRDefault="00D029DC" w:rsidP="00154912">
      <w:pPr>
        <w:pStyle w:val="NoSpacing"/>
      </w:pPr>
    </w:p>
    <w:p w14:paraId="0DA72B98" w14:textId="77777777" w:rsidR="006C0617" w:rsidRPr="00872DAD" w:rsidRDefault="006C0617" w:rsidP="00872DAD">
      <w:pPr>
        <w:jc w:val="center"/>
        <w:rPr>
          <w:b/>
          <w:bCs/>
          <w:sz w:val="22"/>
          <w:szCs w:val="22"/>
          <w:lang w:eastAsia="en-US"/>
        </w:rPr>
      </w:pPr>
      <w:r w:rsidRPr="00872DAD">
        <w:rPr>
          <w:b/>
          <w:bCs/>
          <w:sz w:val="22"/>
          <w:szCs w:val="22"/>
          <w:lang w:eastAsia="en-US"/>
        </w:rPr>
        <w:t>ARTICLE 22</w:t>
      </w:r>
    </w:p>
    <w:p w14:paraId="6C945A18" w14:textId="78E75D50" w:rsidR="00D029DC" w:rsidRPr="00872DAD" w:rsidRDefault="006C0617" w:rsidP="00872DAD">
      <w:pPr>
        <w:jc w:val="center"/>
        <w:rPr>
          <w:b/>
          <w:bCs/>
          <w:sz w:val="22"/>
          <w:szCs w:val="22"/>
        </w:rPr>
      </w:pPr>
      <w:r w:rsidRPr="00872DAD">
        <w:rPr>
          <w:b/>
          <w:bCs/>
          <w:sz w:val="22"/>
          <w:szCs w:val="22"/>
        </w:rPr>
        <w:t>ANNUAL AND OTHER MEETINGS OF MEMBERS</w:t>
      </w:r>
    </w:p>
    <w:p w14:paraId="51302E73" w14:textId="4072D488" w:rsidR="00D029DC" w:rsidRDefault="00D029DC" w:rsidP="00154912">
      <w:pPr>
        <w:pStyle w:val="NoSpacing"/>
      </w:pPr>
    </w:p>
    <w:p w14:paraId="722558EB" w14:textId="3D347D92" w:rsidR="006745F3" w:rsidRPr="00872DAD" w:rsidRDefault="006745F3" w:rsidP="00872DAD">
      <w:pPr>
        <w:tabs>
          <w:tab w:val="left" w:pos="709"/>
        </w:tabs>
        <w:ind w:left="709" w:hanging="709"/>
        <w:jc w:val="both"/>
        <w:rPr>
          <w:sz w:val="22"/>
          <w:szCs w:val="22"/>
          <w:lang w:eastAsia="en-US"/>
        </w:rPr>
      </w:pPr>
      <w:r w:rsidRPr="00872DAD">
        <w:rPr>
          <w:sz w:val="22"/>
          <w:szCs w:val="22"/>
          <w:lang w:eastAsia="en-US"/>
        </w:rPr>
        <w:t xml:space="preserve">22.1 </w:t>
      </w:r>
      <w:r w:rsidR="00872DAD">
        <w:rPr>
          <w:sz w:val="22"/>
          <w:szCs w:val="22"/>
          <w:lang w:eastAsia="en-US"/>
        </w:rPr>
        <w:tab/>
      </w:r>
      <w:r w:rsidRPr="00872DAD">
        <w:rPr>
          <w:sz w:val="22"/>
          <w:szCs w:val="22"/>
          <w:lang w:eastAsia="en-US"/>
        </w:rPr>
        <w:t xml:space="preserve">The annual or any other general meetings of the members shall be held at the head office of </w:t>
      </w:r>
      <w:r w:rsidR="00872DAD" w:rsidRPr="003E288E">
        <w:rPr>
          <w:rFonts w:cstheme="minorHAnsi"/>
          <w:color w:val="FF0000"/>
          <w:sz w:val="22"/>
          <w:szCs w:val="22"/>
        </w:rPr>
        <w:t>[name of the Organisation]</w:t>
      </w:r>
      <w:r w:rsidR="00872DAD">
        <w:rPr>
          <w:rFonts w:cstheme="minorHAnsi"/>
          <w:color w:val="FF0000"/>
          <w:sz w:val="22"/>
          <w:szCs w:val="22"/>
        </w:rPr>
        <w:t xml:space="preserve"> </w:t>
      </w:r>
      <w:r w:rsidRPr="00872DAD">
        <w:rPr>
          <w:sz w:val="22"/>
          <w:szCs w:val="22"/>
          <w:lang w:eastAsia="en-US"/>
        </w:rPr>
        <w:t xml:space="preserve">or elsewhere in </w:t>
      </w:r>
      <w:r w:rsidR="00872DAD" w:rsidRPr="00872DAD">
        <w:rPr>
          <w:color w:val="FF0000"/>
          <w:sz w:val="22"/>
          <w:szCs w:val="22"/>
          <w:lang w:eastAsia="en-US"/>
        </w:rPr>
        <w:t>[</w:t>
      </w:r>
      <w:r w:rsidR="00872DAD">
        <w:rPr>
          <w:color w:val="FF0000"/>
          <w:sz w:val="22"/>
          <w:szCs w:val="22"/>
          <w:lang w:eastAsia="en-US"/>
        </w:rPr>
        <w:t>insert country name(s)]</w:t>
      </w:r>
      <w:r w:rsidRPr="00872DAD">
        <w:rPr>
          <w:sz w:val="22"/>
          <w:szCs w:val="22"/>
          <w:lang w:eastAsia="en-US"/>
        </w:rPr>
        <w:t xml:space="preserve"> as the Board of Directors may determine and on such day as the</w:t>
      </w:r>
      <w:r w:rsidR="00872DAD">
        <w:rPr>
          <w:sz w:val="22"/>
          <w:szCs w:val="22"/>
          <w:lang w:eastAsia="en-US"/>
        </w:rPr>
        <w:t xml:space="preserve"> </w:t>
      </w:r>
      <w:r w:rsidRPr="00872DAD">
        <w:rPr>
          <w:sz w:val="22"/>
          <w:szCs w:val="22"/>
          <w:lang w:eastAsia="en-US"/>
        </w:rPr>
        <w:t>said directors shall appoint.</w:t>
      </w:r>
    </w:p>
    <w:p w14:paraId="2C860757" w14:textId="77777777" w:rsidR="00872DAD" w:rsidRDefault="00872DAD" w:rsidP="00872DAD">
      <w:pPr>
        <w:tabs>
          <w:tab w:val="left" w:pos="709"/>
        </w:tabs>
        <w:ind w:left="709" w:hanging="709"/>
        <w:jc w:val="both"/>
        <w:rPr>
          <w:sz w:val="22"/>
          <w:szCs w:val="22"/>
          <w:lang w:eastAsia="en-US"/>
        </w:rPr>
      </w:pPr>
    </w:p>
    <w:p w14:paraId="7AFE8476" w14:textId="05C5E653" w:rsidR="006745F3" w:rsidRPr="00872DAD" w:rsidRDefault="006745F3" w:rsidP="00872DAD">
      <w:pPr>
        <w:tabs>
          <w:tab w:val="left" w:pos="709"/>
        </w:tabs>
        <w:ind w:left="709" w:hanging="709"/>
        <w:jc w:val="both"/>
        <w:rPr>
          <w:sz w:val="22"/>
          <w:szCs w:val="22"/>
          <w:lang w:eastAsia="en-US"/>
        </w:rPr>
      </w:pPr>
      <w:r w:rsidRPr="00872DAD">
        <w:rPr>
          <w:sz w:val="22"/>
          <w:szCs w:val="22"/>
          <w:lang w:eastAsia="en-US"/>
        </w:rPr>
        <w:t xml:space="preserve">22.2 </w:t>
      </w:r>
      <w:r w:rsidR="00872DAD">
        <w:rPr>
          <w:sz w:val="22"/>
          <w:szCs w:val="22"/>
          <w:lang w:eastAsia="en-US"/>
        </w:rPr>
        <w:tab/>
      </w:r>
      <w:r w:rsidRPr="00872DAD">
        <w:rPr>
          <w:sz w:val="22"/>
          <w:szCs w:val="22"/>
          <w:lang w:eastAsia="en-US"/>
        </w:rPr>
        <w:t>At every annual meeting, in addition to any other business that may be transacted, the directors’ report,</w:t>
      </w:r>
      <w:r w:rsidR="00872DAD">
        <w:rPr>
          <w:sz w:val="22"/>
          <w:szCs w:val="22"/>
          <w:lang w:eastAsia="en-US"/>
        </w:rPr>
        <w:t xml:space="preserve"> </w:t>
      </w:r>
      <w:r w:rsidRPr="00872DAD">
        <w:rPr>
          <w:sz w:val="22"/>
          <w:szCs w:val="22"/>
          <w:lang w:eastAsia="en-US"/>
        </w:rPr>
        <w:t xml:space="preserve">the financial statements and the auditor’s report shall be </w:t>
      </w:r>
      <w:proofErr w:type="gramStart"/>
      <w:r w:rsidRPr="00872DAD">
        <w:rPr>
          <w:sz w:val="22"/>
          <w:szCs w:val="22"/>
          <w:lang w:eastAsia="en-US"/>
        </w:rPr>
        <w:t>presented</w:t>
      </w:r>
      <w:proofErr w:type="gramEnd"/>
      <w:r w:rsidRPr="00872DAD">
        <w:rPr>
          <w:sz w:val="22"/>
          <w:szCs w:val="22"/>
          <w:lang w:eastAsia="en-US"/>
        </w:rPr>
        <w:t xml:space="preserve"> and a Board of Directors elected.</w:t>
      </w:r>
    </w:p>
    <w:p w14:paraId="6D6E6AB9" w14:textId="77777777" w:rsidR="00872DAD" w:rsidRDefault="00872DAD" w:rsidP="00872DAD">
      <w:pPr>
        <w:tabs>
          <w:tab w:val="left" w:pos="709"/>
        </w:tabs>
        <w:ind w:left="709" w:hanging="709"/>
        <w:jc w:val="both"/>
        <w:rPr>
          <w:sz w:val="22"/>
          <w:szCs w:val="22"/>
          <w:lang w:eastAsia="en-US"/>
        </w:rPr>
      </w:pPr>
    </w:p>
    <w:p w14:paraId="77F37CFB" w14:textId="5A51FFD5" w:rsidR="006745F3" w:rsidRPr="00872DAD" w:rsidRDefault="006745F3" w:rsidP="00872DAD">
      <w:pPr>
        <w:tabs>
          <w:tab w:val="left" w:pos="709"/>
        </w:tabs>
        <w:ind w:left="709" w:hanging="709"/>
        <w:jc w:val="both"/>
        <w:rPr>
          <w:sz w:val="22"/>
          <w:szCs w:val="22"/>
          <w:lang w:eastAsia="en-US"/>
        </w:rPr>
      </w:pPr>
      <w:r w:rsidRPr="00872DAD">
        <w:rPr>
          <w:sz w:val="22"/>
          <w:szCs w:val="22"/>
          <w:lang w:eastAsia="en-US"/>
        </w:rPr>
        <w:lastRenderedPageBreak/>
        <w:t xml:space="preserve">22.3 </w:t>
      </w:r>
      <w:r w:rsidR="00872DAD">
        <w:rPr>
          <w:sz w:val="22"/>
          <w:szCs w:val="22"/>
          <w:lang w:eastAsia="en-US"/>
        </w:rPr>
        <w:tab/>
      </w:r>
      <w:r w:rsidRPr="00872DAD">
        <w:rPr>
          <w:sz w:val="22"/>
          <w:szCs w:val="22"/>
          <w:lang w:eastAsia="en-US"/>
        </w:rPr>
        <w:t>Nominations (from the floor) shall not be accepted by the chair of the annual general meeting. In advance</w:t>
      </w:r>
      <w:r w:rsidR="00872DAD">
        <w:rPr>
          <w:sz w:val="22"/>
          <w:szCs w:val="22"/>
          <w:lang w:eastAsia="en-US"/>
        </w:rPr>
        <w:t xml:space="preserve"> </w:t>
      </w:r>
      <w:r w:rsidRPr="00872DAD">
        <w:rPr>
          <w:sz w:val="22"/>
          <w:szCs w:val="22"/>
          <w:lang w:eastAsia="en-US"/>
        </w:rPr>
        <w:t>of the general meeting and election, nominees shall submit their resumes and make themselves available</w:t>
      </w:r>
      <w:r w:rsidR="00872DAD">
        <w:rPr>
          <w:sz w:val="22"/>
          <w:szCs w:val="22"/>
          <w:lang w:eastAsia="en-US"/>
        </w:rPr>
        <w:t xml:space="preserve"> </w:t>
      </w:r>
      <w:r w:rsidRPr="00872DAD">
        <w:rPr>
          <w:sz w:val="22"/>
          <w:szCs w:val="22"/>
          <w:lang w:eastAsia="en-US"/>
        </w:rPr>
        <w:t>for an in-person or tele-conference interview that may be required by the Directors’ Development/Recruitment Committee.</w:t>
      </w:r>
    </w:p>
    <w:p w14:paraId="54719B8F" w14:textId="77777777" w:rsidR="00872DAD" w:rsidRPr="00872DAD" w:rsidRDefault="00872DAD" w:rsidP="00872DAD">
      <w:pPr>
        <w:tabs>
          <w:tab w:val="left" w:pos="709"/>
        </w:tabs>
        <w:ind w:left="709" w:hanging="709"/>
        <w:jc w:val="both"/>
        <w:rPr>
          <w:sz w:val="22"/>
          <w:szCs w:val="22"/>
          <w:lang w:eastAsia="en-US"/>
        </w:rPr>
      </w:pPr>
    </w:p>
    <w:p w14:paraId="041A88C5" w14:textId="3FBD0FE0" w:rsidR="006745F3" w:rsidRPr="00872DAD" w:rsidRDefault="006745F3" w:rsidP="00872DAD">
      <w:pPr>
        <w:tabs>
          <w:tab w:val="left" w:pos="709"/>
        </w:tabs>
        <w:ind w:left="709" w:hanging="709"/>
        <w:jc w:val="both"/>
        <w:rPr>
          <w:sz w:val="22"/>
          <w:szCs w:val="22"/>
          <w:lang w:eastAsia="en-US"/>
        </w:rPr>
      </w:pPr>
      <w:r w:rsidRPr="00872DAD">
        <w:rPr>
          <w:sz w:val="22"/>
          <w:szCs w:val="22"/>
          <w:lang w:eastAsia="en-US"/>
        </w:rPr>
        <w:t xml:space="preserve">22.4 </w:t>
      </w:r>
      <w:r w:rsidR="00872DAD">
        <w:rPr>
          <w:sz w:val="22"/>
          <w:szCs w:val="22"/>
          <w:lang w:eastAsia="en-US"/>
        </w:rPr>
        <w:tab/>
      </w:r>
      <w:r w:rsidRPr="00872DAD">
        <w:rPr>
          <w:sz w:val="22"/>
          <w:szCs w:val="22"/>
          <w:lang w:eastAsia="en-US"/>
        </w:rPr>
        <w:t>Auditor(s) shall be appointed by the membership and the Board of Directors shall fix the auditor’s fee</w:t>
      </w:r>
      <w:r w:rsidR="00872DAD">
        <w:rPr>
          <w:sz w:val="22"/>
          <w:szCs w:val="22"/>
          <w:lang w:eastAsia="en-US"/>
        </w:rPr>
        <w:t xml:space="preserve"> </w:t>
      </w:r>
      <w:r w:rsidRPr="00872DAD">
        <w:rPr>
          <w:sz w:val="22"/>
          <w:szCs w:val="22"/>
          <w:lang w:eastAsia="en-US"/>
        </w:rPr>
        <w:t>at a subsequent meeting of the Board. Except for the amendment of the By-Law, the members may</w:t>
      </w:r>
      <w:r w:rsidR="00872DAD">
        <w:rPr>
          <w:sz w:val="22"/>
          <w:szCs w:val="22"/>
          <w:lang w:eastAsia="en-US"/>
        </w:rPr>
        <w:t xml:space="preserve"> </w:t>
      </w:r>
      <w:r w:rsidRPr="00872DAD">
        <w:rPr>
          <w:sz w:val="22"/>
          <w:szCs w:val="22"/>
          <w:lang w:eastAsia="en-US"/>
        </w:rPr>
        <w:t>consider any business without any notice thereof at any meeting of the members.</w:t>
      </w:r>
    </w:p>
    <w:p w14:paraId="31AABAE2" w14:textId="77777777" w:rsidR="00872DAD" w:rsidRDefault="00872DAD" w:rsidP="00872DAD">
      <w:pPr>
        <w:tabs>
          <w:tab w:val="left" w:pos="709"/>
        </w:tabs>
        <w:ind w:left="709" w:hanging="709"/>
        <w:jc w:val="both"/>
        <w:rPr>
          <w:sz w:val="22"/>
          <w:szCs w:val="22"/>
          <w:lang w:eastAsia="en-US"/>
        </w:rPr>
      </w:pPr>
    </w:p>
    <w:p w14:paraId="439CEAC4" w14:textId="6D0CBEA7" w:rsidR="006745F3" w:rsidRPr="00872DAD" w:rsidRDefault="006745F3" w:rsidP="00872DAD">
      <w:pPr>
        <w:tabs>
          <w:tab w:val="left" w:pos="709"/>
        </w:tabs>
        <w:ind w:left="709" w:hanging="709"/>
        <w:jc w:val="both"/>
        <w:rPr>
          <w:sz w:val="22"/>
          <w:szCs w:val="22"/>
          <w:lang w:eastAsia="en-US"/>
        </w:rPr>
      </w:pPr>
      <w:r w:rsidRPr="00872DAD">
        <w:rPr>
          <w:sz w:val="22"/>
          <w:szCs w:val="22"/>
          <w:lang w:eastAsia="en-US"/>
        </w:rPr>
        <w:t xml:space="preserve">22.5 </w:t>
      </w:r>
      <w:r w:rsidR="00872DAD">
        <w:rPr>
          <w:sz w:val="22"/>
          <w:szCs w:val="22"/>
          <w:lang w:eastAsia="en-US"/>
        </w:rPr>
        <w:tab/>
      </w:r>
      <w:r w:rsidRPr="00872DAD">
        <w:rPr>
          <w:sz w:val="22"/>
          <w:szCs w:val="22"/>
          <w:lang w:eastAsia="en-US"/>
        </w:rPr>
        <w:t>The Board of Directors, or President shall have the power to call a general meeting of the members</w:t>
      </w:r>
      <w:r w:rsidR="00872DAD">
        <w:rPr>
          <w:sz w:val="22"/>
          <w:szCs w:val="22"/>
          <w:lang w:eastAsia="en-US"/>
        </w:rPr>
        <w:t xml:space="preserve"> </w:t>
      </w:r>
      <w:r w:rsidRPr="00872DAD">
        <w:rPr>
          <w:sz w:val="22"/>
          <w:szCs w:val="22"/>
          <w:lang w:eastAsia="en-US"/>
        </w:rPr>
        <w:t xml:space="preserve">of </w:t>
      </w:r>
      <w:r w:rsidR="00872DAD" w:rsidRPr="003E288E">
        <w:rPr>
          <w:rFonts w:cstheme="minorHAnsi"/>
          <w:color w:val="FF0000"/>
          <w:sz w:val="22"/>
          <w:szCs w:val="22"/>
        </w:rPr>
        <w:t>[name of the Organisation]</w:t>
      </w:r>
      <w:r w:rsidRPr="00872DAD">
        <w:rPr>
          <w:sz w:val="22"/>
          <w:szCs w:val="22"/>
          <w:lang w:eastAsia="en-US"/>
        </w:rPr>
        <w:t xml:space="preserve"> at any time. No public notice or advertisement of members’ meetings, annual or</w:t>
      </w:r>
      <w:r w:rsidR="00872DAD">
        <w:rPr>
          <w:sz w:val="22"/>
          <w:szCs w:val="22"/>
          <w:lang w:eastAsia="en-US"/>
        </w:rPr>
        <w:t xml:space="preserve"> </w:t>
      </w:r>
      <w:r w:rsidRPr="00872DAD">
        <w:rPr>
          <w:sz w:val="22"/>
          <w:szCs w:val="22"/>
          <w:lang w:eastAsia="en-US"/>
        </w:rPr>
        <w:t>general, shall be required. However, notice of the time and place of every annual or general meeting shall</w:t>
      </w:r>
      <w:r w:rsidR="00872DAD">
        <w:rPr>
          <w:sz w:val="22"/>
          <w:szCs w:val="22"/>
          <w:lang w:eastAsia="en-US"/>
        </w:rPr>
        <w:t xml:space="preserve"> </w:t>
      </w:r>
      <w:r w:rsidRPr="00872DAD">
        <w:rPr>
          <w:sz w:val="22"/>
          <w:szCs w:val="22"/>
          <w:lang w:eastAsia="en-US"/>
        </w:rPr>
        <w:t>be given to each member by sending the notice by prepaid mail to the members last known address or</w:t>
      </w:r>
      <w:r w:rsidR="00872DAD">
        <w:rPr>
          <w:sz w:val="22"/>
          <w:szCs w:val="22"/>
          <w:lang w:eastAsia="en-US"/>
        </w:rPr>
        <w:t xml:space="preserve"> </w:t>
      </w:r>
      <w:r w:rsidRPr="00872DAD">
        <w:rPr>
          <w:sz w:val="22"/>
          <w:szCs w:val="22"/>
          <w:lang w:eastAsia="en-US"/>
        </w:rPr>
        <w:t>by transmission by facsimile or by e-mail, 14 days before the time fixed for the meeting. A meeting of</w:t>
      </w:r>
      <w:r w:rsidR="00872DAD">
        <w:rPr>
          <w:sz w:val="22"/>
          <w:szCs w:val="22"/>
          <w:lang w:eastAsia="en-US"/>
        </w:rPr>
        <w:t xml:space="preserve"> </w:t>
      </w:r>
      <w:r w:rsidRPr="00872DAD">
        <w:rPr>
          <w:sz w:val="22"/>
          <w:szCs w:val="22"/>
          <w:lang w:eastAsia="en-US"/>
        </w:rPr>
        <w:t xml:space="preserve">members may be held at any time and place without notice only if all the members of </w:t>
      </w:r>
      <w:r w:rsidR="00872DAD" w:rsidRPr="003E288E">
        <w:rPr>
          <w:rFonts w:cstheme="minorHAnsi"/>
          <w:color w:val="FF0000"/>
          <w:sz w:val="22"/>
          <w:szCs w:val="22"/>
        </w:rPr>
        <w:t>[name of the Organisation]</w:t>
      </w:r>
      <w:r w:rsidR="00872DAD">
        <w:rPr>
          <w:rFonts w:cstheme="minorHAnsi"/>
          <w:color w:val="FF0000"/>
          <w:sz w:val="22"/>
          <w:szCs w:val="22"/>
        </w:rPr>
        <w:t xml:space="preserve"> </w:t>
      </w:r>
      <w:r w:rsidRPr="00872DAD">
        <w:rPr>
          <w:sz w:val="22"/>
          <w:szCs w:val="22"/>
          <w:lang w:eastAsia="en-US"/>
        </w:rPr>
        <w:t>are in attendance or, if those absent have signified their consent to the majority of members to hold the</w:t>
      </w:r>
      <w:r w:rsidR="00872DAD">
        <w:rPr>
          <w:sz w:val="22"/>
          <w:szCs w:val="22"/>
          <w:lang w:eastAsia="en-US"/>
        </w:rPr>
        <w:t xml:space="preserve"> </w:t>
      </w:r>
      <w:r w:rsidRPr="00872DAD">
        <w:rPr>
          <w:sz w:val="22"/>
          <w:szCs w:val="22"/>
          <w:lang w:eastAsia="en-US"/>
        </w:rPr>
        <w:t>meeting in their absence.</w:t>
      </w:r>
    </w:p>
    <w:p w14:paraId="6485EBA3" w14:textId="77777777" w:rsidR="00872DAD" w:rsidRDefault="00872DAD" w:rsidP="00872DAD">
      <w:pPr>
        <w:tabs>
          <w:tab w:val="left" w:pos="709"/>
        </w:tabs>
        <w:ind w:left="709" w:hanging="709"/>
        <w:jc w:val="both"/>
        <w:rPr>
          <w:sz w:val="22"/>
          <w:szCs w:val="22"/>
          <w:lang w:eastAsia="en-US"/>
        </w:rPr>
      </w:pPr>
    </w:p>
    <w:p w14:paraId="10504EAF" w14:textId="79007117" w:rsidR="00D029DC" w:rsidRPr="00872DAD" w:rsidRDefault="006745F3" w:rsidP="00872DAD">
      <w:pPr>
        <w:tabs>
          <w:tab w:val="left" w:pos="709"/>
        </w:tabs>
        <w:ind w:left="709" w:hanging="709"/>
        <w:jc w:val="both"/>
        <w:rPr>
          <w:sz w:val="22"/>
          <w:szCs w:val="22"/>
        </w:rPr>
      </w:pPr>
      <w:r w:rsidRPr="00872DAD">
        <w:rPr>
          <w:sz w:val="22"/>
          <w:szCs w:val="22"/>
          <w:lang w:eastAsia="en-US"/>
        </w:rPr>
        <w:t xml:space="preserve">22.7 </w:t>
      </w:r>
      <w:r w:rsidR="00682A1B">
        <w:rPr>
          <w:sz w:val="22"/>
          <w:szCs w:val="22"/>
          <w:lang w:eastAsia="en-US"/>
        </w:rPr>
        <w:tab/>
      </w:r>
      <w:r w:rsidRPr="00872DAD">
        <w:rPr>
          <w:sz w:val="22"/>
          <w:szCs w:val="22"/>
          <w:lang w:eastAsia="en-US"/>
        </w:rPr>
        <w:t xml:space="preserve">The President, or in </w:t>
      </w:r>
      <w:r w:rsidR="00682A1B">
        <w:rPr>
          <w:sz w:val="22"/>
          <w:szCs w:val="22"/>
          <w:lang w:eastAsia="en-US"/>
        </w:rPr>
        <w:t>his/</w:t>
      </w:r>
      <w:r w:rsidRPr="00872DAD">
        <w:rPr>
          <w:sz w:val="22"/>
          <w:szCs w:val="22"/>
          <w:lang w:eastAsia="en-US"/>
        </w:rPr>
        <w:t>her absence the Vice President or any other director authori</w:t>
      </w:r>
      <w:r w:rsidR="00682A1B">
        <w:rPr>
          <w:sz w:val="22"/>
          <w:szCs w:val="22"/>
          <w:lang w:eastAsia="en-US"/>
        </w:rPr>
        <w:t>s</w:t>
      </w:r>
      <w:r w:rsidRPr="00872DAD">
        <w:rPr>
          <w:sz w:val="22"/>
          <w:szCs w:val="22"/>
          <w:lang w:eastAsia="en-US"/>
        </w:rPr>
        <w:t>ed by the Board,</w:t>
      </w:r>
      <w:r w:rsidR="00682A1B">
        <w:rPr>
          <w:sz w:val="22"/>
          <w:szCs w:val="22"/>
          <w:lang w:eastAsia="en-US"/>
        </w:rPr>
        <w:t xml:space="preserve"> </w:t>
      </w:r>
      <w:r w:rsidRPr="00872DAD">
        <w:rPr>
          <w:sz w:val="22"/>
          <w:szCs w:val="22"/>
          <w:lang w:eastAsia="en-US"/>
        </w:rPr>
        <w:t>shall chair all meetings of the membership. The Chairperson shall not vote on questions before the</w:t>
      </w:r>
      <w:r w:rsidR="00682A1B">
        <w:rPr>
          <w:sz w:val="22"/>
          <w:szCs w:val="22"/>
          <w:lang w:eastAsia="en-US"/>
        </w:rPr>
        <w:t xml:space="preserve"> </w:t>
      </w:r>
      <w:r w:rsidRPr="00872DAD">
        <w:rPr>
          <w:sz w:val="22"/>
          <w:szCs w:val="22"/>
        </w:rPr>
        <w:t>membership except in the event of a tie, in which case s</w:t>
      </w:r>
      <w:r w:rsidR="00682A1B">
        <w:rPr>
          <w:sz w:val="22"/>
          <w:szCs w:val="22"/>
        </w:rPr>
        <w:t>/</w:t>
      </w:r>
      <w:r w:rsidRPr="00872DAD">
        <w:rPr>
          <w:sz w:val="22"/>
          <w:szCs w:val="22"/>
        </w:rPr>
        <w:t>he shall cast the deciding vote.</w:t>
      </w:r>
    </w:p>
    <w:p w14:paraId="0B31EDD2" w14:textId="157D39AE" w:rsidR="00D029DC" w:rsidRPr="00872DAD" w:rsidRDefault="00D029DC" w:rsidP="00872DAD">
      <w:pPr>
        <w:tabs>
          <w:tab w:val="left" w:pos="709"/>
        </w:tabs>
        <w:ind w:left="709" w:hanging="709"/>
        <w:jc w:val="both"/>
        <w:rPr>
          <w:sz w:val="22"/>
          <w:szCs w:val="22"/>
        </w:rPr>
      </w:pPr>
    </w:p>
    <w:p w14:paraId="6072CC58" w14:textId="77777777" w:rsidR="006745F3" w:rsidRPr="00682A1B" w:rsidRDefault="006745F3" w:rsidP="00682A1B">
      <w:pPr>
        <w:jc w:val="center"/>
        <w:rPr>
          <w:b/>
          <w:bCs/>
          <w:sz w:val="22"/>
          <w:szCs w:val="22"/>
          <w:lang w:eastAsia="en-US"/>
        </w:rPr>
      </w:pPr>
      <w:r w:rsidRPr="00682A1B">
        <w:rPr>
          <w:b/>
          <w:bCs/>
          <w:sz w:val="22"/>
          <w:szCs w:val="22"/>
          <w:lang w:eastAsia="en-US"/>
        </w:rPr>
        <w:t>ARTICLE 23</w:t>
      </w:r>
    </w:p>
    <w:p w14:paraId="001A7805" w14:textId="2F1648BA" w:rsidR="00D029DC" w:rsidRPr="00682A1B" w:rsidRDefault="006745F3" w:rsidP="00682A1B">
      <w:pPr>
        <w:jc w:val="center"/>
        <w:rPr>
          <w:b/>
          <w:bCs/>
          <w:sz w:val="22"/>
          <w:szCs w:val="22"/>
        </w:rPr>
      </w:pPr>
      <w:r w:rsidRPr="00682A1B">
        <w:rPr>
          <w:b/>
          <w:bCs/>
          <w:sz w:val="22"/>
          <w:szCs w:val="22"/>
        </w:rPr>
        <w:t>NOTICE</w:t>
      </w:r>
    </w:p>
    <w:p w14:paraId="779E8FC7" w14:textId="18FEC2BA" w:rsidR="0056149C" w:rsidRPr="00682A1B" w:rsidRDefault="0056149C" w:rsidP="00682A1B">
      <w:pPr>
        <w:tabs>
          <w:tab w:val="left" w:pos="709"/>
        </w:tabs>
        <w:ind w:left="709" w:hanging="709"/>
        <w:jc w:val="both"/>
        <w:rPr>
          <w:rFonts w:asciiTheme="minorHAnsi" w:hAnsiTheme="minorHAnsi" w:cstheme="minorHAnsi"/>
          <w:sz w:val="22"/>
          <w:szCs w:val="22"/>
        </w:rPr>
      </w:pPr>
    </w:p>
    <w:p w14:paraId="00810FBF" w14:textId="69F9752B" w:rsidR="0056149C" w:rsidRPr="00682A1B" w:rsidRDefault="006745F3" w:rsidP="00682A1B">
      <w:pPr>
        <w:tabs>
          <w:tab w:val="left" w:pos="709"/>
        </w:tabs>
        <w:ind w:left="709" w:hanging="709"/>
        <w:jc w:val="both"/>
        <w:rPr>
          <w:rFonts w:asciiTheme="minorHAnsi" w:hAnsiTheme="minorHAnsi" w:cstheme="minorHAnsi"/>
          <w:sz w:val="22"/>
          <w:szCs w:val="22"/>
        </w:rPr>
      </w:pPr>
      <w:r w:rsidRPr="00682A1B">
        <w:rPr>
          <w:rFonts w:asciiTheme="minorHAnsi" w:eastAsiaTheme="minorHAnsi" w:hAnsiTheme="minorHAnsi" w:cstheme="minorHAnsi"/>
          <w:sz w:val="22"/>
          <w:szCs w:val="22"/>
          <w:lang w:eastAsia="en-US"/>
        </w:rPr>
        <w:t xml:space="preserve">23. </w:t>
      </w:r>
      <w:r w:rsidR="00682A1B">
        <w:rPr>
          <w:rFonts w:asciiTheme="minorHAnsi" w:eastAsiaTheme="minorHAnsi" w:hAnsiTheme="minorHAnsi" w:cstheme="minorHAnsi"/>
          <w:sz w:val="22"/>
          <w:szCs w:val="22"/>
          <w:lang w:eastAsia="en-US"/>
        </w:rPr>
        <w:tab/>
      </w:r>
      <w:r w:rsidRPr="00682A1B">
        <w:rPr>
          <w:rFonts w:asciiTheme="minorHAnsi" w:eastAsiaTheme="minorHAnsi" w:hAnsiTheme="minorHAnsi" w:cstheme="minorHAnsi"/>
          <w:sz w:val="22"/>
          <w:szCs w:val="22"/>
          <w:lang w:eastAsia="en-US"/>
        </w:rPr>
        <w:t>Notice may be given either personally; or, by depositing same in a post office box in a prepaid sealed</w:t>
      </w:r>
      <w:r w:rsidR="00682A1B">
        <w:rPr>
          <w:rFonts w:asciiTheme="minorHAnsi" w:eastAsiaTheme="minorHAnsi" w:hAnsiTheme="minorHAnsi" w:cstheme="minorHAnsi"/>
          <w:sz w:val="22"/>
          <w:szCs w:val="22"/>
          <w:lang w:eastAsia="en-US"/>
        </w:rPr>
        <w:t xml:space="preserve"> </w:t>
      </w:r>
      <w:r w:rsidRPr="00682A1B">
        <w:rPr>
          <w:rFonts w:asciiTheme="minorHAnsi" w:eastAsiaTheme="minorHAnsi" w:hAnsiTheme="minorHAnsi" w:cstheme="minorHAnsi"/>
          <w:sz w:val="22"/>
          <w:szCs w:val="22"/>
          <w:lang w:eastAsia="en-US"/>
        </w:rPr>
        <w:t xml:space="preserve">envelope addressed to the director, officer or member at </w:t>
      </w:r>
      <w:r w:rsidR="00682A1B">
        <w:rPr>
          <w:rFonts w:asciiTheme="minorHAnsi" w:eastAsiaTheme="minorHAnsi" w:hAnsiTheme="minorHAnsi" w:cstheme="minorHAnsi"/>
          <w:sz w:val="22"/>
          <w:szCs w:val="22"/>
          <w:lang w:eastAsia="en-US"/>
        </w:rPr>
        <w:t>his/</w:t>
      </w:r>
      <w:r w:rsidRPr="00682A1B">
        <w:rPr>
          <w:rFonts w:asciiTheme="minorHAnsi" w:eastAsiaTheme="minorHAnsi" w:hAnsiTheme="minorHAnsi" w:cstheme="minorHAnsi"/>
          <w:sz w:val="22"/>
          <w:szCs w:val="22"/>
          <w:lang w:eastAsia="en-US"/>
        </w:rPr>
        <w:t>her address as the same appears on the books</w:t>
      </w:r>
      <w:r w:rsidR="00682A1B">
        <w:rPr>
          <w:rFonts w:asciiTheme="minorHAnsi" w:eastAsiaTheme="minorHAnsi" w:hAnsiTheme="minorHAnsi" w:cstheme="minorHAnsi"/>
          <w:sz w:val="22"/>
          <w:szCs w:val="22"/>
          <w:lang w:eastAsia="en-US"/>
        </w:rPr>
        <w:t xml:space="preserve"> </w:t>
      </w:r>
      <w:r w:rsidRPr="00682A1B">
        <w:rPr>
          <w:rFonts w:asciiTheme="minorHAnsi" w:eastAsiaTheme="minorHAnsi" w:hAnsiTheme="minorHAnsi" w:cstheme="minorHAnsi"/>
          <w:sz w:val="22"/>
          <w:szCs w:val="22"/>
          <w:lang w:eastAsia="en-US"/>
        </w:rPr>
        <w:t xml:space="preserve">of </w:t>
      </w:r>
      <w:r w:rsidR="00682A1B" w:rsidRPr="003E288E">
        <w:rPr>
          <w:rFonts w:cstheme="minorHAnsi"/>
          <w:color w:val="FF0000"/>
          <w:sz w:val="22"/>
          <w:szCs w:val="22"/>
        </w:rPr>
        <w:t>[name of the Organisation]</w:t>
      </w:r>
      <w:r w:rsidRPr="00682A1B">
        <w:rPr>
          <w:rFonts w:asciiTheme="minorHAnsi" w:eastAsiaTheme="minorHAnsi" w:hAnsiTheme="minorHAnsi" w:cstheme="minorHAnsi"/>
          <w:sz w:val="22"/>
          <w:szCs w:val="22"/>
          <w:lang w:eastAsia="en-US"/>
        </w:rPr>
        <w:t>; or, by transmission by facsimile or by e-mail, to such facsimile number or e-mail</w:t>
      </w:r>
      <w:r w:rsidR="00682A1B">
        <w:rPr>
          <w:rFonts w:asciiTheme="minorHAnsi" w:eastAsiaTheme="minorHAnsi" w:hAnsiTheme="minorHAnsi" w:cstheme="minorHAnsi"/>
          <w:sz w:val="22"/>
          <w:szCs w:val="22"/>
          <w:lang w:eastAsia="en-US"/>
        </w:rPr>
        <w:t xml:space="preserve"> </w:t>
      </w:r>
      <w:r w:rsidRPr="00682A1B">
        <w:rPr>
          <w:rFonts w:asciiTheme="minorHAnsi" w:eastAsiaTheme="minorHAnsi" w:hAnsiTheme="minorHAnsi" w:cstheme="minorHAnsi"/>
          <w:sz w:val="22"/>
          <w:szCs w:val="22"/>
          <w:lang w:eastAsia="en-US"/>
        </w:rPr>
        <w:t>address, as may be provided by the director, officer or member. A notice or other document sent by</w:t>
      </w:r>
      <w:r w:rsidR="00682A1B">
        <w:rPr>
          <w:rFonts w:asciiTheme="minorHAnsi" w:eastAsiaTheme="minorHAnsi" w:hAnsiTheme="minorHAnsi" w:cstheme="minorHAnsi"/>
          <w:sz w:val="22"/>
          <w:szCs w:val="22"/>
          <w:lang w:eastAsia="en-US"/>
        </w:rPr>
        <w:t xml:space="preserve"> </w:t>
      </w:r>
      <w:r w:rsidRPr="00682A1B">
        <w:rPr>
          <w:rFonts w:asciiTheme="minorHAnsi" w:eastAsiaTheme="minorHAnsi" w:hAnsiTheme="minorHAnsi" w:cstheme="minorHAnsi"/>
          <w:sz w:val="22"/>
          <w:szCs w:val="22"/>
          <w:lang w:eastAsia="en-US"/>
        </w:rPr>
        <w:t xml:space="preserve">post shall be held to be deemed delivered </w:t>
      </w:r>
      <w:r w:rsidR="00682A1B">
        <w:rPr>
          <w:rFonts w:asciiTheme="minorHAnsi" w:eastAsiaTheme="minorHAnsi" w:hAnsiTheme="minorHAnsi" w:cstheme="minorHAnsi"/>
          <w:color w:val="FF0000"/>
          <w:sz w:val="22"/>
          <w:szCs w:val="22"/>
          <w:lang w:eastAsia="en-US"/>
        </w:rPr>
        <w:t>[insert number using words]</w:t>
      </w:r>
      <w:r w:rsidRPr="00682A1B">
        <w:rPr>
          <w:rFonts w:asciiTheme="minorHAnsi" w:eastAsiaTheme="minorHAnsi" w:hAnsiTheme="minorHAnsi" w:cstheme="minorHAnsi"/>
          <w:sz w:val="22"/>
          <w:szCs w:val="22"/>
          <w:lang w:eastAsia="en-US"/>
        </w:rPr>
        <w:t xml:space="preserve"> (</w:t>
      </w:r>
      <w:r w:rsidR="00682A1B">
        <w:rPr>
          <w:rFonts w:asciiTheme="minorHAnsi" w:eastAsiaTheme="minorHAnsi" w:hAnsiTheme="minorHAnsi" w:cstheme="minorHAnsi"/>
          <w:color w:val="FF0000"/>
          <w:sz w:val="22"/>
          <w:szCs w:val="22"/>
          <w:lang w:eastAsia="en-US"/>
        </w:rPr>
        <w:t>insert number</w:t>
      </w:r>
      <w:r w:rsidRPr="00682A1B">
        <w:rPr>
          <w:rFonts w:asciiTheme="minorHAnsi" w:eastAsiaTheme="minorHAnsi" w:hAnsiTheme="minorHAnsi" w:cstheme="minorHAnsi"/>
          <w:sz w:val="22"/>
          <w:szCs w:val="22"/>
          <w:lang w:eastAsia="en-US"/>
        </w:rPr>
        <w:t>) days after the same was deposited in a post office</w:t>
      </w:r>
      <w:r w:rsidR="00682A1B">
        <w:rPr>
          <w:rFonts w:asciiTheme="minorHAnsi" w:eastAsiaTheme="minorHAnsi" w:hAnsiTheme="minorHAnsi" w:cstheme="minorHAnsi"/>
          <w:sz w:val="22"/>
          <w:szCs w:val="22"/>
          <w:lang w:eastAsia="en-US"/>
        </w:rPr>
        <w:t xml:space="preserve"> </w:t>
      </w:r>
      <w:r w:rsidRPr="00682A1B">
        <w:rPr>
          <w:rFonts w:asciiTheme="minorHAnsi" w:eastAsiaTheme="minorHAnsi" w:hAnsiTheme="minorHAnsi" w:cstheme="minorHAnsi"/>
          <w:sz w:val="22"/>
          <w:szCs w:val="22"/>
          <w:lang w:eastAsia="en-US"/>
        </w:rPr>
        <w:t xml:space="preserve">box and </w:t>
      </w:r>
      <w:r w:rsidR="00682A1B">
        <w:rPr>
          <w:rFonts w:asciiTheme="minorHAnsi" w:eastAsiaTheme="minorHAnsi" w:hAnsiTheme="minorHAnsi" w:cstheme="minorHAnsi"/>
          <w:color w:val="FF0000"/>
          <w:sz w:val="22"/>
          <w:szCs w:val="22"/>
          <w:lang w:eastAsia="en-US"/>
        </w:rPr>
        <w:t>[insert number using words]</w:t>
      </w:r>
      <w:r w:rsidRPr="00682A1B">
        <w:rPr>
          <w:rFonts w:asciiTheme="minorHAnsi" w:eastAsiaTheme="minorHAnsi" w:hAnsiTheme="minorHAnsi" w:cstheme="minorHAnsi"/>
          <w:sz w:val="22"/>
          <w:szCs w:val="22"/>
          <w:lang w:eastAsia="en-US"/>
        </w:rPr>
        <w:t xml:space="preserve"> (</w:t>
      </w:r>
      <w:r w:rsidR="00682A1B">
        <w:rPr>
          <w:rFonts w:asciiTheme="minorHAnsi" w:eastAsiaTheme="minorHAnsi" w:hAnsiTheme="minorHAnsi" w:cstheme="minorHAnsi"/>
          <w:color w:val="FF0000"/>
          <w:sz w:val="22"/>
          <w:szCs w:val="22"/>
          <w:lang w:eastAsia="en-US"/>
        </w:rPr>
        <w:t>insert number</w:t>
      </w:r>
      <w:r w:rsidRPr="00682A1B">
        <w:rPr>
          <w:rFonts w:asciiTheme="minorHAnsi" w:eastAsiaTheme="minorHAnsi" w:hAnsiTheme="minorHAnsi" w:cstheme="minorHAnsi"/>
          <w:sz w:val="22"/>
          <w:szCs w:val="22"/>
          <w:lang w:eastAsia="en-US"/>
        </w:rPr>
        <w:t>) days after transmission by facsimile or by e-mail. For the purpose of sending any notice,</w:t>
      </w:r>
      <w:r w:rsidR="00682A1B">
        <w:rPr>
          <w:rFonts w:asciiTheme="minorHAnsi" w:eastAsiaTheme="minorHAnsi" w:hAnsiTheme="minorHAnsi" w:cstheme="minorHAnsi"/>
          <w:sz w:val="22"/>
          <w:szCs w:val="22"/>
          <w:lang w:eastAsia="en-US"/>
        </w:rPr>
        <w:t xml:space="preserve"> </w:t>
      </w:r>
      <w:r w:rsidRPr="00682A1B">
        <w:rPr>
          <w:rFonts w:asciiTheme="minorHAnsi" w:eastAsiaTheme="minorHAnsi" w:hAnsiTheme="minorHAnsi" w:cstheme="minorHAnsi"/>
          <w:sz w:val="22"/>
          <w:szCs w:val="22"/>
          <w:lang w:eastAsia="en-US"/>
        </w:rPr>
        <w:t xml:space="preserve">the address of any member, director or officer shall be </w:t>
      </w:r>
      <w:r w:rsidR="00682A1B">
        <w:rPr>
          <w:rFonts w:asciiTheme="minorHAnsi" w:eastAsiaTheme="minorHAnsi" w:hAnsiTheme="minorHAnsi" w:cstheme="minorHAnsi"/>
          <w:sz w:val="22"/>
          <w:szCs w:val="22"/>
          <w:lang w:eastAsia="en-US"/>
        </w:rPr>
        <w:t>his/</w:t>
      </w:r>
      <w:r w:rsidRPr="00682A1B">
        <w:rPr>
          <w:rFonts w:asciiTheme="minorHAnsi" w:eastAsiaTheme="minorHAnsi" w:hAnsiTheme="minorHAnsi" w:cstheme="minorHAnsi"/>
          <w:sz w:val="22"/>
          <w:szCs w:val="22"/>
          <w:lang w:eastAsia="en-US"/>
        </w:rPr>
        <w:t xml:space="preserve">her last address as recorded on the books of </w:t>
      </w:r>
      <w:r w:rsidR="00682A1B" w:rsidRPr="003E288E">
        <w:rPr>
          <w:rFonts w:cstheme="minorHAnsi"/>
          <w:color w:val="FF0000"/>
          <w:sz w:val="22"/>
          <w:szCs w:val="22"/>
        </w:rPr>
        <w:t>[name of the Organisation]</w:t>
      </w:r>
      <w:r w:rsidRPr="00682A1B">
        <w:rPr>
          <w:rFonts w:asciiTheme="minorHAnsi" w:hAnsiTheme="minorHAnsi" w:cstheme="minorHAnsi"/>
          <w:sz w:val="22"/>
          <w:szCs w:val="22"/>
        </w:rPr>
        <w:t>.</w:t>
      </w:r>
    </w:p>
    <w:p w14:paraId="24BFD074" w14:textId="6DACAF21" w:rsidR="006745F3" w:rsidRPr="00682A1B" w:rsidRDefault="006745F3" w:rsidP="00682A1B">
      <w:pPr>
        <w:tabs>
          <w:tab w:val="left" w:pos="709"/>
        </w:tabs>
        <w:ind w:left="709" w:hanging="709"/>
        <w:jc w:val="both"/>
        <w:rPr>
          <w:rFonts w:asciiTheme="minorHAnsi" w:hAnsiTheme="minorHAnsi" w:cstheme="minorHAnsi"/>
          <w:sz w:val="22"/>
          <w:szCs w:val="22"/>
        </w:rPr>
      </w:pPr>
    </w:p>
    <w:p w14:paraId="4D12FC30" w14:textId="77777777" w:rsidR="006745F3" w:rsidRPr="00214FBF" w:rsidRDefault="006745F3" w:rsidP="00214FBF">
      <w:pPr>
        <w:jc w:val="center"/>
        <w:rPr>
          <w:b/>
          <w:bCs/>
          <w:sz w:val="22"/>
          <w:szCs w:val="22"/>
          <w:lang w:eastAsia="en-US"/>
        </w:rPr>
      </w:pPr>
      <w:r w:rsidRPr="00214FBF">
        <w:rPr>
          <w:b/>
          <w:bCs/>
          <w:sz w:val="22"/>
          <w:szCs w:val="22"/>
          <w:lang w:eastAsia="en-US"/>
        </w:rPr>
        <w:t>ARTICLE 24</w:t>
      </w:r>
    </w:p>
    <w:p w14:paraId="14C77FA6" w14:textId="461EE048" w:rsidR="006745F3" w:rsidRPr="00214FBF" w:rsidRDefault="006745F3" w:rsidP="00214FBF">
      <w:pPr>
        <w:jc w:val="center"/>
        <w:rPr>
          <w:b/>
          <w:bCs/>
          <w:sz w:val="22"/>
          <w:szCs w:val="22"/>
        </w:rPr>
      </w:pPr>
      <w:r w:rsidRPr="00214FBF">
        <w:rPr>
          <w:b/>
          <w:bCs/>
          <w:sz w:val="22"/>
          <w:szCs w:val="22"/>
        </w:rPr>
        <w:t>ERRORS IN NOTICE, MEMBERSHIP MEETINGS</w:t>
      </w:r>
    </w:p>
    <w:p w14:paraId="6808914E" w14:textId="2BBB5872" w:rsidR="006745F3" w:rsidRPr="00214FBF" w:rsidRDefault="006745F3" w:rsidP="00214FBF">
      <w:pPr>
        <w:tabs>
          <w:tab w:val="left" w:pos="709"/>
        </w:tabs>
        <w:ind w:left="709" w:hanging="709"/>
        <w:jc w:val="both"/>
        <w:rPr>
          <w:rFonts w:asciiTheme="minorHAnsi" w:hAnsiTheme="minorHAnsi" w:cstheme="minorHAnsi"/>
          <w:sz w:val="22"/>
          <w:szCs w:val="22"/>
        </w:rPr>
      </w:pPr>
    </w:p>
    <w:p w14:paraId="4D3CD199" w14:textId="215CA746" w:rsidR="006745F3" w:rsidRPr="00214FBF" w:rsidRDefault="007B09A3" w:rsidP="00214FBF">
      <w:pPr>
        <w:tabs>
          <w:tab w:val="left" w:pos="709"/>
        </w:tabs>
        <w:ind w:left="709" w:hanging="709"/>
        <w:jc w:val="both"/>
        <w:rPr>
          <w:rFonts w:asciiTheme="minorHAnsi" w:hAnsiTheme="minorHAnsi" w:cstheme="minorHAnsi"/>
          <w:sz w:val="22"/>
          <w:szCs w:val="22"/>
        </w:rPr>
      </w:pPr>
      <w:r w:rsidRPr="00214FBF">
        <w:rPr>
          <w:rFonts w:asciiTheme="minorHAnsi" w:eastAsiaTheme="minorHAnsi" w:hAnsiTheme="minorHAnsi" w:cstheme="minorHAnsi"/>
          <w:sz w:val="22"/>
          <w:szCs w:val="22"/>
          <w:lang w:eastAsia="en-US"/>
        </w:rPr>
        <w:t xml:space="preserve">24. </w:t>
      </w:r>
      <w:r w:rsidR="00214FBF">
        <w:rPr>
          <w:rFonts w:asciiTheme="minorHAnsi" w:eastAsiaTheme="minorHAnsi" w:hAnsiTheme="minorHAnsi" w:cstheme="minorHAnsi"/>
          <w:sz w:val="22"/>
          <w:szCs w:val="22"/>
          <w:lang w:eastAsia="en-US"/>
        </w:rPr>
        <w:tab/>
      </w:r>
      <w:r w:rsidRPr="00214FBF">
        <w:rPr>
          <w:rFonts w:asciiTheme="minorHAnsi" w:eastAsiaTheme="minorHAnsi" w:hAnsiTheme="minorHAnsi" w:cstheme="minorHAnsi"/>
          <w:sz w:val="22"/>
          <w:szCs w:val="22"/>
          <w:lang w:eastAsia="en-US"/>
        </w:rPr>
        <w:t>No error or omission in giving notice of any annual or general meeting or any adjourned meeting,</w:t>
      </w:r>
      <w:r w:rsidR="00214FBF">
        <w:rPr>
          <w:rFonts w:asciiTheme="minorHAnsi" w:eastAsiaTheme="minorHAnsi" w:hAnsiTheme="minorHAnsi" w:cstheme="minorHAnsi"/>
          <w:sz w:val="22"/>
          <w:szCs w:val="22"/>
          <w:lang w:eastAsia="en-US"/>
        </w:rPr>
        <w:t xml:space="preserve"> </w:t>
      </w:r>
      <w:r w:rsidRPr="00214FBF">
        <w:rPr>
          <w:rFonts w:asciiTheme="minorHAnsi" w:eastAsiaTheme="minorHAnsi" w:hAnsiTheme="minorHAnsi" w:cstheme="minorHAnsi"/>
          <w:sz w:val="22"/>
          <w:szCs w:val="22"/>
          <w:lang w:eastAsia="en-US"/>
        </w:rPr>
        <w:t xml:space="preserve">whether annual or general, of the members of </w:t>
      </w:r>
      <w:r w:rsidR="00214FBF" w:rsidRPr="003E288E">
        <w:rPr>
          <w:rFonts w:cstheme="minorHAnsi"/>
          <w:color w:val="FF0000"/>
          <w:sz w:val="22"/>
          <w:szCs w:val="22"/>
        </w:rPr>
        <w:t>[name of the Organisation]</w:t>
      </w:r>
      <w:r w:rsidR="00214FBF">
        <w:rPr>
          <w:rFonts w:cstheme="minorHAnsi"/>
          <w:color w:val="FF0000"/>
          <w:sz w:val="22"/>
          <w:szCs w:val="22"/>
        </w:rPr>
        <w:t xml:space="preserve"> </w:t>
      </w:r>
      <w:r w:rsidRPr="00214FBF">
        <w:rPr>
          <w:rFonts w:asciiTheme="minorHAnsi" w:eastAsiaTheme="minorHAnsi" w:hAnsiTheme="minorHAnsi" w:cstheme="minorHAnsi"/>
          <w:sz w:val="22"/>
          <w:szCs w:val="22"/>
          <w:lang w:eastAsia="en-US"/>
        </w:rPr>
        <w:t>shall invalidate such meeting or make void</w:t>
      </w:r>
      <w:r w:rsidR="00214FBF">
        <w:rPr>
          <w:rFonts w:asciiTheme="minorHAnsi" w:eastAsiaTheme="minorHAnsi" w:hAnsiTheme="minorHAnsi" w:cstheme="minorHAnsi"/>
          <w:sz w:val="22"/>
          <w:szCs w:val="22"/>
          <w:lang w:eastAsia="en-US"/>
        </w:rPr>
        <w:t xml:space="preserve"> </w:t>
      </w:r>
      <w:r w:rsidRPr="00214FBF">
        <w:rPr>
          <w:rFonts w:asciiTheme="minorHAnsi" w:eastAsiaTheme="minorHAnsi" w:hAnsiTheme="minorHAnsi" w:cstheme="minorHAnsi"/>
          <w:sz w:val="22"/>
          <w:szCs w:val="22"/>
          <w:lang w:eastAsia="en-US"/>
        </w:rPr>
        <w:t>any proceedings taken thereat and any member may at the time waive notice of any such meeting and</w:t>
      </w:r>
      <w:r w:rsidR="00214FBF">
        <w:rPr>
          <w:rFonts w:asciiTheme="minorHAnsi" w:eastAsiaTheme="minorHAnsi" w:hAnsiTheme="minorHAnsi" w:cstheme="minorHAnsi"/>
          <w:sz w:val="22"/>
          <w:szCs w:val="22"/>
          <w:lang w:eastAsia="en-US"/>
        </w:rPr>
        <w:t xml:space="preserve"> </w:t>
      </w:r>
      <w:r w:rsidRPr="00214FBF">
        <w:rPr>
          <w:rFonts w:asciiTheme="minorHAnsi" w:hAnsiTheme="minorHAnsi" w:cstheme="minorHAnsi"/>
          <w:sz w:val="22"/>
          <w:szCs w:val="22"/>
        </w:rPr>
        <w:t>may ratify, approve and confirm any or all decisions after the fact.</w:t>
      </w:r>
    </w:p>
    <w:p w14:paraId="42629182" w14:textId="5A74FD45" w:rsidR="006745F3" w:rsidRPr="00214FBF" w:rsidRDefault="006745F3" w:rsidP="00214FBF">
      <w:pPr>
        <w:tabs>
          <w:tab w:val="left" w:pos="709"/>
        </w:tabs>
        <w:ind w:left="709" w:hanging="709"/>
        <w:jc w:val="both"/>
        <w:rPr>
          <w:rFonts w:asciiTheme="minorHAnsi" w:hAnsiTheme="minorHAnsi" w:cstheme="minorHAnsi"/>
          <w:sz w:val="22"/>
          <w:szCs w:val="22"/>
        </w:rPr>
      </w:pPr>
    </w:p>
    <w:p w14:paraId="4C7EB003" w14:textId="77777777" w:rsidR="007B09A3" w:rsidRPr="00214FBF" w:rsidRDefault="007B09A3" w:rsidP="00214FBF">
      <w:pPr>
        <w:jc w:val="center"/>
        <w:rPr>
          <w:b/>
          <w:bCs/>
          <w:sz w:val="22"/>
          <w:szCs w:val="22"/>
          <w:lang w:eastAsia="en-US"/>
        </w:rPr>
      </w:pPr>
      <w:r w:rsidRPr="00214FBF">
        <w:rPr>
          <w:b/>
          <w:bCs/>
          <w:sz w:val="22"/>
          <w:szCs w:val="22"/>
          <w:lang w:eastAsia="en-US"/>
        </w:rPr>
        <w:t>ARTICLE 25</w:t>
      </w:r>
    </w:p>
    <w:p w14:paraId="55252020" w14:textId="333343D3" w:rsidR="006745F3" w:rsidRPr="00214FBF" w:rsidRDefault="007B09A3" w:rsidP="00214FBF">
      <w:pPr>
        <w:jc w:val="center"/>
        <w:rPr>
          <w:b/>
          <w:bCs/>
          <w:sz w:val="22"/>
          <w:szCs w:val="22"/>
        </w:rPr>
      </w:pPr>
      <w:r w:rsidRPr="00214FBF">
        <w:rPr>
          <w:b/>
          <w:bCs/>
          <w:sz w:val="22"/>
          <w:szCs w:val="22"/>
        </w:rPr>
        <w:t>QUORUM OF MEMBERS</w:t>
      </w:r>
    </w:p>
    <w:p w14:paraId="310280F5" w14:textId="77777777" w:rsidR="006745F3" w:rsidRPr="001D4301" w:rsidRDefault="006745F3" w:rsidP="001D4301">
      <w:pPr>
        <w:tabs>
          <w:tab w:val="left" w:pos="709"/>
        </w:tabs>
        <w:ind w:left="709" w:hanging="709"/>
        <w:jc w:val="both"/>
        <w:rPr>
          <w:rFonts w:asciiTheme="minorHAnsi" w:hAnsiTheme="minorHAnsi" w:cstheme="minorHAnsi"/>
          <w:sz w:val="22"/>
          <w:szCs w:val="22"/>
        </w:rPr>
      </w:pPr>
    </w:p>
    <w:p w14:paraId="7BA48B5C" w14:textId="55A4CC29" w:rsidR="0056149C" w:rsidRPr="001D4301" w:rsidRDefault="007B09A3" w:rsidP="001D4301">
      <w:pPr>
        <w:tabs>
          <w:tab w:val="left" w:pos="709"/>
        </w:tabs>
        <w:ind w:left="709" w:hanging="709"/>
        <w:jc w:val="both"/>
        <w:rPr>
          <w:rFonts w:asciiTheme="minorHAnsi" w:hAnsiTheme="minorHAnsi" w:cstheme="minorHAnsi"/>
          <w:sz w:val="22"/>
          <w:szCs w:val="22"/>
        </w:rPr>
      </w:pPr>
      <w:r w:rsidRPr="001D4301">
        <w:rPr>
          <w:rFonts w:asciiTheme="minorHAnsi" w:eastAsiaTheme="minorHAnsi" w:hAnsiTheme="minorHAnsi" w:cstheme="minorHAnsi"/>
          <w:sz w:val="22"/>
          <w:szCs w:val="22"/>
          <w:lang w:eastAsia="en-US"/>
        </w:rPr>
        <w:lastRenderedPageBreak/>
        <w:t xml:space="preserve">25. </w:t>
      </w:r>
      <w:r w:rsidR="001D4301">
        <w:rPr>
          <w:rFonts w:asciiTheme="minorHAnsi" w:eastAsiaTheme="minorHAnsi" w:hAnsiTheme="minorHAnsi" w:cstheme="minorHAnsi"/>
          <w:sz w:val="22"/>
          <w:szCs w:val="22"/>
          <w:lang w:eastAsia="en-US"/>
        </w:rPr>
        <w:tab/>
      </w:r>
      <w:r w:rsidRPr="001D4301">
        <w:rPr>
          <w:rFonts w:asciiTheme="minorHAnsi" w:eastAsiaTheme="minorHAnsi" w:hAnsiTheme="minorHAnsi" w:cstheme="minorHAnsi"/>
          <w:sz w:val="22"/>
          <w:szCs w:val="22"/>
          <w:lang w:eastAsia="en-US"/>
        </w:rPr>
        <w:t xml:space="preserve">Quorum for the annual general meeting or for a general meeting of </w:t>
      </w:r>
      <w:r w:rsidR="001D4301" w:rsidRPr="003E288E">
        <w:rPr>
          <w:rFonts w:cstheme="minorHAnsi"/>
          <w:color w:val="FF0000"/>
          <w:sz w:val="22"/>
          <w:szCs w:val="22"/>
        </w:rPr>
        <w:t>[name of the Organisation]</w:t>
      </w:r>
      <w:r w:rsidRPr="001D4301">
        <w:rPr>
          <w:rFonts w:asciiTheme="minorHAnsi" w:eastAsiaTheme="minorHAnsi" w:hAnsiTheme="minorHAnsi" w:cstheme="minorHAnsi"/>
          <w:sz w:val="22"/>
          <w:szCs w:val="22"/>
          <w:lang w:eastAsia="en-US"/>
        </w:rPr>
        <w:t xml:space="preserve"> shall be </w:t>
      </w:r>
      <w:r w:rsidR="0054200A">
        <w:rPr>
          <w:rFonts w:asciiTheme="minorHAnsi" w:eastAsiaTheme="minorHAnsi" w:hAnsiTheme="minorHAnsi" w:cstheme="minorHAnsi"/>
          <w:color w:val="FF0000"/>
          <w:sz w:val="22"/>
          <w:szCs w:val="22"/>
          <w:lang w:eastAsia="en-US"/>
        </w:rPr>
        <w:t>[insert number]</w:t>
      </w:r>
      <w:r w:rsidRPr="001D4301">
        <w:rPr>
          <w:rFonts w:asciiTheme="minorHAnsi" w:eastAsiaTheme="minorHAnsi" w:hAnsiTheme="minorHAnsi" w:cstheme="minorHAnsi"/>
          <w:sz w:val="22"/>
          <w:szCs w:val="22"/>
          <w:lang w:eastAsia="en-US"/>
        </w:rPr>
        <w:t xml:space="preserve"> voting</w:t>
      </w:r>
      <w:r w:rsidR="0054200A">
        <w:rPr>
          <w:rFonts w:asciiTheme="minorHAnsi" w:eastAsiaTheme="minorHAnsi" w:hAnsiTheme="minorHAnsi" w:cstheme="minorHAnsi"/>
          <w:sz w:val="22"/>
          <w:szCs w:val="22"/>
          <w:lang w:eastAsia="en-US"/>
        </w:rPr>
        <w:t xml:space="preserve"> </w:t>
      </w:r>
      <w:r w:rsidRPr="001D4301">
        <w:rPr>
          <w:rFonts w:asciiTheme="minorHAnsi" w:eastAsiaTheme="minorHAnsi" w:hAnsiTheme="minorHAnsi" w:cstheme="minorHAnsi"/>
          <w:sz w:val="22"/>
          <w:szCs w:val="22"/>
          <w:lang w:eastAsia="en-US"/>
        </w:rPr>
        <w:t xml:space="preserve">members of </w:t>
      </w:r>
      <w:r w:rsidR="0054200A" w:rsidRPr="003E288E">
        <w:rPr>
          <w:rFonts w:cstheme="minorHAnsi"/>
          <w:color w:val="FF0000"/>
          <w:sz w:val="22"/>
          <w:szCs w:val="22"/>
        </w:rPr>
        <w:t>[name of the Organisation]</w:t>
      </w:r>
      <w:r w:rsidRPr="001D4301">
        <w:rPr>
          <w:rFonts w:asciiTheme="minorHAnsi" w:eastAsiaTheme="minorHAnsi" w:hAnsiTheme="minorHAnsi" w:cstheme="minorHAnsi"/>
          <w:sz w:val="22"/>
          <w:szCs w:val="22"/>
          <w:lang w:eastAsia="en-US"/>
        </w:rPr>
        <w:t xml:space="preserve"> present in person, provided that at least </w:t>
      </w:r>
      <w:r w:rsidR="0054200A">
        <w:rPr>
          <w:rFonts w:asciiTheme="minorHAnsi" w:eastAsiaTheme="minorHAnsi" w:hAnsiTheme="minorHAnsi" w:cstheme="minorHAnsi"/>
          <w:color w:val="FF0000"/>
          <w:sz w:val="22"/>
          <w:szCs w:val="22"/>
          <w:lang w:eastAsia="en-US"/>
        </w:rPr>
        <w:t>[insert number]</w:t>
      </w:r>
      <w:r w:rsidRPr="001D4301">
        <w:rPr>
          <w:rFonts w:asciiTheme="minorHAnsi" w:eastAsiaTheme="minorHAnsi" w:hAnsiTheme="minorHAnsi" w:cstheme="minorHAnsi"/>
          <w:sz w:val="22"/>
          <w:szCs w:val="22"/>
          <w:lang w:eastAsia="en-US"/>
        </w:rPr>
        <w:t xml:space="preserve"> voting members, other than</w:t>
      </w:r>
      <w:r w:rsidR="0054200A">
        <w:rPr>
          <w:rFonts w:asciiTheme="minorHAnsi" w:eastAsiaTheme="minorHAnsi" w:hAnsiTheme="minorHAnsi" w:cstheme="minorHAnsi"/>
          <w:sz w:val="22"/>
          <w:szCs w:val="22"/>
          <w:lang w:eastAsia="en-US"/>
        </w:rPr>
        <w:t xml:space="preserve"> </w:t>
      </w:r>
      <w:r w:rsidRPr="001D4301">
        <w:rPr>
          <w:rFonts w:asciiTheme="minorHAnsi" w:hAnsiTheme="minorHAnsi" w:cstheme="minorHAnsi"/>
          <w:sz w:val="22"/>
          <w:szCs w:val="22"/>
        </w:rPr>
        <w:t>directors are present in person.</w:t>
      </w:r>
    </w:p>
    <w:p w14:paraId="2DCB9ECF" w14:textId="0BF97878" w:rsidR="0056149C" w:rsidRPr="009D6A91" w:rsidRDefault="0056149C" w:rsidP="009D6A91">
      <w:pPr>
        <w:rPr>
          <w:rFonts w:asciiTheme="minorHAnsi" w:hAnsiTheme="minorHAnsi" w:cstheme="minorHAnsi"/>
          <w:sz w:val="22"/>
          <w:szCs w:val="22"/>
        </w:rPr>
      </w:pPr>
    </w:p>
    <w:p w14:paraId="38DA68B9" w14:textId="77777777" w:rsidR="00D11B84" w:rsidRPr="009D6A91" w:rsidRDefault="00D11B84" w:rsidP="009D6A91">
      <w:pPr>
        <w:jc w:val="center"/>
        <w:rPr>
          <w:rFonts w:asciiTheme="minorHAnsi" w:eastAsiaTheme="minorHAnsi" w:hAnsiTheme="minorHAnsi" w:cstheme="minorHAnsi"/>
          <w:b/>
          <w:bCs/>
          <w:sz w:val="22"/>
          <w:szCs w:val="22"/>
          <w:lang w:eastAsia="en-US"/>
        </w:rPr>
      </w:pPr>
      <w:r w:rsidRPr="009D6A91">
        <w:rPr>
          <w:rFonts w:asciiTheme="minorHAnsi" w:eastAsiaTheme="minorHAnsi" w:hAnsiTheme="minorHAnsi" w:cstheme="minorHAnsi"/>
          <w:b/>
          <w:bCs/>
          <w:sz w:val="22"/>
          <w:szCs w:val="22"/>
          <w:lang w:eastAsia="en-US"/>
        </w:rPr>
        <w:t>ARTICLE 26</w:t>
      </w:r>
    </w:p>
    <w:p w14:paraId="7C8F3EE6" w14:textId="762FCC11" w:rsidR="00D11B84" w:rsidRPr="009D6A91" w:rsidRDefault="00D11B84" w:rsidP="009D6A91">
      <w:pPr>
        <w:jc w:val="center"/>
        <w:rPr>
          <w:rFonts w:asciiTheme="minorHAnsi" w:hAnsiTheme="minorHAnsi" w:cstheme="minorHAnsi"/>
          <w:sz w:val="22"/>
          <w:szCs w:val="22"/>
        </w:rPr>
      </w:pPr>
      <w:r w:rsidRPr="009D6A91">
        <w:rPr>
          <w:rFonts w:asciiTheme="minorHAnsi" w:hAnsiTheme="minorHAnsi" w:cstheme="minorHAnsi"/>
          <w:b/>
          <w:bCs/>
          <w:sz w:val="22"/>
          <w:szCs w:val="22"/>
        </w:rPr>
        <w:t>ADJOURNMENTS</w:t>
      </w:r>
    </w:p>
    <w:p w14:paraId="06593240" w14:textId="77777777" w:rsidR="00D11B84" w:rsidRPr="009D6A91" w:rsidRDefault="00D11B84" w:rsidP="009D6A91">
      <w:pPr>
        <w:rPr>
          <w:rFonts w:asciiTheme="minorHAnsi" w:eastAsiaTheme="minorHAnsi" w:hAnsiTheme="minorHAnsi" w:cstheme="minorHAnsi"/>
          <w:sz w:val="22"/>
          <w:szCs w:val="22"/>
          <w:lang w:eastAsia="en-US"/>
        </w:rPr>
      </w:pPr>
    </w:p>
    <w:p w14:paraId="26ABED2B" w14:textId="2FA7ADC0" w:rsidR="0056149C" w:rsidRPr="009D6A91" w:rsidRDefault="00D11B84" w:rsidP="009D6A91">
      <w:pPr>
        <w:tabs>
          <w:tab w:val="left" w:pos="709"/>
        </w:tabs>
        <w:ind w:left="709" w:hanging="709"/>
        <w:jc w:val="both"/>
        <w:rPr>
          <w:sz w:val="22"/>
          <w:szCs w:val="22"/>
        </w:rPr>
      </w:pPr>
      <w:r w:rsidRPr="009D6A91">
        <w:rPr>
          <w:sz w:val="22"/>
          <w:szCs w:val="22"/>
          <w:lang w:eastAsia="en-US"/>
        </w:rPr>
        <w:t xml:space="preserve">26. </w:t>
      </w:r>
      <w:r w:rsidR="009D6A91">
        <w:rPr>
          <w:sz w:val="22"/>
          <w:szCs w:val="22"/>
          <w:lang w:eastAsia="en-US"/>
        </w:rPr>
        <w:tab/>
      </w:r>
      <w:r w:rsidRPr="009D6A91">
        <w:rPr>
          <w:sz w:val="22"/>
          <w:szCs w:val="22"/>
          <w:lang w:eastAsia="en-US"/>
        </w:rPr>
        <w:t xml:space="preserve">Any meetings of </w:t>
      </w:r>
      <w:r w:rsidR="009D6A91" w:rsidRPr="003E288E">
        <w:rPr>
          <w:rFonts w:cstheme="minorHAnsi"/>
          <w:color w:val="FF0000"/>
          <w:sz w:val="22"/>
          <w:szCs w:val="22"/>
        </w:rPr>
        <w:t>[name of the Organisation]</w:t>
      </w:r>
      <w:r w:rsidR="009D6A91">
        <w:rPr>
          <w:rFonts w:cstheme="minorHAnsi"/>
          <w:color w:val="FF0000"/>
          <w:sz w:val="22"/>
          <w:szCs w:val="22"/>
        </w:rPr>
        <w:t xml:space="preserve"> </w:t>
      </w:r>
      <w:r w:rsidRPr="009D6A91">
        <w:rPr>
          <w:sz w:val="22"/>
          <w:szCs w:val="22"/>
          <w:lang w:eastAsia="en-US"/>
        </w:rPr>
        <w:t>may be adjourned to any time and from time to time and such business</w:t>
      </w:r>
      <w:r w:rsidR="009D6A91">
        <w:rPr>
          <w:sz w:val="22"/>
          <w:szCs w:val="22"/>
          <w:lang w:eastAsia="en-US"/>
        </w:rPr>
        <w:t xml:space="preserve"> </w:t>
      </w:r>
      <w:r w:rsidRPr="009D6A91">
        <w:rPr>
          <w:sz w:val="22"/>
          <w:szCs w:val="22"/>
          <w:lang w:eastAsia="en-US"/>
        </w:rPr>
        <w:t>may be transacted at such adjourned meetings as might have been transacted at the original meeting</w:t>
      </w:r>
      <w:r w:rsidR="009D6A91">
        <w:rPr>
          <w:sz w:val="22"/>
          <w:szCs w:val="22"/>
          <w:lang w:eastAsia="en-US"/>
        </w:rPr>
        <w:t xml:space="preserve"> </w:t>
      </w:r>
      <w:r w:rsidRPr="009D6A91">
        <w:rPr>
          <w:sz w:val="22"/>
          <w:szCs w:val="22"/>
          <w:lang w:eastAsia="en-US"/>
        </w:rPr>
        <w:t>from which such adjournment took place. Such adjourned meeting may be held notwithstanding that no</w:t>
      </w:r>
      <w:r w:rsidR="009D6A91">
        <w:rPr>
          <w:sz w:val="22"/>
          <w:szCs w:val="22"/>
          <w:lang w:eastAsia="en-US"/>
        </w:rPr>
        <w:t xml:space="preserve"> </w:t>
      </w:r>
      <w:r w:rsidRPr="009D6A91">
        <w:rPr>
          <w:sz w:val="22"/>
          <w:szCs w:val="22"/>
        </w:rPr>
        <w:t>quorum is present.</w:t>
      </w:r>
    </w:p>
    <w:p w14:paraId="19EB27AF" w14:textId="6D5E2EE7" w:rsidR="007B09A3" w:rsidRPr="009D6A91" w:rsidRDefault="007B09A3" w:rsidP="009D6A91">
      <w:pPr>
        <w:rPr>
          <w:rFonts w:asciiTheme="minorHAnsi" w:hAnsiTheme="minorHAnsi" w:cstheme="minorHAnsi"/>
          <w:sz w:val="22"/>
          <w:szCs w:val="22"/>
        </w:rPr>
      </w:pPr>
    </w:p>
    <w:p w14:paraId="6F59D78C" w14:textId="77777777" w:rsidR="00D11B84" w:rsidRPr="009D6A91" w:rsidRDefault="00D11B84" w:rsidP="009D6A91">
      <w:pPr>
        <w:jc w:val="center"/>
        <w:rPr>
          <w:rFonts w:asciiTheme="minorHAnsi" w:eastAsiaTheme="minorHAnsi" w:hAnsiTheme="minorHAnsi" w:cstheme="minorHAnsi"/>
          <w:b/>
          <w:bCs/>
          <w:sz w:val="22"/>
          <w:szCs w:val="22"/>
          <w:lang w:eastAsia="en-US"/>
        </w:rPr>
      </w:pPr>
      <w:r w:rsidRPr="009D6A91">
        <w:rPr>
          <w:rFonts w:asciiTheme="minorHAnsi" w:eastAsiaTheme="minorHAnsi" w:hAnsiTheme="minorHAnsi" w:cstheme="minorHAnsi"/>
          <w:b/>
          <w:bCs/>
          <w:sz w:val="22"/>
          <w:szCs w:val="22"/>
          <w:lang w:eastAsia="en-US"/>
        </w:rPr>
        <w:t>ARTICLE 27</w:t>
      </w:r>
    </w:p>
    <w:p w14:paraId="513A34F3" w14:textId="2B80FA7A" w:rsidR="007B09A3" w:rsidRPr="009D6A91" w:rsidRDefault="00D11B84" w:rsidP="009D6A91">
      <w:pPr>
        <w:jc w:val="center"/>
        <w:rPr>
          <w:rFonts w:asciiTheme="minorHAnsi" w:hAnsiTheme="minorHAnsi" w:cstheme="minorHAnsi"/>
          <w:sz w:val="22"/>
          <w:szCs w:val="22"/>
        </w:rPr>
      </w:pPr>
      <w:r w:rsidRPr="009D6A91">
        <w:rPr>
          <w:rFonts w:asciiTheme="minorHAnsi" w:hAnsiTheme="minorHAnsi" w:cstheme="minorHAnsi"/>
          <w:b/>
          <w:bCs/>
          <w:sz w:val="22"/>
          <w:szCs w:val="22"/>
        </w:rPr>
        <w:t>VOTING OF MEMBERS</w:t>
      </w:r>
    </w:p>
    <w:p w14:paraId="58734991" w14:textId="68516FD6" w:rsidR="007B09A3" w:rsidRPr="009D6A91" w:rsidRDefault="007B09A3" w:rsidP="009D6A91">
      <w:pPr>
        <w:rPr>
          <w:rFonts w:asciiTheme="minorHAnsi" w:hAnsiTheme="minorHAnsi" w:cstheme="minorHAnsi"/>
          <w:sz w:val="22"/>
          <w:szCs w:val="22"/>
        </w:rPr>
      </w:pPr>
    </w:p>
    <w:p w14:paraId="3C3B3E12" w14:textId="2960FDE8" w:rsidR="00C56B72" w:rsidRPr="00CC2366" w:rsidRDefault="00C56B72" w:rsidP="00CC2366">
      <w:pPr>
        <w:tabs>
          <w:tab w:val="left" w:pos="709"/>
        </w:tabs>
        <w:ind w:left="709" w:hanging="709"/>
        <w:jc w:val="both"/>
        <w:rPr>
          <w:rFonts w:asciiTheme="minorHAnsi" w:hAnsiTheme="minorHAnsi" w:cstheme="minorHAnsi"/>
          <w:sz w:val="22"/>
          <w:szCs w:val="22"/>
          <w:lang w:eastAsia="en-US"/>
        </w:rPr>
      </w:pPr>
      <w:r w:rsidRPr="00CC2366">
        <w:rPr>
          <w:rFonts w:asciiTheme="minorHAnsi" w:hAnsiTheme="minorHAnsi" w:cstheme="minorHAnsi"/>
          <w:sz w:val="22"/>
          <w:szCs w:val="22"/>
          <w:lang w:eastAsia="en-US"/>
        </w:rPr>
        <w:t xml:space="preserve">27.1 </w:t>
      </w:r>
      <w:r w:rsidR="00CC2366">
        <w:rPr>
          <w:rFonts w:asciiTheme="minorHAnsi" w:hAnsiTheme="minorHAnsi" w:cstheme="minorHAnsi"/>
          <w:sz w:val="22"/>
          <w:szCs w:val="22"/>
          <w:lang w:eastAsia="en-US"/>
        </w:rPr>
        <w:tab/>
      </w:r>
      <w:r w:rsidRPr="00CC2366">
        <w:rPr>
          <w:rFonts w:asciiTheme="minorHAnsi" w:hAnsiTheme="minorHAnsi" w:cstheme="minorHAnsi"/>
          <w:sz w:val="22"/>
          <w:szCs w:val="22"/>
          <w:lang w:eastAsia="en-US"/>
        </w:rPr>
        <w:t>At all meetings of members</w:t>
      </w:r>
      <w:r w:rsidR="00CC2366">
        <w:rPr>
          <w:rFonts w:asciiTheme="minorHAnsi" w:hAnsiTheme="minorHAnsi" w:cstheme="minorHAnsi"/>
          <w:sz w:val="22"/>
          <w:szCs w:val="22"/>
          <w:lang w:eastAsia="en-US"/>
        </w:rPr>
        <w:t>,</w:t>
      </w:r>
      <w:r w:rsidRPr="00CC2366">
        <w:rPr>
          <w:rFonts w:asciiTheme="minorHAnsi" w:hAnsiTheme="minorHAnsi" w:cstheme="minorHAnsi"/>
          <w:sz w:val="22"/>
          <w:szCs w:val="22"/>
          <w:lang w:eastAsia="en-US"/>
        </w:rPr>
        <w:t xml:space="preserve"> every question shall be decided by a simple majority of the votes of the</w:t>
      </w:r>
      <w:r w:rsidR="00CC2366">
        <w:rPr>
          <w:rFonts w:asciiTheme="minorHAnsi" w:hAnsiTheme="minorHAnsi" w:cstheme="minorHAnsi"/>
          <w:sz w:val="22"/>
          <w:szCs w:val="22"/>
          <w:lang w:eastAsia="en-US"/>
        </w:rPr>
        <w:t xml:space="preserve"> </w:t>
      </w:r>
      <w:r w:rsidRPr="00CC2366">
        <w:rPr>
          <w:rFonts w:asciiTheme="minorHAnsi" w:hAnsiTheme="minorHAnsi" w:cstheme="minorHAnsi"/>
          <w:sz w:val="22"/>
          <w:szCs w:val="22"/>
          <w:lang w:eastAsia="en-US"/>
        </w:rPr>
        <w:t>members present who are eligible to vote (excepting the Chairperson) unless otherwise required by the</w:t>
      </w:r>
      <w:r w:rsidR="00CC2366">
        <w:rPr>
          <w:rFonts w:asciiTheme="minorHAnsi" w:hAnsiTheme="minorHAnsi" w:cstheme="minorHAnsi"/>
          <w:sz w:val="22"/>
          <w:szCs w:val="22"/>
          <w:lang w:eastAsia="en-US"/>
        </w:rPr>
        <w:t xml:space="preserve"> </w:t>
      </w:r>
      <w:r w:rsidRPr="00CC2366">
        <w:rPr>
          <w:rFonts w:asciiTheme="minorHAnsi" w:hAnsiTheme="minorHAnsi" w:cstheme="minorHAnsi"/>
          <w:sz w:val="22"/>
          <w:szCs w:val="22"/>
          <w:lang w:eastAsia="en-US"/>
        </w:rPr>
        <w:t xml:space="preserve">by-laws of </w:t>
      </w:r>
      <w:r w:rsidR="00CC2366" w:rsidRPr="003E288E">
        <w:rPr>
          <w:rFonts w:cstheme="minorHAnsi"/>
          <w:color w:val="FF0000"/>
          <w:sz w:val="22"/>
          <w:szCs w:val="22"/>
        </w:rPr>
        <w:t>[name of the Organisation]</w:t>
      </w:r>
      <w:r w:rsidRPr="00CC2366">
        <w:rPr>
          <w:rFonts w:asciiTheme="minorHAnsi" w:hAnsiTheme="minorHAnsi" w:cstheme="minorHAnsi"/>
          <w:sz w:val="22"/>
          <w:szCs w:val="22"/>
          <w:lang w:eastAsia="en-US"/>
        </w:rPr>
        <w:t>, or by-law. Every question shall be decided in the first instance by a show of</w:t>
      </w:r>
      <w:r w:rsidR="00CC2366">
        <w:rPr>
          <w:rFonts w:asciiTheme="minorHAnsi" w:hAnsiTheme="minorHAnsi" w:cstheme="minorHAnsi"/>
          <w:sz w:val="22"/>
          <w:szCs w:val="22"/>
          <w:lang w:eastAsia="en-US"/>
        </w:rPr>
        <w:t xml:space="preserve"> </w:t>
      </w:r>
      <w:r w:rsidRPr="00CC2366">
        <w:rPr>
          <w:rFonts w:asciiTheme="minorHAnsi" w:hAnsiTheme="minorHAnsi" w:cstheme="minorHAnsi"/>
          <w:sz w:val="22"/>
          <w:szCs w:val="22"/>
          <w:lang w:eastAsia="en-US"/>
        </w:rPr>
        <w:t>hands unless a poll is demanded by any voting member.</w:t>
      </w:r>
    </w:p>
    <w:p w14:paraId="66D8AC68" w14:textId="77777777" w:rsidR="00CC2366" w:rsidRDefault="00CC2366" w:rsidP="00CC2366">
      <w:pPr>
        <w:tabs>
          <w:tab w:val="left" w:pos="709"/>
        </w:tabs>
        <w:ind w:left="709" w:hanging="709"/>
        <w:jc w:val="both"/>
        <w:rPr>
          <w:rFonts w:asciiTheme="minorHAnsi" w:hAnsiTheme="minorHAnsi" w:cstheme="minorHAnsi"/>
          <w:sz w:val="22"/>
          <w:szCs w:val="22"/>
          <w:lang w:eastAsia="en-US"/>
        </w:rPr>
      </w:pPr>
    </w:p>
    <w:p w14:paraId="47C90AD9" w14:textId="215B0612" w:rsidR="00C56B72" w:rsidRPr="00CC2366" w:rsidRDefault="00C56B72" w:rsidP="00CC2366">
      <w:pPr>
        <w:tabs>
          <w:tab w:val="left" w:pos="709"/>
        </w:tabs>
        <w:ind w:left="709" w:hanging="709"/>
        <w:jc w:val="both"/>
        <w:rPr>
          <w:rFonts w:asciiTheme="minorHAnsi" w:hAnsiTheme="minorHAnsi" w:cstheme="minorHAnsi"/>
          <w:sz w:val="22"/>
          <w:szCs w:val="22"/>
          <w:lang w:eastAsia="en-US"/>
        </w:rPr>
      </w:pPr>
      <w:r w:rsidRPr="00CC2366">
        <w:rPr>
          <w:rFonts w:asciiTheme="minorHAnsi" w:hAnsiTheme="minorHAnsi" w:cstheme="minorHAnsi"/>
          <w:sz w:val="22"/>
          <w:szCs w:val="22"/>
          <w:lang w:eastAsia="en-US"/>
        </w:rPr>
        <w:t xml:space="preserve">27.2 </w:t>
      </w:r>
      <w:r w:rsidR="00CC2366">
        <w:rPr>
          <w:rFonts w:asciiTheme="minorHAnsi" w:hAnsiTheme="minorHAnsi" w:cstheme="minorHAnsi"/>
          <w:sz w:val="22"/>
          <w:szCs w:val="22"/>
          <w:lang w:eastAsia="en-US"/>
        </w:rPr>
        <w:tab/>
      </w:r>
      <w:r w:rsidRPr="00CC2366">
        <w:rPr>
          <w:rFonts w:asciiTheme="minorHAnsi" w:hAnsiTheme="minorHAnsi" w:cstheme="minorHAnsi"/>
          <w:sz w:val="22"/>
          <w:szCs w:val="22"/>
          <w:lang w:eastAsia="en-US"/>
        </w:rPr>
        <w:t>No voting member may vote by proxy.</w:t>
      </w:r>
    </w:p>
    <w:p w14:paraId="1BE4F31F" w14:textId="77777777" w:rsidR="00CC2366" w:rsidRDefault="00CC2366" w:rsidP="00CC2366">
      <w:pPr>
        <w:tabs>
          <w:tab w:val="left" w:pos="709"/>
        </w:tabs>
        <w:ind w:left="709" w:hanging="709"/>
        <w:jc w:val="both"/>
        <w:rPr>
          <w:rFonts w:asciiTheme="minorHAnsi" w:hAnsiTheme="minorHAnsi" w:cstheme="minorHAnsi"/>
          <w:sz w:val="22"/>
          <w:szCs w:val="22"/>
          <w:lang w:eastAsia="en-US"/>
        </w:rPr>
      </w:pPr>
    </w:p>
    <w:p w14:paraId="173C628D" w14:textId="1E751F54" w:rsidR="007B09A3" w:rsidRPr="00CC2366" w:rsidRDefault="00C56B72" w:rsidP="00CC2366">
      <w:pPr>
        <w:tabs>
          <w:tab w:val="left" w:pos="709"/>
        </w:tabs>
        <w:ind w:left="709" w:hanging="709"/>
        <w:jc w:val="both"/>
        <w:rPr>
          <w:rFonts w:asciiTheme="minorHAnsi" w:hAnsiTheme="minorHAnsi" w:cstheme="minorHAnsi"/>
          <w:sz w:val="22"/>
          <w:szCs w:val="22"/>
        </w:rPr>
      </w:pPr>
      <w:r w:rsidRPr="00CC2366">
        <w:rPr>
          <w:rFonts w:asciiTheme="minorHAnsi" w:hAnsiTheme="minorHAnsi" w:cstheme="minorHAnsi"/>
          <w:sz w:val="22"/>
          <w:szCs w:val="22"/>
          <w:lang w:eastAsia="en-US"/>
        </w:rPr>
        <w:t xml:space="preserve">27.3 </w:t>
      </w:r>
      <w:r w:rsidR="00CC2366">
        <w:rPr>
          <w:rFonts w:asciiTheme="minorHAnsi" w:hAnsiTheme="minorHAnsi" w:cstheme="minorHAnsi"/>
          <w:sz w:val="22"/>
          <w:szCs w:val="22"/>
          <w:lang w:eastAsia="en-US"/>
        </w:rPr>
        <w:tab/>
      </w:r>
      <w:r w:rsidRPr="00CC2366">
        <w:rPr>
          <w:rFonts w:asciiTheme="minorHAnsi" w:hAnsiTheme="minorHAnsi" w:cstheme="minorHAnsi"/>
          <w:sz w:val="22"/>
          <w:szCs w:val="22"/>
          <w:lang w:eastAsia="en-US"/>
        </w:rPr>
        <w:t>The demand for a poll may be withdrawn, but if a poll is demanded and not withdrawn the question shall</w:t>
      </w:r>
      <w:r w:rsidR="00CC2366">
        <w:rPr>
          <w:rFonts w:asciiTheme="minorHAnsi" w:hAnsiTheme="minorHAnsi" w:cstheme="minorHAnsi"/>
          <w:sz w:val="22"/>
          <w:szCs w:val="22"/>
          <w:lang w:eastAsia="en-US"/>
        </w:rPr>
        <w:t xml:space="preserve"> </w:t>
      </w:r>
      <w:r w:rsidRPr="00CC2366">
        <w:rPr>
          <w:rFonts w:asciiTheme="minorHAnsi" w:hAnsiTheme="minorHAnsi" w:cstheme="minorHAnsi"/>
          <w:sz w:val="22"/>
          <w:szCs w:val="22"/>
          <w:lang w:eastAsia="en-US"/>
        </w:rPr>
        <w:t>be decided by a majority of votes given by the voting members present in person, and such poll shall</w:t>
      </w:r>
      <w:r w:rsidR="00CC2366">
        <w:rPr>
          <w:rFonts w:asciiTheme="minorHAnsi" w:hAnsiTheme="minorHAnsi" w:cstheme="minorHAnsi"/>
          <w:sz w:val="22"/>
          <w:szCs w:val="22"/>
          <w:lang w:eastAsia="en-US"/>
        </w:rPr>
        <w:t xml:space="preserve"> </w:t>
      </w:r>
      <w:r w:rsidRPr="00CC2366">
        <w:rPr>
          <w:rFonts w:asciiTheme="minorHAnsi" w:hAnsiTheme="minorHAnsi" w:cstheme="minorHAnsi"/>
          <w:sz w:val="22"/>
          <w:szCs w:val="22"/>
          <w:lang w:eastAsia="en-US"/>
        </w:rPr>
        <w:t>be taken in such manner as the Chairperson shall direct and the result of such poll shall be deemed the</w:t>
      </w:r>
      <w:r w:rsidR="00CC2366">
        <w:rPr>
          <w:rFonts w:asciiTheme="minorHAnsi" w:hAnsiTheme="minorHAnsi" w:cstheme="minorHAnsi"/>
          <w:sz w:val="22"/>
          <w:szCs w:val="22"/>
          <w:lang w:eastAsia="en-US"/>
        </w:rPr>
        <w:t xml:space="preserve"> </w:t>
      </w:r>
      <w:r w:rsidRPr="00CC2366">
        <w:rPr>
          <w:rFonts w:asciiTheme="minorHAnsi" w:hAnsiTheme="minorHAnsi" w:cstheme="minorHAnsi"/>
          <w:sz w:val="22"/>
          <w:szCs w:val="22"/>
        </w:rPr>
        <w:t xml:space="preserve">decision of </w:t>
      </w:r>
      <w:r w:rsidR="00CC2366" w:rsidRPr="003E288E">
        <w:rPr>
          <w:rFonts w:cstheme="minorHAnsi"/>
          <w:color w:val="FF0000"/>
          <w:sz w:val="22"/>
          <w:szCs w:val="22"/>
        </w:rPr>
        <w:t>[name of the Organisation]</w:t>
      </w:r>
      <w:r w:rsidRPr="00CC2366">
        <w:rPr>
          <w:rFonts w:asciiTheme="minorHAnsi" w:hAnsiTheme="minorHAnsi" w:cstheme="minorHAnsi"/>
          <w:b/>
          <w:bCs/>
          <w:sz w:val="22"/>
          <w:szCs w:val="22"/>
        </w:rPr>
        <w:t>.</w:t>
      </w:r>
    </w:p>
    <w:p w14:paraId="3AFED0AF" w14:textId="77777777" w:rsidR="00CC2366" w:rsidRDefault="00CC2366" w:rsidP="00CC2366">
      <w:pPr>
        <w:tabs>
          <w:tab w:val="left" w:pos="709"/>
        </w:tabs>
        <w:ind w:left="709" w:hanging="709"/>
        <w:jc w:val="both"/>
        <w:rPr>
          <w:rFonts w:asciiTheme="minorHAnsi" w:hAnsiTheme="minorHAnsi" w:cstheme="minorHAnsi"/>
          <w:sz w:val="22"/>
          <w:szCs w:val="22"/>
          <w:lang w:eastAsia="en-US"/>
        </w:rPr>
      </w:pPr>
    </w:p>
    <w:p w14:paraId="1CF11856" w14:textId="52970F36" w:rsidR="00C56B72" w:rsidRPr="00CC2366" w:rsidRDefault="00C56B72" w:rsidP="00CC2366">
      <w:pPr>
        <w:tabs>
          <w:tab w:val="left" w:pos="709"/>
        </w:tabs>
        <w:ind w:left="709" w:hanging="709"/>
        <w:jc w:val="both"/>
        <w:rPr>
          <w:rFonts w:asciiTheme="minorHAnsi" w:hAnsiTheme="minorHAnsi" w:cstheme="minorHAnsi"/>
          <w:sz w:val="22"/>
          <w:szCs w:val="22"/>
          <w:lang w:eastAsia="en-US"/>
        </w:rPr>
      </w:pPr>
      <w:r w:rsidRPr="00CC2366">
        <w:rPr>
          <w:rFonts w:asciiTheme="minorHAnsi" w:hAnsiTheme="minorHAnsi" w:cstheme="minorHAnsi"/>
          <w:sz w:val="22"/>
          <w:szCs w:val="22"/>
          <w:lang w:eastAsia="en-US"/>
        </w:rPr>
        <w:t xml:space="preserve">27.4 </w:t>
      </w:r>
      <w:r w:rsidR="00CC2366">
        <w:rPr>
          <w:rFonts w:asciiTheme="minorHAnsi" w:hAnsiTheme="minorHAnsi" w:cstheme="minorHAnsi"/>
          <w:sz w:val="22"/>
          <w:szCs w:val="22"/>
          <w:lang w:eastAsia="en-US"/>
        </w:rPr>
        <w:tab/>
      </w:r>
      <w:r w:rsidRPr="00CC2366">
        <w:rPr>
          <w:rFonts w:asciiTheme="minorHAnsi" w:hAnsiTheme="minorHAnsi" w:cstheme="minorHAnsi"/>
          <w:sz w:val="22"/>
          <w:szCs w:val="22"/>
          <w:lang w:eastAsia="en-US"/>
        </w:rPr>
        <w:t>In case of an equality of votes at any members’ meeting, whether upon a show of hands or by poll, the</w:t>
      </w:r>
      <w:r w:rsidR="00CC2366">
        <w:rPr>
          <w:rFonts w:asciiTheme="minorHAnsi" w:hAnsiTheme="minorHAnsi" w:cstheme="minorHAnsi"/>
          <w:sz w:val="22"/>
          <w:szCs w:val="22"/>
          <w:lang w:eastAsia="en-US"/>
        </w:rPr>
        <w:t xml:space="preserve"> </w:t>
      </w:r>
      <w:r w:rsidRPr="00CC2366">
        <w:rPr>
          <w:rFonts w:asciiTheme="minorHAnsi" w:hAnsiTheme="minorHAnsi" w:cstheme="minorHAnsi"/>
          <w:sz w:val="22"/>
          <w:szCs w:val="22"/>
          <w:lang w:eastAsia="en-US"/>
        </w:rPr>
        <w:t>Chairperson shall cast the deciding vote.</w:t>
      </w:r>
    </w:p>
    <w:p w14:paraId="20EAE31D" w14:textId="77777777" w:rsidR="00CC2366" w:rsidRDefault="00CC2366" w:rsidP="00CC2366">
      <w:pPr>
        <w:tabs>
          <w:tab w:val="left" w:pos="709"/>
        </w:tabs>
        <w:ind w:left="709" w:hanging="709"/>
        <w:jc w:val="both"/>
        <w:rPr>
          <w:rFonts w:asciiTheme="minorHAnsi" w:hAnsiTheme="minorHAnsi" w:cstheme="minorHAnsi"/>
          <w:sz w:val="22"/>
          <w:szCs w:val="22"/>
          <w:lang w:eastAsia="en-US"/>
        </w:rPr>
      </w:pPr>
    </w:p>
    <w:p w14:paraId="6C873C61" w14:textId="7403D6C3" w:rsidR="007B09A3" w:rsidRPr="00CC2366" w:rsidRDefault="00C56B72" w:rsidP="00CC2366">
      <w:pPr>
        <w:tabs>
          <w:tab w:val="left" w:pos="709"/>
        </w:tabs>
        <w:ind w:left="709" w:hanging="709"/>
        <w:jc w:val="both"/>
        <w:rPr>
          <w:rFonts w:asciiTheme="minorHAnsi" w:hAnsiTheme="minorHAnsi" w:cstheme="minorHAnsi"/>
          <w:sz w:val="22"/>
          <w:szCs w:val="22"/>
        </w:rPr>
      </w:pPr>
      <w:r w:rsidRPr="00CC2366">
        <w:rPr>
          <w:rFonts w:asciiTheme="minorHAnsi" w:hAnsiTheme="minorHAnsi" w:cstheme="minorHAnsi"/>
          <w:sz w:val="22"/>
          <w:szCs w:val="22"/>
          <w:lang w:eastAsia="en-US"/>
        </w:rPr>
        <w:t xml:space="preserve">27.5 </w:t>
      </w:r>
      <w:r w:rsidR="00CC2366">
        <w:rPr>
          <w:rFonts w:asciiTheme="minorHAnsi" w:hAnsiTheme="minorHAnsi" w:cstheme="minorHAnsi"/>
          <w:sz w:val="22"/>
          <w:szCs w:val="22"/>
          <w:lang w:eastAsia="en-US"/>
        </w:rPr>
        <w:tab/>
      </w:r>
      <w:r w:rsidRPr="00CC2366">
        <w:rPr>
          <w:rFonts w:asciiTheme="minorHAnsi" w:hAnsiTheme="minorHAnsi" w:cstheme="minorHAnsi"/>
          <w:sz w:val="22"/>
          <w:szCs w:val="22"/>
          <w:lang w:eastAsia="en-US"/>
        </w:rPr>
        <w:t>A declaration by the Chairperson that a resolution has been carried or not carried and an entry to that</w:t>
      </w:r>
      <w:r w:rsidR="00CC2366">
        <w:rPr>
          <w:rFonts w:asciiTheme="minorHAnsi" w:hAnsiTheme="minorHAnsi" w:cstheme="minorHAnsi"/>
          <w:sz w:val="22"/>
          <w:szCs w:val="22"/>
          <w:lang w:eastAsia="en-US"/>
        </w:rPr>
        <w:t xml:space="preserve"> </w:t>
      </w:r>
      <w:r w:rsidRPr="00CC2366">
        <w:rPr>
          <w:rFonts w:asciiTheme="minorHAnsi" w:hAnsiTheme="minorHAnsi" w:cstheme="minorHAnsi"/>
          <w:sz w:val="22"/>
          <w:szCs w:val="22"/>
          <w:lang w:eastAsia="en-US"/>
        </w:rPr>
        <w:t xml:space="preserve">effect in the minutes of </w:t>
      </w:r>
      <w:r w:rsidR="00CC2366" w:rsidRPr="003E288E">
        <w:rPr>
          <w:rFonts w:cstheme="minorHAnsi"/>
          <w:color w:val="FF0000"/>
          <w:sz w:val="22"/>
          <w:szCs w:val="22"/>
        </w:rPr>
        <w:t>[name of the Organisation]</w:t>
      </w:r>
      <w:r w:rsidR="00CC2366">
        <w:rPr>
          <w:rFonts w:cstheme="minorHAnsi"/>
          <w:color w:val="FF0000"/>
          <w:sz w:val="22"/>
          <w:szCs w:val="22"/>
        </w:rPr>
        <w:t xml:space="preserve"> </w:t>
      </w:r>
      <w:r w:rsidRPr="00CC2366">
        <w:rPr>
          <w:rFonts w:asciiTheme="minorHAnsi" w:hAnsiTheme="minorHAnsi" w:cstheme="minorHAnsi"/>
          <w:sz w:val="22"/>
          <w:szCs w:val="22"/>
          <w:lang w:eastAsia="en-US"/>
        </w:rPr>
        <w:t>shall be admissible in evidence as prima facie proof of the fact</w:t>
      </w:r>
      <w:r w:rsidR="00CC2366">
        <w:rPr>
          <w:rFonts w:asciiTheme="minorHAnsi" w:hAnsiTheme="minorHAnsi" w:cstheme="minorHAnsi"/>
          <w:sz w:val="22"/>
          <w:szCs w:val="22"/>
          <w:lang w:eastAsia="en-US"/>
        </w:rPr>
        <w:t xml:space="preserve"> </w:t>
      </w:r>
      <w:r w:rsidRPr="00CC2366">
        <w:rPr>
          <w:rFonts w:asciiTheme="minorHAnsi" w:hAnsiTheme="minorHAnsi" w:cstheme="minorHAnsi"/>
          <w:sz w:val="22"/>
          <w:szCs w:val="22"/>
        </w:rPr>
        <w:t>without proof of the number or proportion of the votes accorded in favour of or against such resolution.</w:t>
      </w:r>
    </w:p>
    <w:p w14:paraId="58654189" w14:textId="0E15D777" w:rsidR="007B09A3" w:rsidRDefault="007B09A3" w:rsidP="00154912">
      <w:pPr>
        <w:pStyle w:val="NoSpacing"/>
      </w:pPr>
    </w:p>
    <w:p w14:paraId="7AE8B020" w14:textId="77777777" w:rsidR="00B250A1" w:rsidRPr="00CC2366" w:rsidRDefault="00B250A1" w:rsidP="00CC2366">
      <w:pPr>
        <w:jc w:val="center"/>
        <w:rPr>
          <w:b/>
          <w:bCs/>
          <w:sz w:val="22"/>
          <w:szCs w:val="22"/>
          <w:lang w:eastAsia="en-US"/>
        </w:rPr>
      </w:pPr>
      <w:r w:rsidRPr="00CC2366">
        <w:rPr>
          <w:b/>
          <w:bCs/>
          <w:sz w:val="22"/>
          <w:szCs w:val="22"/>
          <w:lang w:eastAsia="en-US"/>
        </w:rPr>
        <w:t>ARTICLE 28</w:t>
      </w:r>
    </w:p>
    <w:p w14:paraId="76F7AC18" w14:textId="4BB9B04A" w:rsidR="00D11B84" w:rsidRPr="00CC2366" w:rsidRDefault="00B250A1" w:rsidP="00CC2366">
      <w:pPr>
        <w:jc w:val="center"/>
        <w:rPr>
          <w:b/>
          <w:bCs/>
          <w:sz w:val="22"/>
          <w:szCs w:val="22"/>
        </w:rPr>
      </w:pPr>
      <w:r w:rsidRPr="00CC2366">
        <w:rPr>
          <w:b/>
          <w:bCs/>
          <w:sz w:val="22"/>
          <w:szCs w:val="22"/>
        </w:rPr>
        <w:t>FINANCIAL YEAR</w:t>
      </w:r>
    </w:p>
    <w:p w14:paraId="7DFA0AE3" w14:textId="7C80AC95" w:rsidR="00D11B84" w:rsidRDefault="00D11B84" w:rsidP="00154912">
      <w:pPr>
        <w:pStyle w:val="NoSpacing"/>
      </w:pPr>
    </w:p>
    <w:p w14:paraId="6F69D5B9" w14:textId="40682FE6" w:rsidR="00D11B84" w:rsidRPr="00CC2366" w:rsidRDefault="00B250A1" w:rsidP="00CC2366">
      <w:pPr>
        <w:tabs>
          <w:tab w:val="left" w:pos="709"/>
        </w:tabs>
        <w:ind w:left="709" w:hanging="709"/>
        <w:jc w:val="both"/>
        <w:rPr>
          <w:sz w:val="22"/>
          <w:szCs w:val="22"/>
        </w:rPr>
      </w:pPr>
      <w:r w:rsidRPr="00CC2366">
        <w:rPr>
          <w:sz w:val="22"/>
          <w:szCs w:val="22"/>
          <w:lang w:eastAsia="en-US"/>
        </w:rPr>
        <w:t xml:space="preserve">28. </w:t>
      </w:r>
      <w:r w:rsidR="00CC2366">
        <w:rPr>
          <w:sz w:val="22"/>
          <w:szCs w:val="22"/>
          <w:lang w:eastAsia="en-US"/>
        </w:rPr>
        <w:tab/>
      </w:r>
      <w:r w:rsidRPr="00CC2366">
        <w:rPr>
          <w:sz w:val="22"/>
          <w:szCs w:val="22"/>
          <w:lang w:eastAsia="en-US"/>
        </w:rPr>
        <w:t xml:space="preserve">Unless otherwise ordered by the Board of Directors, the fiscal year of </w:t>
      </w:r>
      <w:r w:rsidR="00CC2366" w:rsidRPr="003E288E">
        <w:rPr>
          <w:rFonts w:cstheme="minorHAnsi"/>
          <w:color w:val="FF0000"/>
          <w:sz w:val="22"/>
          <w:szCs w:val="22"/>
        </w:rPr>
        <w:t>[name of the Organisation]</w:t>
      </w:r>
      <w:r w:rsidR="00CC2366">
        <w:rPr>
          <w:rFonts w:cstheme="minorHAnsi"/>
          <w:color w:val="FF0000"/>
          <w:sz w:val="22"/>
          <w:szCs w:val="22"/>
        </w:rPr>
        <w:t xml:space="preserve"> </w:t>
      </w:r>
      <w:r w:rsidRPr="00CC2366">
        <w:rPr>
          <w:sz w:val="22"/>
          <w:szCs w:val="22"/>
          <w:lang w:eastAsia="en-US"/>
        </w:rPr>
        <w:t>shall terminate on</w:t>
      </w:r>
      <w:r w:rsidR="00CC2366">
        <w:rPr>
          <w:sz w:val="22"/>
          <w:szCs w:val="22"/>
          <w:lang w:eastAsia="en-US"/>
        </w:rPr>
        <w:t xml:space="preserve"> </w:t>
      </w:r>
      <w:r w:rsidRPr="00CC2366">
        <w:rPr>
          <w:sz w:val="22"/>
          <w:szCs w:val="22"/>
        </w:rPr>
        <w:t xml:space="preserve">the </w:t>
      </w:r>
      <w:r w:rsidR="00CC2366">
        <w:rPr>
          <w:color w:val="FF0000"/>
          <w:sz w:val="22"/>
          <w:szCs w:val="22"/>
        </w:rPr>
        <w:t>[insert number]</w:t>
      </w:r>
      <w:r w:rsidRPr="00CC2366">
        <w:rPr>
          <w:sz w:val="22"/>
          <w:szCs w:val="22"/>
        </w:rPr>
        <w:t xml:space="preserve"> day of </w:t>
      </w:r>
      <w:r w:rsidR="00CC2366">
        <w:rPr>
          <w:color w:val="FF0000"/>
          <w:sz w:val="22"/>
          <w:szCs w:val="22"/>
        </w:rPr>
        <w:t>[insert month]</w:t>
      </w:r>
      <w:r w:rsidRPr="00CC2366">
        <w:rPr>
          <w:sz w:val="22"/>
          <w:szCs w:val="22"/>
        </w:rPr>
        <w:t xml:space="preserve"> in each year.</w:t>
      </w:r>
    </w:p>
    <w:p w14:paraId="0AF388B0" w14:textId="2DACD9AE" w:rsidR="00D11B84" w:rsidRDefault="00D11B84" w:rsidP="00154912">
      <w:pPr>
        <w:pStyle w:val="NoSpacing"/>
      </w:pPr>
    </w:p>
    <w:p w14:paraId="0C317FEE" w14:textId="77777777" w:rsidR="00B250A1" w:rsidRPr="00CC2366" w:rsidRDefault="00B250A1" w:rsidP="00CC2366">
      <w:pPr>
        <w:jc w:val="center"/>
        <w:rPr>
          <w:b/>
          <w:bCs/>
          <w:sz w:val="22"/>
          <w:szCs w:val="22"/>
          <w:lang w:eastAsia="en-US"/>
        </w:rPr>
      </w:pPr>
      <w:r w:rsidRPr="00CC2366">
        <w:rPr>
          <w:b/>
          <w:bCs/>
          <w:sz w:val="22"/>
          <w:szCs w:val="22"/>
          <w:lang w:eastAsia="en-US"/>
        </w:rPr>
        <w:t>ARTICLE 29</w:t>
      </w:r>
    </w:p>
    <w:p w14:paraId="5B27B709" w14:textId="620580C9" w:rsidR="00B250A1" w:rsidRPr="00CC2366" w:rsidRDefault="00B250A1" w:rsidP="00CC2366">
      <w:pPr>
        <w:jc w:val="center"/>
        <w:rPr>
          <w:b/>
          <w:bCs/>
          <w:sz w:val="22"/>
          <w:szCs w:val="22"/>
        </w:rPr>
      </w:pPr>
      <w:r w:rsidRPr="00CC2366">
        <w:rPr>
          <w:b/>
          <w:bCs/>
          <w:sz w:val="22"/>
          <w:szCs w:val="22"/>
        </w:rPr>
        <w:t>SIGNING AUTHORITIES, CHEQUES, ETC.</w:t>
      </w:r>
    </w:p>
    <w:p w14:paraId="7893B426" w14:textId="5573200C" w:rsidR="00B250A1" w:rsidRDefault="00B250A1" w:rsidP="00154912">
      <w:pPr>
        <w:pStyle w:val="NoSpacing"/>
      </w:pPr>
    </w:p>
    <w:p w14:paraId="4E8C838D" w14:textId="6EFB228B" w:rsidR="00B250A1" w:rsidRPr="00576D58" w:rsidRDefault="00B250A1" w:rsidP="00576D58">
      <w:pPr>
        <w:tabs>
          <w:tab w:val="left" w:pos="709"/>
        </w:tabs>
        <w:ind w:left="709" w:hanging="709"/>
        <w:jc w:val="both"/>
        <w:rPr>
          <w:sz w:val="22"/>
          <w:szCs w:val="22"/>
          <w:lang w:eastAsia="en-US"/>
        </w:rPr>
      </w:pPr>
      <w:r w:rsidRPr="00576D58">
        <w:rPr>
          <w:sz w:val="22"/>
          <w:szCs w:val="22"/>
          <w:lang w:eastAsia="en-US"/>
        </w:rPr>
        <w:t xml:space="preserve">29. </w:t>
      </w:r>
      <w:r w:rsidR="00576D58">
        <w:rPr>
          <w:sz w:val="22"/>
          <w:szCs w:val="22"/>
          <w:lang w:eastAsia="en-US"/>
        </w:rPr>
        <w:tab/>
      </w:r>
      <w:r w:rsidRPr="00576D58">
        <w:rPr>
          <w:sz w:val="22"/>
          <w:szCs w:val="22"/>
          <w:lang w:eastAsia="en-US"/>
        </w:rPr>
        <w:t xml:space="preserve">Two persons who are authorized to bind </w:t>
      </w:r>
      <w:r w:rsidR="00576D58" w:rsidRPr="003E288E">
        <w:rPr>
          <w:rFonts w:cstheme="minorHAnsi"/>
          <w:color w:val="FF0000"/>
          <w:sz w:val="22"/>
          <w:szCs w:val="22"/>
        </w:rPr>
        <w:t>[name of the Organisation]</w:t>
      </w:r>
      <w:r w:rsidR="00576D58">
        <w:rPr>
          <w:rFonts w:cstheme="minorHAnsi"/>
          <w:color w:val="FF0000"/>
          <w:sz w:val="22"/>
          <w:szCs w:val="22"/>
        </w:rPr>
        <w:t xml:space="preserve"> </w:t>
      </w:r>
      <w:r w:rsidRPr="00576D58">
        <w:rPr>
          <w:sz w:val="22"/>
          <w:szCs w:val="22"/>
          <w:lang w:eastAsia="en-US"/>
        </w:rPr>
        <w:t>shall act jointly in any of the following three (3)</w:t>
      </w:r>
      <w:r w:rsidR="00576D58">
        <w:rPr>
          <w:sz w:val="22"/>
          <w:szCs w:val="22"/>
          <w:lang w:eastAsia="en-US"/>
        </w:rPr>
        <w:t xml:space="preserve"> </w:t>
      </w:r>
      <w:r w:rsidRPr="00576D58">
        <w:rPr>
          <w:sz w:val="22"/>
          <w:szCs w:val="22"/>
          <w:lang w:eastAsia="en-US"/>
        </w:rPr>
        <w:t>combinations:</w:t>
      </w:r>
    </w:p>
    <w:p w14:paraId="60F88B66" w14:textId="77777777" w:rsidR="00576D58" w:rsidRDefault="00576D58" w:rsidP="00576D58">
      <w:pPr>
        <w:tabs>
          <w:tab w:val="left" w:pos="709"/>
        </w:tabs>
        <w:ind w:left="709" w:hanging="709"/>
        <w:jc w:val="both"/>
        <w:rPr>
          <w:sz w:val="22"/>
          <w:szCs w:val="22"/>
          <w:lang w:eastAsia="en-US"/>
        </w:rPr>
      </w:pPr>
    </w:p>
    <w:p w14:paraId="7F9F8FA9" w14:textId="0173F26F" w:rsidR="00B250A1" w:rsidRPr="00576D58" w:rsidRDefault="00B250A1" w:rsidP="00576D58">
      <w:pPr>
        <w:tabs>
          <w:tab w:val="left" w:pos="993"/>
        </w:tabs>
        <w:ind w:left="993" w:hanging="284"/>
        <w:jc w:val="both"/>
        <w:rPr>
          <w:sz w:val="22"/>
          <w:szCs w:val="22"/>
          <w:lang w:eastAsia="en-US"/>
        </w:rPr>
      </w:pPr>
      <w:r w:rsidRPr="00576D58">
        <w:rPr>
          <w:sz w:val="22"/>
          <w:szCs w:val="22"/>
          <w:lang w:eastAsia="en-US"/>
        </w:rPr>
        <w:t xml:space="preserve">a. </w:t>
      </w:r>
      <w:r w:rsidR="00576D58">
        <w:rPr>
          <w:sz w:val="22"/>
          <w:szCs w:val="22"/>
          <w:lang w:eastAsia="en-US"/>
        </w:rPr>
        <w:tab/>
      </w:r>
      <w:r w:rsidRPr="00576D58">
        <w:rPr>
          <w:sz w:val="22"/>
          <w:szCs w:val="22"/>
          <w:lang w:eastAsia="en-US"/>
        </w:rPr>
        <w:t xml:space="preserve">Two (2) Officers of </w:t>
      </w:r>
      <w:r w:rsidR="00576D58" w:rsidRPr="003E288E">
        <w:rPr>
          <w:rFonts w:cstheme="minorHAnsi"/>
          <w:color w:val="FF0000"/>
          <w:sz w:val="22"/>
          <w:szCs w:val="22"/>
        </w:rPr>
        <w:t>[name of the Organisation</w:t>
      </w:r>
      <w:proofErr w:type="gramStart"/>
      <w:r w:rsidR="00576D58" w:rsidRPr="003E288E">
        <w:rPr>
          <w:rFonts w:cstheme="minorHAnsi"/>
          <w:color w:val="FF0000"/>
          <w:sz w:val="22"/>
          <w:szCs w:val="22"/>
        </w:rPr>
        <w:t>]</w:t>
      </w:r>
      <w:r w:rsidRPr="00576D58">
        <w:rPr>
          <w:sz w:val="22"/>
          <w:szCs w:val="22"/>
          <w:lang w:eastAsia="en-US"/>
        </w:rPr>
        <w:t>;</w:t>
      </w:r>
      <w:proofErr w:type="gramEnd"/>
    </w:p>
    <w:p w14:paraId="275745A0" w14:textId="11C3CC55" w:rsidR="00B250A1" w:rsidRPr="00576D58" w:rsidRDefault="00B250A1" w:rsidP="00576D58">
      <w:pPr>
        <w:tabs>
          <w:tab w:val="left" w:pos="993"/>
        </w:tabs>
        <w:ind w:left="993" w:hanging="284"/>
        <w:jc w:val="both"/>
        <w:rPr>
          <w:sz w:val="22"/>
          <w:szCs w:val="22"/>
          <w:lang w:eastAsia="en-US"/>
        </w:rPr>
      </w:pPr>
      <w:r w:rsidRPr="00576D58">
        <w:rPr>
          <w:sz w:val="22"/>
          <w:szCs w:val="22"/>
          <w:lang w:eastAsia="en-US"/>
        </w:rPr>
        <w:t xml:space="preserve">b. </w:t>
      </w:r>
      <w:r w:rsidR="00576D58">
        <w:rPr>
          <w:sz w:val="22"/>
          <w:szCs w:val="22"/>
          <w:lang w:eastAsia="en-US"/>
        </w:rPr>
        <w:tab/>
      </w:r>
      <w:r w:rsidRPr="00576D58">
        <w:rPr>
          <w:sz w:val="22"/>
          <w:szCs w:val="22"/>
          <w:lang w:eastAsia="en-US"/>
        </w:rPr>
        <w:t xml:space="preserve">One (1) Officer of </w:t>
      </w:r>
      <w:r w:rsidR="00576D58" w:rsidRPr="003E288E">
        <w:rPr>
          <w:rFonts w:cstheme="minorHAnsi"/>
          <w:color w:val="FF0000"/>
          <w:sz w:val="22"/>
          <w:szCs w:val="22"/>
        </w:rPr>
        <w:t>[name of the Organisation]</w:t>
      </w:r>
      <w:r w:rsidR="00576D58">
        <w:rPr>
          <w:rFonts w:cstheme="minorHAnsi"/>
          <w:color w:val="FF0000"/>
          <w:sz w:val="22"/>
          <w:szCs w:val="22"/>
        </w:rPr>
        <w:t xml:space="preserve"> </w:t>
      </w:r>
      <w:r w:rsidRPr="00576D58">
        <w:rPr>
          <w:sz w:val="22"/>
          <w:szCs w:val="22"/>
          <w:lang w:eastAsia="en-US"/>
        </w:rPr>
        <w:t xml:space="preserve">and the Executive </w:t>
      </w:r>
      <w:proofErr w:type="gramStart"/>
      <w:r w:rsidRPr="00576D58">
        <w:rPr>
          <w:sz w:val="22"/>
          <w:szCs w:val="22"/>
          <w:lang w:eastAsia="en-US"/>
        </w:rPr>
        <w:t>Director;</w:t>
      </w:r>
      <w:proofErr w:type="gramEnd"/>
    </w:p>
    <w:p w14:paraId="57D0E5BC" w14:textId="3D271976" w:rsidR="00B250A1" w:rsidRPr="00576D58" w:rsidRDefault="00B250A1" w:rsidP="00576D58">
      <w:pPr>
        <w:tabs>
          <w:tab w:val="left" w:pos="993"/>
        </w:tabs>
        <w:ind w:left="993" w:hanging="284"/>
        <w:jc w:val="both"/>
        <w:rPr>
          <w:sz w:val="22"/>
          <w:szCs w:val="22"/>
          <w:lang w:eastAsia="en-US"/>
        </w:rPr>
      </w:pPr>
      <w:r w:rsidRPr="00576D58">
        <w:rPr>
          <w:sz w:val="22"/>
          <w:szCs w:val="22"/>
          <w:lang w:eastAsia="en-US"/>
        </w:rPr>
        <w:lastRenderedPageBreak/>
        <w:t xml:space="preserve">c. </w:t>
      </w:r>
      <w:r w:rsidR="00576D58">
        <w:rPr>
          <w:sz w:val="22"/>
          <w:szCs w:val="22"/>
          <w:lang w:eastAsia="en-US"/>
        </w:rPr>
        <w:tab/>
      </w:r>
      <w:r w:rsidRPr="00576D58">
        <w:rPr>
          <w:sz w:val="22"/>
          <w:szCs w:val="22"/>
          <w:lang w:eastAsia="en-US"/>
        </w:rPr>
        <w:t xml:space="preserve">The Executive Director and at least one (1) other managerial employee of </w:t>
      </w:r>
      <w:r w:rsidR="00576D58" w:rsidRPr="003E288E">
        <w:rPr>
          <w:rFonts w:cstheme="minorHAnsi"/>
          <w:color w:val="FF0000"/>
          <w:sz w:val="22"/>
          <w:szCs w:val="22"/>
        </w:rPr>
        <w:t>[name of the Organisation]</w:t>
      </w:r>
      <w:r w:rsidRPr="00576D58">
        <w:rPr>
          <w:sz w:val="22"/>
          <w:szCs w:val="22"/>
          <w:lang w:eastAsia="en-US"/>
        </w:rPr>
        <w:t>, may sign</w:t>
      </w:r>
      <w:r w:rsidR="00576D58">
        <w:rPr>
          <w:sz w:val="22"/>
          <w:szCs w:val="22"/>
          <w:lang w:eastAsia="en-US"/>
        </w:rPr>
        <w:t xml:space="preserve"> </w:t>
      </w:r>
      <w:r w:rsidRPr="00576D58">
        <w:rPr>
          <w:sz w:val="22"/>
          <w:szCs w:val="22"/>
          <w:lang w:eastAsia="en-US"/>
        </w:rPr>
        <w:t>cheques for monthly rent and other approved recurring operational expenses without limit, and</w:t>
      </w:r>
      <w:r w:rsidR="00576D58">
        <w:rPr>
          <w:sz w:val="22"/>
          <w:szCs w:val="22"/>
          <w:lang w:eastAsia="en-US"/>
        </w:rPr>
        <w:t xml:space="preserve"> </w:t>
      </w:r>
      <w:r w:rsidRPr="00576D58">
        <w:rPr>
          <w:sz w:val="22"/>
          <w:szCs w:val="22"/>
          <w:lang w:eastAsia="en-US"/>
        </w:rPr>
        <w:t>cheques for non-recurring expenses up to a limit of $15,000.00.</w:t>
      </w:r>
    </w:p>
    <w:p w14:paraId="065A71A3" w14:textId="77777777" w:rsidR="00576D58" w:rsidRDefault="00576D58" w:rsidP="00576D58">
      <w:pPr>
        <w:tabs>
          <w:tab w:val="left" w:pos="709"/>
        </w:tabs>
        <w:ind w:left="709" w:hanging="709"/>
        <w:jc w:val="both"/>
        <w:rPr>
          <w:sz w:val="22"/>
          <w:szCs w:val="22"/>
          <w:lang w:eastAsia="en-US"/>
        </w:rPr>
      </w:pPr>
    </w:p>
    <w:p w14:paraId="3CA14B25" w14:textId="5673AE67" w:rsidR="00B250A1" w:rsidRPr="00576D58" w:rsidRDefault="00B250A1" w:rsidP="00576D58">
      <w:pPr>
        <w:tabs>
          <w:tab w:val="left" w:pos="709"/>
        </w:tabs>
        <w:ind w:left="709"/>
        <w:jc w:val="both"/>
        <w:rPr>
          <w:sz w:val="22"/>
          <w:szCs w:val="22"/>
        </w:rPr>
      </w:pPr>
      <w:r w:rsidRPr="00576D58">
        <w:rPr>
          <w:sz w:val="22"/>
          <w:szCs w:val="22"/>
          <w:lang w:eastAsia="en-US"/>
        </w:rPr>
        <w:t>Notwithstanding the foregoing, any contract or undertaking that totals over $5,000 must receive prior</w:t>
      </w:r>
      <w:r w:rsidR="00576D58">
        <w:rPr>
          <w:sz w:val="22"/>
          <w:szCs w:val="22"/>
          <w:lang w:eastAsia="en-US"/>
        </w:rPr>
        <w:t xml:space="preserve"> </w:t>
      </w:r>
      <w:r w:rsidRPr="00576D58">
        <w:rPr>
          <w:sz w:val="22"/>
          <w:szCs w:val="22"/>
        </w:rPr>
        <w:t>approval by the Board in accordance with Article 18.2 above.</w:t>
      </w:r>
    </w:p>
    <w:p w14:paraId="4E7C9EB3" w14:textId="1DE11FFB" w:rsidR="00B250A1" w:rsidRPr="00576D58" w:rsidRDefault="00B250A1" w:rsidP="00576D58">
      <w:pPr>
        <w:tabs>
          <w:tab w:val="left" w:pos="709"/>
        </w:tabs>
        <w:ind w:left="709" w:hanging="709"/>
        <w:jc w:val="both"/>
        <w:rPr>
          <w:sz w:val="22"/>
          <w:szCs w:val="22"/>
        </w:rPr>
      </w:pPr>
    </w:p>
    <w:p w14:paraId="6AD45A23" w14:textId="77777777" w:rsidR="00B250A1" w:rsidRPr="00576D58" w:rsidRDefault="00B250A1" w:rsidP="00576D58">
      <w:pPr>
        <w:jc w:val="center"/>
        <w:rPr>
          <w:b/>
          <w:bCs/>
          <w:sz w:val="22"/>
          <w:szCs w:val="22"/>
          <w:lang w:eastAsia="en-US"/>
        </w:rPr>
      </w:pPr>
      <w:r w:rsidRPr="00576D58">
        <w:rPr>
          <w:b/>
          <w:bCs/>
          <w:sz w:val="22"/>
          <w:szCs w:val="22"/>
          <w:lang w:eastAsia="en-US"/>
        </w:rPr>
        <w:t>ARTICLE 30</w:t>
      </w:r>
    </w:p>
    <w:p w14:paraId="6094A9B0" w14:textId="3F2F1646" w:rsidR="00B250A1" w:rsidRPr="00576D58" w:rsidRDefault="00B250A1" w:rsidP="00576D58">
      <w:pPr>
        <w:jc w:val="center"/>
        <w:rPr>
          <w:b/>
          <w:bCs/>
          <w:sz w:val="22"/>
          <w:szCs w:val="22"/>
        </w:rPr>
      </w:pPr>
      <w:r w:rsidRPr="00576D58">
        <w:rPr>
          <w:b/>
          <w:bCs/>
          <w:sz w:val="22"/>
          <w:szCs w:val="22"/>
        </w:rPr>
        <w:t>DEPOSIT OF SECURITIES FOR SAFEKEEPING</w:t>
      </w:r>
    </w:p>
    <w:p w14:paraId="7874DD6B" w14:textId="56F100FE" w:rsidR="00B250A1" w:rsidRDefault="00B250A1" w:rsidP="00154912">
      <w:pPr>
        <w:pStyle w:val="NoSpacing"/>
      </w:pPr>
    </w:p>
    <w:p w14:paraId="76BFE743" w14:textId="30B49904" w:rsidR="00B250A1" w:rsidRPr="00576D58" w:rsidRDefault="00551E11" w:rsidP="00576D58">
      <w:pPr>
        <w:tabs>
          <w:tab w:val="left" w:pos="709"/>
        </w:tabs>
        <w:ind w:left="709" w:hanging="709"/>
        <w:jc w:val="both"/>
        <w:rPr>
          <w:sz w:val="22"/>
          <w:szCs w:val="22"/>
        </w:rPr>
      </w:pPr>
      <w:r w:rsidRPr="00576D58">
        <w:rPr>
          <w:sz w:val="22"/>
          <w:szCs w:val="22"/>
          <w:lang w:eastAsia="en-US"/>
        </w:rPr>
        <w:t xml:space="preserve">30. </w:t>
      </w:r>
      <w:r w:rsidR="00576D58">
        <w:rPr>
          <w:sz w:val="22"/>
          <w:szCs w:val="22"/>
          <w:lang w:eastAsia="en-US"/>
        </w:rPr>
        <w:tab/>
      </w:r>
      <w:r w:rsidRPr="00576D58">
        <w:rPr>
          <w:sz w:val="22"/>
          <w:szCs w:val="22"/>
          <w:lang w:eastAsia="en-US"/>
        </w:rPr>
        <w:t xml:space="preserve">The securities of </w:t>
      </w:r>
      <w:r w:rsidR="00576D58" w:rsidRPr="003E288E">
        <w:rPr>
          <w:rFonts w:cstheme="minorHAnsi"/>
          <w:color w:val="FF0000"/>
          <w:sz w:val="22"/>
          <w:szCs w:val="22"/>
        </w:rPr>
        <w:t>[name of the Organisation]</w:t>
      </w:r>
      <w:r w:rsidR="00576D58">
        <w:rPr>
          <w:rFonts w:cstheme="minorHAnsi"/>
          <w:color w:val="FF0000"/>
          <w:sz w:val="22"/>
          <w:szCs w:val="22"/>
        </w:rPr>
        <w:t xml:space="preserve"> </w:t>
      </w:r>
      <w:r w:rsidRPr="00576D58">
        <w:rPr>
          <w:sz w:val="22"/>
          <w:szCs w:val="22"/>
          <w:lang w:eastAsia="en-US"/>
        </w:rPr>
        <w:t>shall be deposited for safekeeping with one or more Banks, trust</w:t>
      </w:r>
      <w:r w:rsidR="00576D58">
        <w:rPr>
          <w:sz w:val="22"/>
          <w:szCs w:val="22"/>
          <w:lang w:eastAsia="en-US"/>
        </w:rPr>
        <w:t xml:space="preserve"> </w:t>
      </w:r>
      <w:r w:rsidRPr="00576D58">
        <w:rPr>
          <w:sz w:val="22"/>
          <w:szCs w:val="22"/>
        </w:rPr>
        <w:t>companies, or other financial institutions to be selected by the Board of Directors.</w:t>
      </w:r>
    </w:p>
    <w:p w14:paraId="208A0ECD" w14:textId="6B668E76" w:rsidR="00B250A1" w:rsidRDefault="00B250A1" w:rsidP="00154912">
      <w:pPr>
        <w:pStyle w:val="NoSpacing"/>
      </w:pPr>
    </w:p>
    <w:p w14:paraId="16DD5DCD" w14:textId="77777777" w:rsidR="00551E11" w:rsidRPr="00576D58" w:rsidRDefault="00551E11" w:rsidP="00576D58">
      <w:pPr>
        <w:jc w:val="center"/>
        <w:rPr>
          <w:b/>
          <w:bCs/>
          <w:sz w:val="22"/>
          <w:szCs w:val="22"/>
          <w:lang w:eastAsia="en-US"/>
        </w:rPr>
      </w:pPr>
      <w:r w:rsidRPr="00576D58">
        <w:rPr>
          <w:b/>
          <w:bCs/>
          <w:sz w:val="22"/>
          <w:szCs w:val="22"/>
          <w:lang w:eastAsia="en-US"/>
        </w:rPr>
        <w:t>ARTICLE 31</w:t>
      </w:r>
    </w:p>
    <w:p w14:paraId="5874235A" w14:textId="30E5993A" w:rsidR="00B250A1" w:rsidRPr="00576D58" w:rsidRDefault="00551E11" w:rsidP="00576D58">
      <w:pPr>
        <w:jc w:val="center"/>
        <w:rPr>
          <w:b/>
          <w:bCs/>
          <w:sz w:val="22"/>
          <w:szCs w:val="22"/>
        </w:rPr>
      </w:pPr>
      <w:r w:rsidRPr="00576D58">
        <w:rPr>
          <w:b/>
          <w:bCs/>
          <w:sz w:val="22"/>
          <w:szCs w:val="22"/>
        </w:rPr>
        <w:t>BORROWING</w:t>
      </w:r>
    </w:p>
    <w:p w14:paraId="2AC7CF15" w14:textId="6B4AAB0D" w:rsidR="00B250A1" w:rsidRDefault="00B250A1" w:rsidP="00154912">
      <w:pPr>
        <w:pStyle w:val="NoSpacing"/>
      </w:pPr>
    </w:p>
    <w:p w14:paraId="307C7F98" w14:textId="150756C3" w:rsidR="00551E11" w:rsidRPr="00576D58" w:rsidRDefault="00551E11" w:rsidP="00576D58">
      <w:pPr>
        <w:tabs>
          <w:tab w:val="left" w:pos="709"/>
        </w:tabs>
        <w:ind w:left="709" w:hanging="709"/>
        <w:jc w:val="both"/>
        <w:rPr>
          <w:sz w:val="22"/>
          <w:szCs w:val="22"/>
          <w:lang w:eastAsia="en-US"/>
        </w:rPr>
      </w:pPr>
      <w:r w:rsidRPr="00576D58">
        <w:rPr>
          <w:sz w:val="22"/>
          <w:szCs w:val="22"/>
          <w:lang w:eastAsia="en-US"/>
        </w:rPr>
        <w:t xml:space="preserve">31.1 </w:t>
      </w:r>
      <w:r w:rsidR="00576D58">
        <w:rPr>
          <w:sz w:val="22"/>
          <w:szCs w:val="22"/>
          <w:lang w:eastAsia="en-US"/>
        </w:rPr>
        <w:tab/>
      </w:r>
      <w:r w:rsidRPr="00576D58">
        <w:rPr>
          <w:sz w:val="22"/>
          <w:szCs w:val="22"/>
          <w:lang w:eastAsia="en-US"/>
        </w:rPr>
        <w:t>The directors may from time to time:</w:t>
      </w:r>
    </w:p>
    <w:p w14:paraId="1656DDD7" w14:textId="77777777" w:rsidR="00576D58" w:rsidRDefault="00576D58" w:rsidP="00576D58">
      <w:pPr>
        <w:tabs>
          <w:tab w:val="left" w:pos="993"/>
        </w:tabs>
        <w:ind w:left="993" w:hanging="284"/>
        <w:jc w:val="both"/>
        <w:rPr>
          <w:sz w:val="22"/>
          <w:szCs w:val="22"/>
          <w:lang w:eastAsia="en-US"/>
        </w:rPr>
      </w:pPr>
    </w:p>
    <w:p w14:paraId="3337AAF5" w14:textId="045887BE" w:rsidR="00551E11" w:rsidRPr="00576D58" w:rsidRDefault="00551E11" w:rsidP="00576D58">
      <w:pPr>
        <w:tabs>
          <w:tab w:val="left" w:pos="993"/>
        </w:tabs>
        <w:ind w:left="993" w:hanging="284"/>
        <w:jc w:val="both"/>
        <w:rPr>
          <w:sz w:val="22"/>
          <w:szCs w:val="22"/>
          <w:lang w:eastAsia="en-US"/>
        </w:rPr>
      </w:pPr>
      <w:r w:rsidRPr="00576D58">
        <w:rPr>
          <w:sz w:val="22"/>
          <w:szCs w:val="22"/>
          <w:lang w:eastAsia="en-US"/>
        </w:rPr>
        <w:t xml:space="preserve">a. </w:t>
      </w:r>
      <w:r w:rsidR="00576D58">
        <w:rPr>
          <w:sz w:val="22"/>
          <w:szCs w:val="22"/>
          <w:lang w:eastAsia="en-US"/>
        </w:rPr>
        <w:tab/>
      </w:r>
      <w:r w:rsidRPr="00576D58">
        <w:rPr>
          <w:sz w:val="22"/>
          <w:szCs w:val="22"/>
          <w:lang w:eastAsia="en-US"/>
        </w:rPr>
        <w:t xml:space="preserve">borrow money on the credit of </w:t>
      </w:r>
      <w:r w:rsidR="00576D58" w:rsidRPr="003E288E">
        <w:rPr>
          <w:rFonts w:cstheme="minorHAnsi"/>
          <w:color w:val="FF0000"/>
          <w:sz w:val="22"/>
          <w:szCs w:val="22"/>
        </w:rPr>
        <w:t>[name of the Organisation</w:t>
      </w:r>
      <w:proofErr w:type="gramStart"/>
      <w:r w:rsidR="00576D58" w:rsidRPr="003E288E">
        <w:rPr>
          <w:rFonts w:cstheme="minorHAnsi"/>
          <w:color w:val="FF0000"/>
          <w:sz w:val="22"/>
          <w:szCs w:val="22"/>
        </w:rPr>
        <w:t>]</w:t>
      </w:r>
      <w:r w:rsidRPr="00576D58">
        <w:rPr>
          <w:sz w:val="22"/>
          <w:szCs w:val="22"/>
          <w:lang w:eastAsia="en-US"/>
        </w:rPr>
        <w:t>;</w:t>
      </w:r>
      <w:proofErr w:type="gramEnd"/>
    </w:p>
    <w:p w14:paraId="79A65071" w14:textId="3DB53990" w:rsidR="00551E11" w:rsidRPr="00576D58" w:rsidRDefault="00551E11" w:rsidP="00576D58">
      <w:pPr>
        <w:tabs>
          <w:tab w:val="left" w:pos="993"/>
        </w:tabs>
        <w:ind w:left="993" w:hanging="284"/>
        <w:jc w:val="both"/>
        <w:rPr>
          <w:sz w:val="22"/>
          <w:szCs w:val="22"/>
          <w:lang w:eastAsia="en-US"/>
        </w:rPr>
      </w:pPr>
      <w:r w:rsidRPr="00576D58">
        <w:rPr>
          <w:sz w:val="22"/>
          <w:szCs w:val="22"/>
          <w:lang w:eastAsia="en-US"/>
        </w:rPr>
        <w:t xml:space="preserve">b. </w:t>
      </w:r>
      <w:r w:rsidR="00576D58">
        <w:rPr>
          <w:sz w:val="22"/>
          <w:szCs w:val="22"/>
          <w:lang w:eastAsia="en-US"/>
        </w:rPr>
        <w:tab/>
      </w:r>
      <w:r w:rsidRPr="00576D58">
        <w:rPr>
          <w:sz w:val="22"/>
          <w:szCs w:val="22"/>
          <w:lang w:eastAsia="en-US"/>
        </w:rPr>
        <w:t xml:space="preserve">issue, sell or pledge securities of </w:t>
      </w:r>
      <w:r w:rsidR="00576D58" w:rsidRPr="003E288E">
        <w:rPr>
          <w:rFonts w:cstheme="minorHAnsi"/>
          <w:color w:val="FF0000"/>
          <w:sz w:val="22"/>
          <w:szCs w:val="22"/>
        </w:rPr>
        <w:t>[name of the Organisation]</w:t>
      </w:r>
      <w:r w:rsidRPr="00576D58">
        <w:rPr>
          <w:sz w:val="22"/>
          <w:szCs w:val="22"/>
          <w:lang w:eastAsia="en-US"/>
        </w:rPr>
        <w:t>; or</w:t>
      </w:r>
      <w:r w:rsidR="00576D58">
        <w:rPr>
          <w:sz w:val="22"/>
          <w:szCs w:val="22"/>
          <w:lang w:eastAsia="en-US"/>
        </w:rPr>
        <w:t>,</w:t>
      </w:r>
    </w:p>
    <w:p w14:paraId="2A90FC46" w14:textId="7A07697F" w:rsidR="000B259F" w:rsidRPr="00576D58" w:rsidRDefault="00551E11" w:rsidP="00576D58">
      <w:pPr>
        <w:tabs>
          <w:tab w:val="left" w:pos="993"/>
        </w:tabs>
        <w:ind w:left="993" w:hanging="284"/>
        <w:jc w:val="both"/>
        <w:rPr>
          <w:sz w:val="22"/>
          <w:szCs w:val="22"/>
        </w:rPr>
      </w:pPr>
      <w:r w:rsidRPr="00576D58">
        <w:rPr>
          <w:sz w:val="22"/>
          <w:szCs w:val="22"/>
          <w:lang w:eastAsia="en-US"/>
        </w:rPr>
        <w:t xml:space="preserve">c. </w:t>
      </w:r>
      <w:r w:rsidR="00576D58">
        <w:rPr>
          <w:sz w:val="22"/>
          <w:szCs w:val="22"/>
          <w:lang w:eastAsia="en-US"/>
        </w:rPr>
        <w:tab/>
      </w:r>
      <w:r w:rsidRPr="00576D58">
        <w:rPr>
          <w:sz w:val="22"/>
          <w:szCs w:val="22"/>
          <w:lang w:eastAsia="en-US"/>
        </w:rPr>
        <w:t xml:space="preserve">Charge, mortgage, hypothecate or pledge all or any of the real or personal property of </w:t>
      </w:r>
      <w:r w:rsidR="007834A8" w:rsidRPr="003E288E">
        <w:rPr>
          <w:rFonts w:cstheme="minorHAnsi"/>
          <w:color w:val="FF0000"/>
          <w:sz w:val="22"/>
          <w:szCs w:val="22"/>
        </w:rPr>
        <w:t>[name of the Organisation]</w:t>
      </w:r>
      <w:r w:rsidRPr="00576D58">
        <w:rPr>
          <w:sz w:val="22"/>
          <w:szCs w:val="22"/>
          <w:lang w:eastAsia="en-US"/>
        </w:rPr>
        <w:t>, including book debts, rights, powers, franchises, and undertakings, to secure any</w:t>
      </w:r>
      <w:r w:rsidR="007834A8">
        <w:rPr>
          <w:sz w:val="22"/>
          <w:szCs w:val="22"/>
          <w:lang w:eastAsia="en-US"/>
        </w:rPr>
        <w:t xml:space="preserve"> </w:t>
      </w:r>
      <w:r w:rsidRPr="00576D58">
        <w:rPr>
          <w:sz w:val="22"/>
          <w:szCs w:val="22"/>
          <w:lang w:eastAsia="en-US"/>
        </w:rPr>
        <w:t xml:space="preserve">securities or any money borrowed, or other debt, or any other obligation or liability of </w:t>
      </w:r>
      <w:r w:rsidR="007834A8" w:rsidRPr="003E288E">
        <w:rPr>
          <w:rFonts w:cstheme="minorHAnsi"/>
          <w:color w:val="FF0000"/>
          <w:sz w:val="22"/>
          <w:szCs w:val="22"/>
        </w:rPr>
        <w:t>[name of the Organisation]</w:t>
      </w:r>
      <w:r w:rsidRPr="00576D58">
        <w:rPr>
          <w:sz w:val="22"/>
          <w:szCs w:val="22"/>
        </w:rPr>
        <w:t>.</w:t>
      </w:r>
    </w:p>
    <w:p w14:paraId="5F52CE4B" w14:textId="3013F444" w:rsidR="000B259F" w:rsidRPr="00576D58" w:rsidRDefault="000B259F" w:rsidP="00576D58">
      <w:pPr>
        <w:tabs>
          <w:tab w:val="left" w:pos="709"/>
        </w:tabs>
        <w:ind w:left="709" w:hanging="709"/>
        <w:jc w:val="both"/>
        <w:rPr>
          <w:sz w:val="22"/>
          <w:szCs w:val="22"/>
        </w:rPr>
      </w:pPr>
    </w:p>
    <w:p w14:paraId="088E996B" w14:textId="55EDA022" w:rsidR="00551E11" w:rsidRPr="00576D58" w:rsidRDefault="00551E11" w:rsidP="00576D58">
      <w:pPr>
        <w:tabs>
          <w:tab w:val="left" w:pos="709"/>
        </w:tabs>
        <w:ind w:left="709" w:hanging="709"/>
        <w:jc w:val="both"/>
        <w:rPr>
          <w:sz w:val="22"/>
          <w:szCs w:val="22"/>
        </w:rPr>
      </w:pPr>
      <w:r w:rsidRPr="00576D58">
        <w:rPr>
          <w:sz w:val="22"/>
          <w:szCs w:val="22"/>
          <w:lang w:eastAsia="en-US"/>
        </w:rPr>
        <w:t xml:space="preserve">32.2 </w:t>
      </w:r>
      <w:r w:rsidR="007834A8">
        <w:rPr>
          <w:sz w:val="22"/>
          <w:szCs w:val="22"/>
          <w:lang w:eastAsia="en-US"/>
        </w:rPr>
        <w:tab/>
      </w:r>
      <w:r w:rsidRPr="00576D58">
        <w:rPr>
          <w:sz w:val="22"/>
          <w:szCs w:val="22"/>
          <w:lang w:eastAsia="en-US"/>
        </w:rPr>
        <w:t xml:space="preserve">From time to time the directors may authorise any director, officer or employee of </w:t>
      </w:r>
      <w:r w:rsidR="007834A8" w:rsidRPr="003E288E">
        <w:rPr>
          <w:rFonts w:cstheme="minorHAnsi"/>
          <w:color w:val="FF0000"/>
          <w:sz w:val="22"/>
          <w:szCs w:val="22"/>
        </w:rPr>
        <w:t>[name of the Organisation]</w:t>
      </w:r>
      <w:r w:rsidRPr="00576D58">
        <w:rPr>
          <w:sz w:val="22"/>
          <w:szCs w:val="22"/>
          <w:lang w:eastAsia="en-US"/>
        </w:rPr>
        <w:t xml:space="preserve"> or</w:t>
      </w:r>
      <w:r w:rsidR="007834A8">
        <w:rPr>
          <w:sz w:val="22"/>
          <w:szCs w:val="22"/>
          <w:lang w:eastAsia="en-US"/>
        </w:rPr>
        <w:t xml:space="preserve"> </w:t>
      </w:r>
      <w:r w:rsidRPr="00576D58">
        <w:rPr>
          <w:sz w:val="22"/>
          <w:szCs w:val="22"/>
          <w:lang w:eastAsia="en-US"/>
        </w:rPr>
        <w:t>any other person to make arrangements with reference to the monies borrowed or to be borrowed</w:t>
      </w:r>
      <w:r w:rsidR="007834A8">
        <w:rPr>
          <w:sz w:val="22"/>
          <w:szCs w:val="22"/>
          <w:lang w:eastAsia="en-US"/>
        </w:rPr>
        <w:t xml:space="preserve"> </w:t>
      </w:r>
      <w:r w:rsidRPr="00576D58">
        <w:rPr>
          <w:sz w:val="22"/>
          <w:szCs w:val="22"/>
          <w:lang w:eastAsia="en-US"/>
        </w:rPr>
        <w:t>as aforesaid and as to the terms and conditions of the loan thereof, and as to the securities to be</w:t>
      </w:r>
      <w:r w:rsidR="007834A8">
        <w:rPr>
          <w:sz w:val="22"/>
          <w:szCs w:val="22"/>
          <w:lang w:eastAsia="en-US"/>
        </w:rPr>
        <w:t xml:space="preserve"> </w:t>
      </w:r>
      <w:r w:rsidRPr="00576D58">
        <w:rPr>
          <w:sz w:val="22"/>
          <w:szCs w:val="22"/>
          <w:lang w:eastAsia="en-US"/>
        </w:rPr>
        <w:t>given therefor, with power to vary or modify such arrangements, terms and condition and to give such</w:t>
      </w:r>
      <w:r w:rsidR="007834A8">
        <w:rPr>
          <w:sz w:val="22"/>
          <w:szCs w:val="22"/>
          <w:lang w:eastAsia="en-US"/>
        </w:rPr>
        <w:t xml:space="preserve"> </w:t>
      </w:r>
      <w:r w:rsidRPr="00576D58">
        <w:rPr>
          <w:sz w:val="22"/>
          <w:szCs w:val="22"/>
          <w:lang w:eastAsia="en-US"/>
        </w:rPr>
        <w:t xml:space="preserve">additional securities for any monies borrowed, or remaining due by </w:t>
      </w:r>
      <w:r w:rsidR="007834A8" w:rsidRPr="003E288E">
        <w:rPr>
          <w:rFonts w:cstheme="minorHAnsi"/>
          <w:color w:val="FF0000"/>
          <w:sz w:val="22"/>
          <w:szCs w:val="22"/>
        </w:rPr>
        <w:t>[name of the Organisation]</w:t>
      </w:r>
      <w:r w:rsidR="007834A8">
        <w:rPr>
          <w:rFonts w:cstheme="minorHAnsi"/>
          <w:color w:val="FF0000"/>
          <w:sz w:val="22"/>
          <w:szCs w:val="22"/>
        </w:rPr>
        <w:t xml:space="preserve"> </w:t>
      </w:r>
      <w:r w:rsidRPr="00576D58">
        <w:rPr>
          <w:sz w:val="22"/>
          <w:szCs w:val="22"/>
          <w:lang w:eastAsia="en-US"/>
        </w:rPr>
        <w:t>as the director may</w:t>
      </w:r>
      <w:r w:rsidR="007834A8">
        <w:rPr>
          <w:sz w:val="22"/>
          <w:szCs w:val="22"/>
          <w:lang w:eastAsia="en-US"/>
        </w:rPr>
        <w:t xml:space="preserve"> </w:t>
      </w:r>
      <w:r w:rsidRPr="00576D58">
        <w:rPr>
          <w:sz w:val="22"/>
          <w:szCs w:val="22"/>
        </w:rPr>
        <w:t xml:space="preserve">authorise and generally to manage, transact and settle the borrowing of monies by </w:t>
      </w:r>
      <w:r w:rsidR="007834A8" w:rsidRPr="003E288E">
        <w:rPr>
          <w:rFonts w:cstheme="minorHAnsi"/>
          <w:color w:val="FF0000"/>
          <w:sz w:val="22"/>
          <w:szCs w:val="22"/>
        </w:rPr>
        <w:t>[name of the Organisation]</w:t>
      </w:r>
      <w:r w:rsidRPr="00576D58">
        <w:rPr>
          <w:sz w:val="22"/>
          <w:szCs w:val="22"/>
        </w:rPr>
        <w:t>.</w:t>
      </w:r>
    </w:p>
    <w:p w14:paraId="361FCAF4" w14:textId="733408FA" w:rsidR="000B259F" w:rsidRDefault="000B259F" w:rsidP="00154912">
      <w:pPr>
        <w:pStyle w:val="NoSpacing"/>
      </w:pPr>
    </w:p>
    <w:p w14:paraId="36647D4B" w14:textId="77777777" w:rsidR="00DE58D5" w:rsidRPr="004C1FFD" w:rsidRDefault="00DE58D5" w:rsidP="004C1FFD">
      <w:pPr>
        <w:jc w:val="center"/>
        <w:rPr>
          <w:b/>
          <w:bCs/>
          <w:sz w:val="22"/>
          <w:szCs w:val="22"/>
          <w:lang w:eastAsia="en-US"/>
        </w:rPr>
      </w:pPr>
      <w:r w:rsidRPr="004C1FFD">
        <w:rPr>
          <w:b/>
          <w:bCs/>
          <w:sz w:val="22"/>
          <w:szCs w:val="22"/>
          <w:lang w:eastAsia="en-US"/>
        </w:rPr>
        <w:t>ARTICLE 32</w:t>
      </w:r>
    </w:p>
    <w:p w14:paraId="2E4966E4" w14:textId="482768C8" w:rsidR="00551E11" w:rsidRPr="004C1FFD" w:rsidRDefault="00DE58D5" w:rsidP="004C1FFD">
      <w:pPr>
        <w:jc w:val="center"/>
        <w:rPr>
          <w:b/>
          <w:bCs/>
          <w:sz w:val="22"/>
          <w:szCs w:val="22"/>
        </w:rPr>
      </w:pPr>
      <w:r w:rsidRPr="004C1FFD">
        <w:rPr>
          <w:b/>
          <w:bCs/>
          <w:sz w:val="22"/>
          <w:szCs w:val="22"/>
        </w:rPr>
        <w:t>DISSOLUTION</w:t>
      </w:r>
    </w:p>
    <w:p w14:paraId="16F3051B" w14:textId="0417AC03" w:rsidR="00551E11" w:rsidRDefault="00551E11" w:rsidP="00154912">
      <w:pPr>
        <w:pStyle w:val="NoSpacing"/>
      </w:pPr>
    </w:p>
    <w:p w14:paraId="1B2EA258" w14:textId="3524EE5B" w:rsidR="00551E11" w:rsidRPr="004C1FFD" w:rsidRDefault="00DE58D5" w:rsidP="004C1FFD">
      <w:pPr>
        <w:tabs>
          <w:tab w:val="left" w:pos="709"/>
        </w:tabs>
        <w:ind w:left="709" w:hanging="709"/>
        <w:jc w:val="both"/>
        <w:rPr>
          <w:sz w:val="22"/>
          <w:szCs w:val="22"/>
        </w:rPr>
      </w:pPr>
      <w:r w:rsidRPr="004C1FFD">
        <w:rPr>
          <w:sz w:val="22"/>
          <w:szCs w:val="22"/>
          <w:lang w:eastAsia="en-US"/>
        </w:rPr>
        <w:t xml:space="preserve">32. </w:t>
      </w:r>
      <w:r w:rsidR="004C1FFD">
        <w:rPr>
          <w:sz w:val="22"/>
          <w:szCs w:val="22"/>
          <w:lang w:eastAsia="en-US"/>
        </w:rPr>
        <w:tab/>
      </w:r>
      <w:r w:rsidRPr="004C1FFD">
        <w:rPr>
          <w:sz w:val="22"/>
          <w:szCs w:val="22"/>
          <w:lang w:eastAsia="en-US"/>
        </w:rPr>
        <w:t xml:space="preserve">It is especially provided that in the event of dissolution or winding-up of </w:t>
      </w:r>
      <w:r w:rsidR="004C1FFD" w:rsidRPr="003E288E">
        <w:rPr>
          <w:rFonts w:cstheme="minorHAnsi"/>
          <w:color w:val="FF0000"/>
          <w:sz w:val="22"/>
          <w:szCs w:val="22"/>
        </w:rPr>
        <w:t>[name of the Organisation]</w:t>
      </w:r>
      <w:r w:rsidR="004C1FFD">
        <w:rPr>
          <w:rFonts w:cstheme="minorHAnsi"/>
          <w:color w:val="FF0000"/>
          <w:sz w:val="22"/>
          <w:szCs w:val="22"/>
        </w:rPr>
        <w:t xml:space="preserve"> </w:t>
      </w:r>
      <w:r w:rsidRPr="004C1FFD">
        <w:rPr>
          <w:sz w:val="22"/>
          <w:szCs w:val="22"/>
          <w:lang w:eastAsia="en-US"/>
        </w:rPr>
        <w:t>all its remaining</w:t>
      </w:r>
      <w:r w:rsidR="004C1FFD">
        <w:rPr>
          <w:sz w:val="22"/>
          <w:szCs w:val="22"/>
          <w:lang w:eastAsia="en-US"/>
        </w:rPr>
        <w:t xml:space="preserve"> </w:t>
      </w:r>
      <w:r w:rsidRPr="004C1FFD">
        <w:rPr>
          <w:sz w:val="22"/>
          <w:szCs w:val="22"/>
          <w:lang w:eastAsia="en-US"/>
        </w:rPr>
        <w:t>assets after payment of its liabilities shall be transferred to other non-profit organi</w:t>
      </w:r>
      <w:r w:rsidR="004C1FFD">
        <w:rPr>
          <w:sz w:val="22"/>
          <w:szCs w:val="22"/>
          <w:lang w:eastAsia="en-US"/>
        </w:rPr>
        <w:t>s</w:t>
      </w:r>
      <w:r w:rsidRPr="004C1FFD">
        <w:rPr>
          <w:sz w:val="22"/>
          <w:szCs w:val="22"/>
          <w:lang w:eastAsia="en-US"/>
        </w:rPr>
        <w:t xml:space="preserve">ations in </w:t>
      </w:r>
      <w:r w:rsidR="004C1FFD">
        <w:rPr>
          <w:color w:val="FF0000"/>
          <w:sz w:val="22"/>
          <w:szCs w:val="22"/>
          <w:lang w:eastAsia="en-US"/>
        </w:rPr>
        <w:t>[insert name of country]</w:t>
      </w:r>
      <w:r w:rsidRPr="004C1FFD">
        <w:rPr>
          <w:sz w:val="22"/>
          <w:szCs w:val="22"/>
          <w:lang w:eastAsia="en-US"/>
        </w:rPr>
        <w:t>,</w:t>
      </w:r>
      <w:r w:rsidR="004C1FFD">
        <w:rPr>
          <w:sz w:val="22"/>
          <w:szCs w:val="22"/>
          <w:lang w:eastAsia="en-US"/>
        </w:rPr>
        <w:t xml:space="preserve"> </w:t>
      </w:r>
      <w:r w:rsidRPr="004C1FFD">
        <w:rPr>
          <w:sz w:val="22"/>
          <w:szCs w:val="22"/>
        </w:rPr>
        <w:t>having similar objects which are beneficial to the community.</w:t>
      </w:r>
    </w:p>
    <w:p w14:paraId="18FDFABA" w14:textId="6288802B" w:rsidR="00551E11" w:rsidRDefault="00551E11" w:rsidP="00154912">
      <w:pPr>
        <w:pStyle w:val="NoSpacing"/>
      </w:pPr>
    </w:p>
    <w:p w14:paraId="356784E0" w14:textId="77777777" w:rsidR="00DE58D5" w:rsidRPr="004C1FFD" w:rsidRDefault="00DE58D5" w:rsidP="004C1FFD">
      <w:pPr>
        <w:jc w:val="center"/>
        <w:rPr>
          <w:b/>
          <w:bCs/>
          <w:sz w:val="22"/>
          <w:szCs w:val="22"/>
          <w:lang w:eastAsia="en-US"/>
        </w:rPr>
      </w:pPr>
      <w:r w:rsidRPr="004C1FFD">
        <w:rPr>
          <w:b/>
          <w:bCs/>
          <w:sz w:val="22"/>
          <w:szCs w:val="22"/>
          <w:lang w:eastAsia="en-US"/>
        </w:rPr>
        <w:t>ARTICLE 33</w:t>
      </w:r>
    </w:p>
    <w:p w14:paraId="29A9E038" w14:textId="359A1223" w:rsidR="00551E11" w:rsidRPr="004C1FFD" w:rsidRDefault="00DE58D5" w:rsidP="004C1FFD">
      <w:pPr>
        <w:jc w:val="center"/>
        <w:rPr>
          <w:b/>
          <w:bCs/>
          <w:sz w:val="22"/>
          <w:szCs w:val="22"/>
        </w:rPr>
      </w:pPr>
      <w:r w:rsidRPr="004C1FFD">
        <w:rPr>
          <w:b/>
          <w:bCs/>
          <w:sz w:val="22"/>
          <w:szCs w:val="22"/>
        </w:rPr>
        <w:t>OPERATIONS WITHOUT PECUNIARY GAIN</w:t>
      </w:r>
    </w:p>
    <w:p w14:paraId="5495FE3C" w14:textId="56AC45FF" w:rsidR="00551E11" w:rsidRDefault="00551E11" w:rsidP="00154912">
      <w:pPr>
        <w:pStyle w:val="NoSpacing"/>
      </w:pPr>
    </w:p>
    <w:p w14:paraId="51980562" w14:textId="64F6DC64" w:rsidR="00DE58D5" w:rsidRPr="004C1FFD" w:rsidRDefault="00DE58D5" w:rsidP="004C1FFD">
      <w:pPr>
        <w:tabs>
          <w:tab w:val="left" w:pos="709"/>
        </w:tabs>
        <w:ind w:left="709" w:hanging="709"/>
        <w:jc w:val="both"/>
        <w:rPr>
          <w:sz w:val="22"/>
          <w:szCs w:val="22"/>
          <w:lang w:eastAsia="en-US"/>
        </w:rPr>
      </w:pPr>
      <w:r w:rsidRPr="004C1FFD">
        <w:rPr>
          <w:sz w:val="22"/>
          <w:szCs w:val="22"/>
          <w:lang w:eastAsia="en-US"/>
        </w:rPr>
        <w:t xml:space="preserve">33. </w:t>
      </w:r>
      <w:r w:rsidR="004C1FFD">
        <w:rPr>
          <w:sz w:val="22"/>
          <w:szCs w:val="22"/>
          <w:lang w:eastAsia="en-US"/>
        </w:rPr>
        <w:tab/>
      </w:r>
      <w:r w:rsidR="004C1FFD" w:rsidRPr="003E288E">
        <w:rPr>
          <w:rFonts w:cstheme="minorHAnsi"/>
          <w:color w:val="FF0000"/>
          <w:sz w:val="22"/>
          <w:szCs w:val="22"/>
        </w:rPr>
        <w:t>[name of the Organisation]</w:t>
      </w:r>
      <w:r w:rsidR="004C1FFD">
        <w:rPr>
          <w:rFonts w:cstheme="minorHAnsi"/>
          <w:color w:val="FF0000"/>
          <w:sz w:val="22"/>
          <w:szCs w:val="22"/>
        </w:rPr>
        <w:t xml:space="preserve"> </w:t>
      </w:r>
      <w:r w:rsidRPr="004C1FFD">
        <w:rPr>
          <w:sz w:val="22"/>
          <w:szCs w:val="22"/>
          <w:lang w:eastAsia="en-US"/>
        </w:rPr>
        <w:t>is to carry on its operation without pecuniary gain to its members and any profits or</w:t>
      </w:r>
      <w:r w:rsidR="004C1FFD">
        <w:rPr>
          <w:sz w:val="22"/>
          <w:szCs w:val="22"/>
          <w:lang w:eastAsia="en-US"/>
        </w:rPr>
        <w:t xml:space="preserve"> </w:t>
      </w:r>
      <w:r w:rsidRPr="004C1FFD">
        <w:rPr>
          <w:sz w:val="22"/>
          <w:szCs w:val="22"/>
          <w:lang w:eastAsia="en-US"/>
        </w:rPr>
        <w:t xml:space="preserve">other accretions to </w:t>
      </w:r>
      <w:r w:rsidR="004C1FFD" w:rsidRPr="003E288E">
        <w:rPr>
          <w:rFonts w:cstheme="minorHAnsi"/>
          <w:color w:val="FF0000"/>
          <w:sz w:val="22"/>
          <w:szCs w:val="22"/>
        </w:rPr>
        <w:t>[name of the Organisation]</w:t>
      </w:r>
      <w:r w:rsidR="004C1FFD">
        <w:rPr>
          <w:rFonts w:cstheme="minorHAnsi"/>
          <w:color w:val="FF0000"/>
          <w:sz w:val="22"/>
          <w:szCs w:val="22"/>
        </w:rPr>
        <w:t xml:space="preserve"> </w:t>
      </w:r>
      <w:r w:rsidRPr="004C1FFD">
        <w:rPr>
          <w:sz w:val="22"/>
          <w:szCs w:val="22"/>
          <w:lang w:eastAsia="en-US"/>
        </w:rPr>
        <w:t>are to be used in promoting its objects.</w:t>
      </w:r>
    </w:p>
    <w:p w14:paraId="551DB6BA" w14:textId="77777777" w:rsidR="00DE58D5" w:rsidRDefault="00DE58D5" w:rsidP="00DE58D5">
      <w:pPr>
        <w:pStyle w:val="NoSpacing"/>
        <w:rPr>
          <w:rFonts w:ascii="GillSans-Bold" w:hAnsi="GillSans-Bold" w:cs="GillSans-Bold"/>
          <w:b/>
          <w:bCs/>
        </w:rPr>
      </w:pPr>
    </w:p>
    <w:p w14:paraId="34110812" w14:textId="478A1242" w:rsidR="00DE58D5" w:rsidRPr="004C1FFD" w:rsidRDefault="00DE58D5" w:rsidP="004C1FFD">
      <w:pPr>
        <w:jc w:val="center"/>
        <w:rPr>
          <w:b/>
          <w:bCs/>
          <w:sz w:val="22"/>
          <w:szCs w:val="22"/>
          <w:lang w:eastAsia="en-US"/>
        </w:rPr>
      </w:pPr>
      <w:r w:rsidRPr="004C1FFD">
        <w:rPr>
          <w:b/>
          <w:bCs/>
          <w:sz w:val="22"/>
          <w:szCs w:val="22"/>
          <w:lang w:eastAsia="en-US"/>
        </w:rPr>
        <w:lastRenderedPageBreak/>
        <w:t>ARTICLE 34</w:t>
      </w:r>
    </w:p>
    <w:p w14:paraId="2A062107" w14:textId="374A4560" w:rsidR="00DE58D5" w:rsidRPr="004C1FFD" w:rsidRDefault="00DE58D5" w:rsidP="004C1FFD">
      <w:pPr>
        <w:jc w:val="center"/>
        <w:rPr>
          <w:b/>
          <w:bCs/>
          <w:sz w:val="22"/>
          <w:szCs w:val="22"/>
        </w:rPr>
      </w:pPr>
      <w:r w:rsidRPr="004C1FFD">
        <w:rPr>
          <w:b/>
          <w:bCs/>
          <w:sz w:val="22"/>
          <w:szCs w:val="22"/>
        </w:rPr>
        <w:t>INTERPRETATION</w:t>
      </w:r>
    </w:p>
    <w:p w14:paraId="21BB6C52" w14:textId="2E3751C5" w:rsidR="00DE58D5" w:rsidRDefault="00DE58D5" w:rsidP="00154912">
      <w:pPr>
        <w:pStyle w:val="NoSpacing"/>
      </w:pPr>
    </w:p>
    <w:p w14:paraId="1B48AD17" w14:textId="0F786CB6" w:rsidR="00DE58D5" w:rsidRPr="004C1FFD" w:rsidRDefault="00DE58D5" w:rsidP="004C1FFD">
      <w:pPr>
        <w:tabs>
          <w:tab w:val="left" w:pos="709"/>
        </w:tabs>
        <w:ind w:left="709" w:hanging="709"/>
        <w:jc w:val="both"/>
        <w:rPr>
          <w:sz w:val="22"/>
          <w:szCs w:val="22"/>
        </w:rPr>
      </w:pPr>
      <w:r w:rsidRPr="004C1FFD">
        <w:rPr>
          <w:sz w:val="22"/>
          <w:szCs w:val="22"/>
          <w:lang w:eastAsia="en-US"/>
        </w:rPr>
        <w:t xml:space="preserve">34. </w:t>
      </w:r>
      <w:r w:rsidR="004C1FFD">
        <w:rPr>
          <w:sz w:val="22"/>
          <w:szCs w:val="22"/>
          <w:lang w:eastAsia="en-US"/>
        </w:rPr>
        <w:tab/>
      </w:r>
      <w:r w:rsidRPr="004C1FFD">
        <w:rPr>
          <w:sz w:val="22"/>
          <w:szCs w:val="22"/>
          <w:lang w:eastAsia="en-US"/>
        </w:rPr>
        <w:t xml:space="preserve">In these by-laws and in all other by-laws of </w:t>
      </w:r>
      <w:r w:rsidR="004C1FFD" w:rsidRPr="003E288E">
        <w:rPr>
          <w:rFonts w:cstheme="minorHAnsi"/>
          <w:color w:val="FF0000"/>
          <w:sz w:val="22"/>
          <w:szCs w:val="22"/>
        </w:rPr>
        <w:t>[name of the Organisation]</w:t>
      </w:r>
      <w:r w:rsidR="004C1FFD">
        <w:rPr>
          <w:rFonts w:cstheme="minorHAnsi"/>
          <w:color w:val="FF0000"/>
          <w:sz w:val="22"/>
          <w:szCs w:val="22"/>
        </w:rPr>
        <w:t xml:space="preserve"> </w:t>
      </w:r>
      <w:r w:rsidRPr="004C1FFD">
        <w:rPr>
          <w:sz w:val="22"/>
          <w:szCs w:val="22"/>
          <w:lang w:eastAsia="en-US"/>
        </w:rPr>
        <w:t>hereafter passed unless the context</w:t>
      </w:r>
      <w:r w:rsidR="004C1FFD">
        <w:rPr>
          <w:sz w:val="22"/>
          <w:szCs w:val="22"/>
          <w:lang w:eastAsia="en-US"/>
        </w:rPr>
        <w:t xml:space="preserve"> </w:t>
      </w:r>
      <w:r w:rsidRPr="004C1FFD">
        <w:rPr>
          <w:sz w:val="22"/>
          <w:szCs w:val="22"/>
          <w:lang w:eastAsia="en-US"/>
        </w:rPr>
        <w:t>otherwise requires, words importing the singular number shall include the plural number and reference to</w:t>
      </w:r>
      <w:r w:rsidR="004C1FFD">
        <w:rPr>
          <w:sz w:val="22"/>
          <w:szCs w:val="22"/>
          <w:lang w:eastAsia="en-US"/>
        </w:rPr>
        <w:t xml:space="preserve"> </w:t>
      </w:r>
      <w:r w:rsidRPr="004C1FFD">
        <w:rPr>
          <w:sz w:val="22"/>
          <w:szCs w:val="22"/>
        </w:rPr>
        <w:t>persons shall include firms and corporation.</w:t>
      </w:r>
    </w:p>
    <w:p w14:paraId="15CCDDC1" w14:textId="6F63F0FA" w:rsidR="00DE58D5" w:rsidRDefault="00DE58D5" w:rsidP="00154912">
      <w:pPr>
        <w:pStyle w:val="NoSpacing"/>
      </w:pPr>
    </w:p>
    <w:p w14:paraId="2AAA7C9B" w14:textId="77777777" w:rsidR="009C6994" w:rsidRPr="00E622F6" w:rsidRDefault="009C6994" w:rsidP="00E622F6">
      <w:pPr>
        <w:jc w:val="center"/>
        <w:rPr>
          <w:rFonts w:asciiTheme="minorHAnsi" w:hAnsiTheme="minorHAnsi" w:cstheme="minorHAnsi"/>
          <w:b/>
          <w:bCs/>
          <w:sz w:val="22"/>
          <w:szCs w:val="22"/>
          <w:lang w:eastAsia="en-US"/>
        </w:rPr>
      </w:pPr>
      <w:r w:rsidRPr="00E622F6">
        <w:rPr>
          <w:rFonts w:asciiTheme="minorHAnsi" w:hAnsiTheme="minorHAnsi" w:cstheme="minorHAnsi"/>
          <w:b/>
          <w:bCs/>
          <w:sz w:val="22"/>
          <w:szCs w:val="22"/>
          <w:lang w:eastAsia="en-US"/>
        </w:rPr>
        <w:t>ARTICLE 35</w:t>
      </w:r>
    </w:p>
    <w:p w14:paraId="6820AC0A" w14:textId="26B9388B" w:rsidR="00DE58D5" w:rsidRPr="00E622F6" w:rsidRDefault="009C6994" w:rsidP="00E622F6">
      <w:pPr>
        <w:jc w:val="center"/>
        <w:rPr>
          <w:rFonts w:asciiTheme="minorHAnsi" w:hAnsiTheme="minorHAnsi" w:cstheme="minorHAnsi"/>
          <w:b/>
          <w:bCs/>
          <w:sz w:val="22"/>
          <w:szCs w:val="22"/>
        </w:rPr>
      </w:pPr>
      <w:r w:rsidRPr="00E622F6">
        <w:rPr>
          <w:rFonts w:asciiTheme="minorHAnsi" w:hAnsiTheme="minorHAnsi" w:cstheme="minorHAnsi"/>
          <w:b/>
          <w:bCs/>
          <w:sz w:val="22"/>
          <w:szCs w:val="22"/>
          <w:lang w:eastAsia="en-US"/>
        </w:rPr>
        <w:t>ENACTMENT, REPEAL AND AMENDMENT OF BY-LAWS</w:t>
      </w:r>
    </w:p>
    <w:p w14:paraId="4AB49500" w14:textId="767F296D" w:rsidR="00DE58D5" w:rsidRPr="00E622F6" w:rsidRDefault="00DE58D5" w:rsidP="00E622F6">
      <w:pPr>
        <w:rPr>
          <w:rFonts w:asciiTheme="minorHAnsi" w:hAnsiTheme="minorHAnsi" w:cstheme="minorHAnsi"/>
          <w:sz w:val="22"/>
          <w:szCs w:val="22"/>
        </w:rPr>
      </w:pPr>
    </w:p>
    <w:p w14:paraId="0765352F" w14:textId="16A9FE16" w:rsidR="00DE58D5" w:rsidRDefault="00E622F6" w:rsidP="004C1FFD">
      <w:pPr>
        <w:tabs>
          <w:tab w:val="left" w:pos="709"/>
        </w:tabs>
        <w:ind w:left="709" w:hanging="709"/>
        <w:jc w:val="both"/>
      </w:pPr>
      <w:r w:rsidRPr="00E622F6">
        <w:rPr>
          <w:rFonts w:asciiTheme="minorHAnsi" w:hAnsiTheme="minorHAnsi" w:cstheme="minorHAnsi"/>
          <w:sz w:val="22"/>
          <w:szCs w:val="22"/>
          <w:lang w:eastAsia="en-US"/>
        </w:rPr>
        <w:t>35.</w:t>
      </w:r>
      <w:r>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r w:rsidRPr="00E622F6">
        <w:rPr>
          <w:rFonts w:asciiTheme="minorHAnsi" w:hAnsiTheme="minorHAnsi" w:cstheme="minorHAnsi"/>
          <w:sz w:val="22"/>
          <w:szCs w:val="22"/>
          <w:lang w:eastAsia="en-US"/>
        </w:rPr>
        <w:t xml:space="preserve">The By-law of </w:t>
      </w:r>
      <w:r w:rsidR="004C1FFD" w:rsidRPr="003E288E">
        <w:rPr>
          <w:rFonts w:cstheme="minorHAnsi"/>
          <w:color w:val="FF0000"/>
          <w:sz w:val="22"/>
          <w:szCs w:val="22"/>
        </w:rPr>
        <w:t>[name of the Organisation]</w:t>
      </w:r>
      <w:r w:rsidR="004C1FFD">
        <w:rPr>
          <w:rFonts w:cstheme="minorHAnsi"/>
          <w:color w:val="FF0000"/>
          <w:sz w:val="22"/>
          <w:szCs w:val="22"/>
        </w:rPr>
        <w:t xml:space="preserve"> </w:t>
      </w:r>
      <w:r w:rsidRPr="00E622F6">
        <w:rPr>
          <w:rFonts w:asciiTheme="minorHAnsi" w:hAnsiTheme="minorHAnsi" w:cstheme="minorHAnsi"/>
          <w:sz w:val="22"/>
          <w:szCs w:val="22"/>
          <w:lang w:eastAsia="en-US"/>
        </w:rPr>
        <w:t>shall be enacted by the directors at a meeting of the board by</w:t>
      </w:r>
      <w:r>
        <w:rPr>
          <w:rFonts w:asciiTheme="minorHAnsi" w:hAnsiTheme="minorHAnsi" w:cstheme="minorHAnsi"/>
          <w:sz w:val="22"/>
          <w:szCs w:val="22"/>
          <w:lang w:eastAsia="en-US"/>
        </w:rPr>
        <w:t xml:space="preserve"> </w:t>
      </w:r>
      <w:r w:rsidRPr="00E622F6">
        <w:rPr>
          <w:rFonts w:asciiTheme="minorHAnsi" w:hAnsiTheme="minorHAnsi" w:cstheme="minorHAnsi"/>
          <w:sz w:val="22"/>
          <w:szCs w:val="22"/>
          <w:lang w:eastAsia="en-US"/>
        </w:rPr>
        <w:t>resolution passed by a simple majority of directors. The By-law shall have effect only until the at next</w:t>
      </w:r>
      <w:r w:rsidR="004C1FFD">
        <w:rPr>
          <w:rFonts w:asciiTheme="minorHAnsi" w:hAnsiTheme="minorHAnsi" w:cstheme="minorHAnsi"/>
          <w:sz w:val="22"/>
          <w:szCs w:val="22"/>
          <w:lang w:eastAsia="en-US"/>
        </w:rPr>
        <w:t xml:space="preserve"> </w:t>
      </w:r>
      <w:r w:rsidRPr="00E622F6">
        <w:rPr>
          <w:rFonts w:asciiTheme="minorHAnsi" w:hAnsiTheme="minorHAnsi" w:cstheme="minorHAnsi"/>
          <w:sz w:val="22"/>
          <w:szCs w:val="22"/>
          <w:lang w:eastAsia="en-US"/>
        </w:rPr>
        <w:t xml:space="preserve">annual meeting of the members of </w:t>
      </w:r>
      <w:r w:rsidR="004C1FFD" w:rsidRPr="003E288E">
        <w:rPr>
          <w:rFonts w:cstheme="minorHAnsi"/>
          <w:color w:val="FF0000"/>
          <w:sz w:val="22"/>
          <w:szCs w:val="22"/>
        </w:rPr>
        <w:t>[name of the Organisation]</w:t>
      </w:r>
      <w:r w:rsidRPr="00E622F6">
        <w:rPr>
          <w:rFonts w:asciiTheme="minorHAnsi" w:hAnsiTheme="minorHAnsi" w:cstheme="minorHAnsi"/>
          <w:sz w:val="22"/>
          <w:szCs w:val="22"/>
          <w:lang w:eastAsia="en-US"/>
        </w:rPr>
        <w:t>, or at a special meeting duly called to consider</w:t>
      </w:r>
      <w:r w:rsidR="004C1FFD">
        <w:rPr>
          <w:rFonts w:asciiTheme="minorHAnsi" w:hAnsiTheme="minorHAnsi" w:cstheme="minorHAnsi"/>
          <w:sz w:val="22"/>
          <w:szCs w:val="22"/>
          <w:lang w:eastAsia="en-US"/>
        </w:rPr>
        <w:t xml:space="preserve"> </w:t>
      </w:r>
      <w:r w:rsidRPr="00E622F6">
        <w:rPr>
          <w:rFonts w:asciiTheme="minorHAnsi" w:hAnsiTheme="minorHAnsi" w:cstheme="minorHAnsi"/>
          <w:sz w:val="22"/>
          <w:szCs w:val="22"/>
          <w:lang w:eastAsia="en-US"/>
        </w:rPr>
        <w:t>the By-law, when it shall be confirmed by at least a two-thirds (2/3) majority of the members present,</w:t>
      </w:r>
      <w:r w:rsidR="004C1FFD">
        <w:rPr>
          <w:rFonts w:asciiTheme="minorHAnsi" w:hAnsiTheme="minorHAnsi" w:cstheme="minorHAnsi"/>
          <w:sz w:val="22"/>
          <w:szCs w:val="22"/>
          <w:lang w:eastAsia="en-US"/>
        </w:rPr>
        <w:t xml:space="preserve"> </w:t>
      </w:r>
      <w:r w:rsidRPr="00E622F6">
        <w:rPr>
          <w:rFonts w:asciiTheme="minorHAnsi" w:hAnsiTheme="minorHAnsi" w:cstheme="minorHAnsi"/>
          <w:sz w:val="22"/>
          <w:szCs w:val="22"/>
          <w:lang w:eastAsia="en-US"/>
        </w:rPr>
        <w:t>failing which the By-law shall from that time forward cease to have effect.</w:t>
      </w:r>
    </w:p>
    <w:p w14:paraId="381447E0" w14:textId="77777777" w:rsidR="00DE58D5" w:rsidRDefault="00DE58D5" w:rsidP="00154912">
      <w:pPr>
        <w:pStyle w:val="NoSpacing"/>
      </w:pPr>
    </w:p>
    <w:sectPr w:rsidR="00DE5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235C"/>
    <w:multiLevelType w:val="hybridMultilevel"/>
    <w:tmpl w:val="0AAE0468"/>
    <w:lvl w:ilvl="0" w:tplc="D760132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63D1FDF"/>
    <w:multiLevelType w:val="hybridMultilevel"/>
    <w:tmpl w:val="D320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5307D5"/>
    <w:multiLevelType w:val="hybridMultilevel"/>
    <w:tmpl w:val="526A0102"/>
    <w:lvl w:ilvl="0" w:tplc="85F4584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12"/>
    <w:rsid w:val="0000633B"/>
    <w:rsid w:val="00043CD8"/>
    <w:rsid w:val="000B259F"/>
    <w:rsid w:val="000C5EE1"/>
    <w:rsid w:val="00124C67"/>
    <w:rsid w:val="001521BD"/>
    <w:rsid w:val="00154912"/>
    <w:rsid w:val="00155B56"/>
    <w:rsid w:val="001619C3"/>
    <w:rsid w:val="00193A3F"/>
    <w:rsid w:val="001A0BAD"/>
    <w:rsid w:val="001B0080"/>
    <w:rsid w:val="001D4301"/>
    <w:rsid w:val="00214FBF"/>
    <w:rsid w:val="0024548F"/>
    <w:rsid w:val="00252F48"/>
    <w:rsid w:val="0025470D"/>
    <w:rsid w:val="00260F8E"/>
    <w:rsid w:val="00263C73"/>
    <w:rsid w:val="00275408"/>
    <w:rsid w:val="002862F4"/>
    <w:rsid w:val="002A4D76"/>
    <w:rsid w:val="002E5A63"/>
    <w:rsid w:val="002E7235"/>
    <w:rsid w:val="00337178"/>
    <w:rsid w:val="003642BD"/>
    <w:rsid w:val="00374640"/>
    <w:rsid w:val="003B0A44"/>
    <w:rsid w:val="003E288E"/>
    <w:rsid w:val="0042799B"/>
    <w:rsid w:val="00441743"/>
    <w:rsid w:val="004436BF"/>
    <w:rsid w:val="004A09FA"/>
    <w:rsid w:val="004A3747"/>
    <w:rsid w:val="004A641E"/>
    <w:rsid w:val="004C1FFD"/>
    <w:rsid w:val="004F1D3A"/>
    <w:rsid w:val="0050384B"/>
    <w:rsid w:val="00527662"/>
    <w:rsid w:val="00537E76"/>
    <w:rsid w:val="0054200A"/>
    <w:rsid w:val="00551E11"/>
    <w:rsid w:val="0056149C"/>
    <w:rsid w:val="00576D58"/>
    <w:rsid w:val="005E282E"/>
    <w:rsid w:val="00604DCD"/>
    <w:rsid w:val="006445A4"/>
    <w:rsid w:val="006510A4"/>
    <w:rsid w:val="006649A3"/>
    <w:rsid w:val="006745F3"/>
    <w:rsid w:val="00682A1B"/>
    <w:rsid w:val="006C0617"/>
    <w:rsid w:val="006E2C18"/>
    <w:rsid w:val="006E4A3C"/>
    <w:rsid w:val="00737D15"/>
    <w:rsid w:val="00770427"/>
    <w:rsid w:val="007746B9"/>
    <w:rsid w:val="007813DB"/>
    <w:rsid w:val="0078314A"/>
    <w:rsid w:val="007834A8"/>
    <w:rsid w:val="007B09A3"/>
    <w:rsid w:val="007F0488"/>
    <w:rsid w:val="008139EA"/>
    <w:rsid w:val="008424AE"/>
    <w:rsid w:val="00856936"/>
    <w:rsid w:val="00872DAD"/>
    <w:rsid w:val="008B3CC0"/>
    <w:rsid w:val="008D7D80"/>
    <w:rsid w:val="008E35AB"/>
    <w:rsid w:val="008E62CB"/>
    <w:rsid w:val="00901F10"/>
    <w:rsid w:val="00971E1C"/>
    <w:rsid w:val="009C6994"/>
    <w:rsid w:val="009D6A91"/>
    <w:rsid w:val="00A01B6C"/>
    <w:rsid w:val="00A34192"/>
    <w:rsid w:val="00A40993"/>
    <w:rsid w:val="00A4142B"/>
    <w:rsid w:val="00A56E3D"/>
    <w:rsid w:val="00A90F0B"/>
    <w:rsid w:val="00AC6499"/>
    <w:rsid w:val="00AF6B85"/>
    <w:rsid w:val="00B134C4"/>
    <w:rsid w:val="00B1443D"/>
    <w:rsid w:val="00B250A1"/>
    <w:rsid w:val="00B3042C"/>
    <w:rsid w:val="00B54F5E"/>
    <w:rsid w:val="00B83181"/>
    <w:rsid w:val="00B905EC"/>
    <w:rsid w:val="00BA2D12"/>
    <w:rsid w:val="00BB6BA9"/>
    <w:rsid w:val="00BC0DE5"/>
    <w:rsid w:val="00C24F8C"/>
    <w:rsid w:val="00C56B72"/>
    <w:rsid w:val="00C76914"/>
    <w:rsid w:val="00C916B8"/>
    <w:rsid w:val="00CC2366"/>
    <w:rsid w:val="00D029DC"/>
    <w:rsid w:val="00D11B84"/>
    <w:rsid w:val="00D924B1"/>
    <w:rsid w:val="00D9268C"/>
    <w:rsid w:val="00DE58D5"/>
    <w:rsid w:val="00DF3885"/>
    <w:rsid w:val="00E169D3"/>
    <w:rsid w:val="00E25BB7"/>
    <w:rsid w:val="00E622F6"/>
    <w:rsid w:val="00E81146"/>
    <w:rsid w:val="00EA7B21"/>
    <w:rsid w:val="00ED2E6E"/>
    <w:rsid w:val="00EF086E"/>
    <w:rsid w:val="00F86DEB"/>
    <w:rsid w:val="00FC79B4"/>
    <w:rsid w:val="00FD5FCF"/>
    <w:rsid w:val="00FE1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C4D6"/>
  <w15:chartTrackingRefBased/>
  <w15:docId w15:val="{B5B19E56-9B2D-474B-8DF0-F70EF049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488"/>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912"/>
    <w:pPr>
      <w:spacing w:after="0" w:line="240" w:lineRule="auto"/>
    </w:pPr>
  </w:style>
  <w:style w:type="paragraph" w:customStyle="1" w:styleId="Default">
    <w:name w:val="Default"/>
    <w:rsid w:val="0000633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90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6023</Words>
  <Characters>34333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Shaw</dc:creator>
  <cp:keywords/>
  <dc:description/>
  <cp:lastModifiedBy>Graham Shaw</cp:lastModifiedBy>
  <cp:revision>9</cp:revision>
  <dcterms:created xsi:type="dcterms:W3CDTF">2020-03-06T14:16:00Z</dcterms:created>
  <dcterms:modified xsi:type="dcterms:W3CDTF">2020-03-06T14:34:00Z</dcterms:modified>
</cp:coreProperties>
</file>